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en-US" w:eastAsia="ru-RU"/>
        </w:rPr>
      </w:pPr>
      <w:proofErr w:type="gramStart"/>
      <w:r w:rsidRPr="00F64004">
        <w:rPr>
          <w:rFonts w:ascii="Times New Roman" w:eastAsia="Times New Roman" w:hAnsi="Times New Roman" w:cs="Times New Roman"/>
          <w:b/>
          <w:bCs/>
          <w:sz w:val="32"/>
          <w:szCs w:val="32"/>
          <w:lang w:val="en-US" w:eastAsia="ru-RU"/>
        </w:rPr>
        <w:t>O‘</w:t>
      </w:r>
      <w:proofErr w:type="gramEnd"/>
      <w:r w:rsidRPr="00F64004">
        <w:rPr>
          <w:rFonts w:ascii="Times New Roman" w:eastAsia="Times New Roman" w:hAnsi="Times New Roman" w:cs="Times New Roman"/>
          <w:b/>
          <w:bCs/>
          <w:sz w:val="32"/>
          <w:szCs w:val="32"/>
          <w:lang w:val="en-US" w:eastAsia="ru-RU"/>
        </w:rPr>
        <w:t>zbekiston Respublikasi Oliy va o‘rta maxsus ta’lim vazirligi</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en-US" w:eastAsia="ru-RU"/>
        </w:rPr>
      </w:pPr>
      <w:r w:rsidRPr="00F64004">
        <w:rPr>
          <w:rFonts w:ascii="Times New Roman" w:eastAsia="Times New Roman" w:hAnsi="Times New Roman" w:cs="Times New Roman"/>
          <w:b/>
          <w:bCs/>
          <w:sz w:val="32"/>
          <w:szCs w:val="32"/>
          <w:lang w:val="en-US" w:eastAsia="ru-RU"/>
        </w:rPr>
        <w:t>Samarqand davlat universiteti</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F64004">
        <w:rPr>
          <w:rFonts w:ascii="Times New Roman" w:eastAsia="Times New Roman" w:hAnsi="Times New Roman" w:cs="Times New Roman"/>
          <w:b/>
          <w:bCs/>
          <w:sz w:val="28"/>
          <w:szCs w:val="28"/>
          <w:lang w:val="en-US" w:eastAsia="ru-RU"/>
        </w:rPr>
        <w:t xml:space="preserve">  </w:t>
      </w:r>
      <w:r w:rsidRPr="00F64004">
        <w:rPr>
          <w:rFonts w:ascii="Times New Roman" w:eastAsia="Times New Roman" w:hAnsi="Times New Roman" w:cs="Times New Roman"/>
          <w:b/>
          <w:bCs/>
          <w:sz w:val="28"/>
          <w:szCs w:val="28"/>
          <w:lang w:val="en-US" w:eastAsia="ru-RU"/>
        </w:rPr>
        <w:tab/>
      </w:r>
      <w:r w:rsidRPr="00F64004">
        <w:rPr>
          <w:rFonts w:ascii="Times New Roman" w:eastAsia="Times New Roman" w:hAnsi="Times New Roman" w:cs="Times New Roman"/>
          <w:b/>
          <w:bCs/>
          <w:sz w:val="28"/>
          <w:szCs w:val="28"/>
          <w:lang w:val="en-US" w:eastAsia="ru-RU"/>
        </w:rPr>
        <w:tab/>
      </w:r>
      <w:r w:rsidRPr="00F64004">
        <w:rPr>
          <w:rFonts w:ascii="Times New Roman" w:eastAsia="Times New Roman" w:hAnsi="Times New Roman" w:cs="Times New Roman"/>
          <w:b/>
          <w:bCs/>
          <w:sz w:val="28"/>
          <w:szCs w:val="28"/>
          <w:lang w:val="en-US" w:eastAsia="ru-RU"/>
        </w:rPr>
        <w:tab/>
      </w:r>
      <w:r w:rsidRPr="00F64004">
        <w:rPr>
          <w:rFonts w:ascii="Times New Roman" w:eastAsia="Times New Roman" w:hAnsi="Times New Roman" w:cs="Times New Roman"/>
          <w:b/>
          <w:bCs/>
          <w:sz w:val="28"/>
          <w:szCs w:val="28"/>
          <w:lang w:val="en-US" w:eastAsia="ru-RU"/>
        </w:rPr>
        <w:tab/>
        <w:t xml:space="preserve">                                       «TASDIQLAYMAN»</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 ishlari bo‘yicha prorektor:</w:t>
      </w: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bCs/>
          <w:sz w:val="28"/>
          <w:szCs w:val="28"/>
          <w:lang w:val="en-US" w:eastAsia="ru-RU"/>
        </w:rPr>
        <w:t xml:space="preserve">  </w:t>
      </w:r>
      <w:r w:rsidRPr="00F64004">
        <w:rPr>
          <w:rFonts w:ascii="Times New Roman" w:eastAsia="Times New Roman" w:hAnsi="Times New Roman" w:cs="Times New Roman"/>
          <w:b/>
          <w:bCs/>
          <w:sz w:val="28"/>
          <w:szCs w:val="28"/>
          <w:lang w:val="en-US" w:eastAsia="ru-RU"/>
        </w:rPr>
        <w:tab/>
      </w:r>
      <w:r w:rsidRPr="00F64004">
        <w:rPr>
          <w:rFonts w:ascii="Times New Roman" w:eastAsia="Times New Roman" w:hAnsi="Times New Roman" w:cs="Times New Roman"/>
          <w:b/>
          <w:bCs/>
          <w:sz w:val="28"/>
          <w:szCs w:val="28"/>
          <w:lang w:val="en-US" w:eastAsia="ru-RU"/>
        </w:rPr>
        <w:tab/>
      </w:r>
      <w:r w:rsidRPr="00F64004">
        <w:rPr>
          <w:rFonts w:ascii="Times New Roman" w:eastAsia="Times New Roman" w:hAnsi="Times New Roman" w:cs="Times New Roman"/>
          <w:b/>
          <w:bCs/>
          <w:sz w:val="28"/>
          <w:szCs w:val="28"/>
          <w:lang w:val="en-US" w:eastAsia="ru-RU"/>
        </w:rPr>
        <w:tab/>
      </w:r>
      <w:r w:rsidRPr="00F64004">
        <w:rPr>
          <w:rFonts w:ascii="Times New Roman" w:eastAsia="Times New Roman" w:hAnsi="Times New Roman" w:cs="Times New Roman"/>
          <w:b/>
          <w:bCs/>
          <w:sz w:val="28"/>
          <w:szCs w:val="28"/>
          <w:lang w:val="en-US" w:eastAsia="ru-RU"/>
        </w:rPr>
        <w:tab/>
        <w:t xml:space="preserve">                                         prof. </w:t>
      </w:r>
      <w:r w:rsidR="00126E31" w:rsidRPr="00126E31">
        <w:rPr>
          <w:rFonts w:ascii="Times New Roman" w:eastAsia="Times New Roman" w:hAnsi="Times New Roman" w:cs="Times New Roman"/>
          <w:b/>
          <w:bCs/>
          <w:sz w:val="28"/>
          <w:szCs w:val="28"/>
          <w:lang w:val="en-US" w:eastAsia="ru-RU"/>
        </w:rPr>
        <w:t xml:space="preserve"> </w:t>
      </w:r>
      <w:r w:rsidR="00126E31">
        <w:rPr>
          <w:rFonts w:ascii="Times New Roman" w:eastAsia="Times New Roman" w:hAnsi="Times New Roman" w:cs="Times New Roman"/>
          <w:b/>
          <w:bCs/>
          <w:sz w:val="28"/>
          <w:szCs w:val="28"/>
          <w:lang w:eastAsia="ru-RU"/>
        </w:rPr>
        <w:t>А</w:t>
      </w:r>
      <w:r w:rsidR="00126E31" w:rsidRPr="00126E31">
        <w:rPr>
          <w:rFonts w:ascii="Times New Roman" w:eastAsia="Times New Roman" w:hAnsi="Times New Roman" w:cs="Times New Roman"/>
          <w:b/>
          <w:bCs/>
          <w:sz w:val="28"/>
          <w:szCs w:val="28"/>
          <w:lang w:val="en-US" w:eastAsia="ru-RU"/>
        </w:rPr>
        <w:t xml:space="preserve">. </w:t>
      </w:r>
      <w:r w:rsidR="00126E31">
        <w:rPr>
          <w:rFonts w:ascii="Times New Roman" w:eastAsia="Times New Roman" w:hAnsi="Times New Roman" w:cs="Times New Roman"/>
          <w:b/>
          <w:bCs/>
          <w:sz w:val="28"/>
          <w:szCs w:val="28"/>
          <w:lang w:val="en-US" w:eastAsia="ru-RU"/>
        </w:rPr>
        <w:t xml:space="preserve">SOLEYEV </w:t>
      </w:r>
      <w:r w:rsidRPr="00F64004">
        <w:rPr>
          <w:rFonts w:ascii="Times New Roman" w:eastAsia="Times New Roman" w:hAnsi="Times New Roman" w:cs="Times New Roman"/>
          <w:sz w:val="28"/>
          <w:szCs w:val="28"/>
          <w:lang w:val="en-US" w:eastAsia="ru-RU"/>
        </w:rPr>
        <w:t xml:space="preserve"> </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___________________</w:t>
      </w: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w:t>
      </w:r>
      <w:r w:rsidRPr="00F64004">
        <w:rPr>
          <w:rFonts w:ascii="Times New Roman" w:eastAsia="Times New Roman" w:hAnsi="Times New Roman" w:cs="Times New Roman"/>
          <w:sz w:val="28"/>
          <w:szCs w:val="28"/>
          <w:lang w:val="en-US" w:eastAsia="ru-RU"/>
        </w:rPr>
        <w:tab/>
      </w:r>
      <w:r w:rsidRPr="00F64004">
        <w:rPr>
          <w:rFonts w:ascii="Times New Roman" w:eastAsia="Times New Roman" w:hAnsi="Times New Roman" w:cs="Times New Roman"/>
          <w:sz w:val="28"/>
          <w:szCs w:val="28"/>
          <w:lang w:val="en-US" w:eastAsia="ru-RU"/>
        </w:rPr>
        <w:tab/>
      </w:r>
      <w:r w:rsidRPr="00F64004">
        <w:rPr>
          <w:rFonts w:ascii="Times New Roman" w:eastAsia="Times New Roman" w:hAnsi="Times New Roman" w:cs="Times New Roman"/>
          <w:sz w:val="28"/>
          <w:szCs w:val="28"/>
          <w:lang w:val="en-US" w:eastAsia="ru-RU"/>
        </w:rPr>
        <w:tab/>
      </w:r>
      <w:r w:rsidRPr="00F64004">
        <w:rPr>
          <w:rFonts w:ascii="Times New Roman" w:eastAsia="Times New Roman" w:hAnsi="Times New Roman" w:cs="Times New Roman"/>
          <w:sz w:val="28"/>
          <w:szCs w:val="28"/>
          <w:lang w:val="en-US" w:eastAsia="ru-RU"/>
        </w:rPr>
        <w:tab/>
      </w:r>
      <w:r w:rsidRPr="00F64004">
        <w:rPr>
          <w:rFonts w:ascii="Times New Roman" w:eastAsia="Times New Roman" w:hAnsi="Times New Roman" w:cs="Times New Roman"/>
          <w:sz w:val="28"/>
          <w:szCs w:val="28"/>
          <w:lang w:val="en-US" w:eastAsia="ru-RU"/>
        </w:rPr>
        <w:tab/>
        <w:t xml:space="preserve">                      2019-</w:t>
      </w:r>
      <w:proofErr w:type="gramStart"/>
      <w:r w:rsidRPr="00F64004">
        <w:rPr>
          <w:rFonts w:ascii="Times New Roman" w:eastAsia="Times New Roman" w:hAnsi="Times New Roman" w:cs="Times New Roman"/>
          <w:sz w:val="28"/>
          <w:szCs w:val="28"/>
          <w:lang w:val="en-US" w:eastAsia="ru-RU"/>
        </w:rPr>
        <w:t>yil  _</w:t>
      </w:r>
      <w:proofErr w:type="gramEnd"/>
      <w:r w:rsidRPr="00F64004">
        <w:rPr>
          <w:rFonts w:ascii="Times New Roman" w:eastAsia="Times New Roman" w:hAnsi="Times New Roman" w:cs="Times New Roman"/>
          <w:sz w:val="28"/>
          <w:szCs w:val="28"/>
          <w:lang w:val="en-US" w:eastAsia="ru-RU"/>
        </w:rPr>
        <w:t>___  _____________</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64004" w:rsidRPr="00F64004" w:rsidRDefault="00F64004" w:rsidP="00F64004">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bCs/>
          <w:sz w:val="28"/>
          <w:szCs w:val="28"/>
          <w:lang w:val="en-US" w:eastAsia="ru-RU"/>
        </w:rPr>
        <w:t>FILOLOGIYA FAKULTETI</w:t>
      </w:r>
      <w:r w:rsidRPr="00F64004">
        <w:rPr>
          <w:rFonts w:ascii="Times New Roman" w:eastAsia="Times New Roman" w:hAnsi="Times New Roman" w:cs="Times New Roman"/>
          <w:b/>
          <w:sz w:val="28"/>
          <w:szCs w:val="28"/>
          <w:lang w:val="en-US" w:eastAsia="ru-RU"/>
        </w:rPr>
        <w:t xml:space="preserve"> </w:t>
      </w:r>
    </w:p>
    <w:p w:rsidR="00F64004" w:rsidRPr="00F64004" w:rsidRDefault="00F64004" w:rsidP="00F64004">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F64004" w:rsidRPr="00F64004" w:rsidRDefault="00F64004" w:rsidP="00F64004">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AMALIY TILSHUSLIK, O‘ZBEK TILI VA ADABIYOTINI O`QITISH METODIKASI KAFEDRASI</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r w:rsidRPr="00F64004">
        <w:rPr>
          <w:rFonts w:ascii="Times New Roman" w:eastAsia="Times New Roman" w:hAnsi="Times New Roman" w:cs="Times New Roman"/>
          <w:b/>
          <w:bCs/>
          <w:sz w:val="32"/>
          <w:szCs w:val="32"/>
          <w:lang w:val="en-US" w:eastAsia="ru-RU"/>
        </w:rPr>
        <w:t xml:space="preserve">O`ZBEK </w:t>
      </w:r>
      <w:proofErr w:type="gramStart"/>
      <w:r w:rsidRPr="00F64004">
        <w:rPr>
          <w:rFonts w:ascii="Times New Roman" w:eastAsia="Times New Roman" w:hAnsi="Times New Roman" w:cs="Times New Roman"/>
          <w:b/>
          <w:bCs/>
          <w:sz w:val="32"/>
          <w:szCs w:val="32"/>
          <w:lang w:val="en-US" w:eastAsia="ru-RU"/>
        </w:rPr>
        <w:t xml:space="preserve">TILI </w:t>
      </w:r>
      <w:r w:rsidRPr="00F64004">
        <w:rPr>
          <w:rFonts w:ascii="Times New Roman" w:eastAsia="Times New Roman" w:hAnsi="Times New Roman" w:cs="Times New Roman"/>
          <w:b/>
          <w:sz w:val="32"/>
          <w:szCs w:val="32"/>
          <w:lang w:val="en-US" w:eastAsia="ru-RU"/>
        </w:rPr>
        <w:t xml:space="preserve"> O</w:t>
      </w:r>
      <w:proofErr w:type="gramEnd"/>
      <w:r w:rsidRPr="00F64004">
        <w:rPr>
          <w:rFonts w:ascii="Times New Roman" w:eastAsia="Times New Roman" w:hAnsi="Times New Roman" w:cs="Times New Roman"/>
          <w:b/>
          <w:sz w:val="32"/>
          <w:szCs w:val="32"/>
          <w:lang w:val="en-US" w:eastAsia="ru-RU"/>
        </w:rPr>
        <w:t>‘QITISH METODIKASI</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sz w:val="32"/>
          <w:szCs w:val="32"/>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Cs/>
          <w:sz w:val="32"/>
          <w:szCs w:val="32"/>
          <w:lang w:val="en-US" w:eastAsia="ru-RU"/>
        </w:rPr>
      </w:pPr>
      <w:r w:rsidRPr="00F64004">
        <w:rPr>
          <w:rFonts w:ascii="Times New Roman" w:eastAsia="Times New Roman" w:hAnsi="Times New Roman" w:cs="Times New Roman"/>
          <w:bCs/>
          <w:sz w:val="32"/>
          <w:szCs w:val="32"/>
          <w:lang w:val="en-US" w:eastAsia="ru-RU"/>
        </w:rPr>
        <w:t xml:space="preserve"> FANINING</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F64004">
        <w:rPr>
          <w:rFonts w:ascii="Times New Roman" w:eastAsia="Times New Roman" w:hAnsi="Times New Roman" w:cs="Times New Roman"/>
          <w:b/>
          <w:bCs/>
          <w:sz w:val="28"/>
          <w:szCs w:val="28"/>
          <w:lang w:val="en-US" w:eastAsia="ru-RU"/>
        </w:rPr>
        <w:t xml:space="preserve"> ISHCHI-O‘QUV DASTURI</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40"/>
          <w:szCs w:val="40"/>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sz w:val="40"/>
          <w:szCs w:val="40"/>
          <w:lang w:val="en-US"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Bilim sohasi:                100000 – Gumanitar</w:t>
      </w: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Ta’lim sohasi:              100000 – Gumanitar soha</w:t>
      </w: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Ta’lim </w:t>
      </w:r>
      <w:proofErr w:type="gramStart"/>
      <w:r w:rsidRPr="00F64004">
        <w:rPr>
          <w:rFonts w:ascii="Times New Roman" w:eastAsia="Times New Roman" w:hAnsi="Times New Roman" w:cs="Times New Roman"/>
          <w:b/>
          <w:sz w:val="28"/>
          <w:szCs w:val="28"/>
          <w:lang w:val="en-US" w:eastAsia="ru-RU"/>
        </w:rPr>
        <w:t>yo‘</w:t>
      </w:r>
      <w:proofErr w:type="gramEnd"/>
      <w:r w:rsidRPr="00F64004">
        <w:rPr>
          <w:rFonts w:ascii="Times New Roman" w:eastAsia="Times New Roman" w:hAnsi="Times New Roman" w:cs="Times New Roman"/>
          <w:b/>
          <w:sz w:val="28"/>
          <w:szCs w:val="28"/>
          <w:lang w:val="en-US" w:eastAsia="ru-RU"/>
        </w:rPr>
        <w:t>nalishi:        Filologiya va tillarni o`qitish: o`zbek tili</w:t>
      </w: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3-kurs talabalari uchun </w:t>
      </w: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Jami oʻquv yuklamasi:   </w:t>
      </w:r>
      <w:proofErr w:type="gramStart"/>
      <w:r w:rsidRPr="00F64004">
        <w:rPr>
          <w:rFonts w:ascii="Times New Roman" w:eastAsia="Times New Roman" w:hAnsi="Times New Roman" w:cs="Times New Roman"/>
          <w:b/>
          <w:sz w:val="28"/>
          <w:szCs w:val="28"/>
          <w:lang w:val="en-US" w:eastAsia="ru-RU"/>
        </w:rPr>
        <w:t>86</w:t>
      </w:r>
      <w:r w:rsidRPr="00F64004">
        <w:rPr>
          <w:rFonts w:ascii="Times New Roman" w:eastAsia="Times New Roman" w:hAnsi="Times New Roman" w:cs="Times New Roman"/>
          <w:sz w:val="28"/>
          <w:szCs w:val="28"/>
          <w:lang w:val="en-US" w:eastAsia="ru-RU"/>
        </w:rPr>
        <w:t xml:space="preserve">  soat</w:t>
      </w:r>
      <w:proofErr w:type="gramEnd"/>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Ma’ruza mashgʻuloti:     </w:t>
      </w:r>
      <w:r w:rsidRPr="00F64004">
        <w:rPr>
          <w:rFonts w:ascii="Times New Roman" w:eastAsia="Times New Roman" w:hAnsi="Times New Roman" w:cs="Times New Roman"/>
          <w:b/>
          <w:sz w:val="28"/>
          <w:szCs w:val="28"/>
          <w:lang w:val="en-US" w:eastAsia="ru-RU"/>
        </w:rPr>
        <w:t>24</w:t>
      </w:r>
      <w:r w:rsidRPr="00F64004">
        <w:rPr>
          <w:rFonts w:ascii="Times New Roman" w:eastAsia="Times New Roman" w:hAnsi="Times New Roman" w:cs="Times New Roman"/>
          <w:sz w:val="28"/>
          <w:szCs w:val="28"/>
          <w:lang w:val="en-US" w:eastAsia="ru-RU"/>
        </w:rPr>
        <w:t xml:space="preserve"> soat</w:t>
      </w: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Amaliy mashgʻuloti:       </w:t>
      </w:r>
      <w:proofErr w:type="gramStart"/>
      <w:r w:rsidRPr="00F64004">
        <w:rPr>
          <w:rFonts w:ascii="Times New Roman" w:eastAsia="Times New Roman" w:hAnsi="Times New Roman" w:cs="Times New Roman"/>
          <w:b/>
          <w:sz w:val="28"/>
          <w:szCs w:val="28"/>
          <w:lang w:val="en-US" w:eastAsia="ru-RU"/>
        </w:rPr>
        <w:t xml:space="preserve">14  </w:t>
      </w:r>
      <w:r w:rsidRPr="00F64004">
        <w:rPr>
          <w:rFonts w:ascii="Times New Roman" w:eastAsia="Times New Roman" w:hAnsi="Times New Roman" w:cs="Times New Roman"/>
          <w:sz w:val="28"/>
          <w:szCs w:val="28"/>
          <w:lang w:val="en-US" w:eastAsia="ru-RU"/>
        </w:rPr>
        <w:t>soat</w:t>
      </w:r>
      <w:proofErr w:type="gramEnd"/>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Seminar mashg‘ulot:       </w:t>
      </w:r>
      <w:r w:rsidRPr="00F64004">
        <w:rPr>
          <w:rFonts w:ascii="Times New Roman" w:eastAsia="Times New Roman" w:hAnsi="Times New Roman" w:cs="Times New Roman"/>
          <w:b/>
          <w:bCs/>
          <w:sz w:val="28"/>
          <w:szCs w:val="28"/>
          <w:lang w:val="en-US" w:eastAsia="ru-RU"/>
        </w:rPr>
        <w:t>16</w:t>
      </w:r>
      <w:r w:rsidRPr="00F64004">
        <w:rPr>
          <w:rFonts w:ascii="Times New Roman" w:eastAsia="Times New Roman" w:hAnsi="Times New Roman" w:cs="Times New Roman"/>
          <w:sz w:val="28"/>
          <w:szCs w:val="28"/>
          <w:lang w:val="en-US" w:eastAsia="ru-RU"/>
        </w:rPr>
        <w:t xml:space="preserve">   soat</w:t>
      </w: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Mustaqil ish:                   </w:t>
      </w:r>
      <w:r w:rsidRPr="00F64004">
        <w:rPr>
          <w:rFonts w:ascii="Times New Roman" w:eastAsia="Times New Roman" w:hAnsi="Times New Roman" w:cs="Times New Roman"/>
          <w:b/>
          <w:bCs/>
          <w:sz w:val="28"/>
          <w:szCs w:val="28"/>
          <w:lang w:val="en-US" w:eastAsia="ru-RU"/>
        </w:rPr>
        <w:t xml:space="preserve">32   </w:t>
      </w:r>
      <w:r w:rsidRPr="00F64004">
        <w:rPr>
          <w:rFonts w:ascii="Times New Roman" w:eastAsia="Times New Roman" w:hAnsi="Times New Roman" w:cs="Times New Roman"/>
          <w:sz w:val="28"/>
          <w:szCs w:val="28"/>
          <w:lang w:val="en-US" w:eastAsia="ru-RU"/>
        </w:rPr>
        <w:t>soat</w:t>
      </w: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F64004">
        <w:rPr>
          <w:rFonts w:ascii="Times New Roman" w:eastAsia="Times New Roman" w:hAnsi="Times New Roman" w:cs="Times New Roman"/>
          <w:b/>
          <w:bCs/>
          <w:sz w:val="28"/>
          <w:szCs w:val="28"/>
          <w:lang w:val="en-US" w:eastAsia="ru-RU"/>
        </w:rPr>
        <w:t xml:space="preserve">Samarqand – 2019 </w:t>
      </w:r>
    </w:p>
    <w:p w:rsidR="00F64004" w:rsidRPr="00F64004" w:rsidRDefault="00F64004" w:rsidP="00F640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F64004" w:rsidRPr="00F64004" w:rsidRDefault="00F64004" w:rsidP="007B5CCE">
      <w:pPr>
        <w:ind w:firstLine="708"/>
        <w:jc w:val="both"/>
        <w:rPr>
          <w:rFonts w:ascii="Times New Roman" w:eastAsia="Times New Roman" w:hAnsi="Times New Roman" w:cs="Times New Roman"/>
          <w:sz w:val="28"/>
          <w:szCs w:val="28"/>
          <w:lang w:val="sv-SE" w:eastAsia="ru-RU"/>
        </w:rPr>
      </w:pPr>
      <w:r w:rsidRPr="00F64004">
        <w:rPr>
          <w:rFonts w:ascii="Times New Roman" w:eastAsia="Times New Roman" w:hAnsi="Times New Roman" w:cs="Times New Roman"/>
          <w:sz w:val="28"/>
          <w:szCs w:val="28"/>
          <w:lang w:val="sv-SE" w:eastAsia="ru-RU"/>
        </w:rPr>
        <w:t>Fanning ishchi o‘quv dasturi o‘quv, ishchi o‘quv reja va o‘quv dasturiga muvofiq ishlab chiqildi.</w:t>
      </w:r>
    </w:p>
    <w:p w:rsidR="00F64004" w:rsidRPr="00F64004" w:rsidRDefault="00F64004" w:rsidP="00F64004">
      <w:pPr>
        <w:adjustRightInd w:val="0"/>
        <w:jc w:val="both"/>
        <w:rPr>
          <w:rFonts w:ascii="Times New Roman" w:eastAsia="Times New Roman" w:hAnsi="Times New Roman" w:cs="Times New Roman"/>
          <w:b/>
          <w:bCs/>
          <w:sz w:val="28"/>
          <w:szCs w:val="28"/>
          <w:lang w:val="sv-SE" w:eastAsia="ru-RU"/>
        </w:rPr>
      </w:pPr>
      <w:r w:rsidRPr="00F64004">
        <w:rPr>
          <w:rFonts w:ascii="Times New Roman" w:eastAsia="Times New Roman" w:hAnsi="Times New Roman" w:cs="Times New Roman"/>
          <w:b/>
          <w:bCs/>
          <w:sz w:val="28"/>
          <w:szCs w:val="28"/>
          <w:lang w:val="sv-SE" w:eastAsia="ru-RU"/>
        </w:rPr>
        <w:t>Tuzuvchi:</w:t>
      </w:r>
    </w:p>
    <w:p w:rsidR="00F64004" w:rsidRPr="00F64004" w:rsidRDefault="00F64004" w:rsidP="00F64004">
      <w:pPr>
        <w:adjustRightInd w:val="0"/>
        <w:spacing w:after="0"/>
        <w:jc w:val="both"/>
        <w:rPr>
          <w:rFonts w:ascii="Times New Roman" w:eastAsia="Times New Roman" w:hAnsi="Times New Roman" w:cs="Times New Roman"/>
          <w:sz w:val="28"/>
          <w:szCs w:val="28"/>
          <w:lang w:val="sv-SE" w:eastAsia="ru-RU"/>
        </w:rPr>
      </w:pPr>
      <w:r w:rsidRPr="00F64004">
        <w:rPr>
          <w:rFonts w:ascii="Times New Roman" w:eastAsia="Times New Roman" w:hAnsi="Times New Roman" w:cs="Times New Roman"/>
          <w:b/>
          <w:sz w:val="28"/>
          <w:szCs w:val="28"/>
          <w:lang w:val="sv-SE" w:eastAsia="ru-RU"/>
        </w:rPr>
        <w:t xml:space="preserve"> Abdiyev  M. B.</w:t>
      </w:r>
      <w:r w:rsidRPr="00F64004">
        <w:rPr>
          <w:rFonts w:ascii="Times New Roman" w:eastAsia="Times New Roman" w:hAnsi="Times New Roman" w:cs="Times New Roman"/>
          <w:b/>
          <w:sz w:val="28"/>
          <w:szCs w:val="28"/>
          <w:lang w:val="sv-SE" w:eastAsia="ru-RU"/>
        </w:rPr>
        <w:tab/>
      </w:r>
      <w:r w:rsidRPr="00F64004">
        <w:rPr>
          <w:rFonts w:ascii="Times New Roman" w:eastAsia="Times New Roman" w:hAnsi="Times New Roman" w:cs="Times New Roman"/>
          <w:sz w:val="28"/>
          <w:szCs w:val="28"/>
          <w:lang w:val="sv-SE" w:eastAsia="ru-RU"/>
        </w:rPr>
        <w:t>–</w:t>
      </w:r>
      <w:r w:rsidRPr="00F64004">
        <w:rPr>
          <w:rFonts w:ascii="Times New Roman" w:eastAsia="Times New Roman" w:hAnsi="Times New Roman" w:cs="Times New Roman"/>
          <w:sz w:val="28"/>
          <w:szCs w:val="28"/>
          <w:lang w:val="sv-SE" w:eastAsia="ru-RU"/>
        </w:rPr>
        <w:tab/>
        <w:t>SamDU,  amaliy tilshunoslik, o‘zbek tili va adabiyotini oʻqitish metodikasi kafedrasi  professori.</w:t>
      </w:r>
    </w:p>
    <w:p w:rsidR="007B5CCE" w:rsidRDefault="00F64004" w:rsidP="00F64004">
      <w:pPr>
        <w:adjustRightInd w:val="0"/>
        <w:spacing w:after="0"/>
        <w:jc w:val="both"/>
        <w:rPr>
          <w:rFonts w:ascii="Times New Roman" w:eastAsia="Times New Roman" w:hAnsi="Times New Roman" w:cs="Times New Roman"/>
          <w:b/>
          <w:bCs/>
          <w:sz w:val="28"/>
          <w:szCs w:val="28"/>
          <w:lang w:val="sv-SE" w:eastAsia="ru-RU"/>
        </w:rPr>
      </w:pPr>
      <w:r w:rsidRPr="00F64004">
        <w:rPr>
          <w:rFonts w:ascii="Times New Roman" w:eastAsia="Times New Roman" w:hAnsi="Times New Roman" w:cs="Times New Roman"/>
          <w:b/>
          <w:bCs/>
          <w:sz w:val="28"/>
          <w:szCs w:val="28"/>
          <w:lang w:val="sv-SE" w:eastAsia="ru-RU"/>
        </w:rPr>
        <w:t>Taqrizchilar:</w:t>
      </w:r>
    </w:p>
    <w:p w:rsidR="00F64004" w:rsidRPr="007B5CCE" w:rsidRDefault="00F64004" w:rsidP="00F64004">
      <w:pPr>
        <w:adjustRightInd w:val="0"/>
        <w:spacing w:after="0"/>
        <w:jc w:val="both"/>
        <w:rPr>
          <w:rFonts w:ascii="Times New Roman" w:eastAsia="Times New Roman" w:hAnsi="Times New Roman" w:cs="Times New Roman"/>
          <w:b/>
          <w:bCs/>
          <w:sz w:val="28"/>
          <w:szCs w:val="28"/>
          <w:lang w:val="sv-SE" w:eastAsia="ru-RU"/>
        </w:rPr>
      </w:pPr>
      <w:r w:rsidRPr="00F64004">
        <w:rPr>
          <w:rFonts w:ascii="Times New Roman" w:eastAsia="Times New Roman" w:hAnsi="Times New Roman" w:cs="Times New Roman"/>
          <w:b/>
          <w:sz w:val="28"/>
          <w:szCs w:val="28"/>
          <w:lang w:val="sv-SE" w:eastAsia="ru-RU"/>
        </w:rPr>
        <w:t xml:space="preserve">Z. Xolmonova </w:t>
      </w:r>
      <w:r w:rsidRPr="00F64004">
        <w:rPr>
          <w:rFonts w:ascii="Times New Roman" w:eastAsia="Times New Roman" w:hAnsi="Times New Roman" w:cs="Times New Roman"/>
          <w:sz w:val="28"/>
          <w:szCs w:val="28"/>
          <w:lang w:val="sv-SE" w:eastAsia="ru-RU"/>
        </w:rPr>
        <w:t xml:space="preserve"> </w:t>
      </w:r>
      <w:r w:rsidRPr="00F64004">
        <w:rPr>
          <w:rFonts w:ascii="Times New Roman" w:eastAsia="Times New Roman" w:hAnsi="Times New Roman" w:cs="Times New Roman"/>
          <w:sz w:val="28"/>
          <w:szCs w:val="28"/>
          <w:lang w:val="sv-SE" w:eastAsia="ru-RU"/>
        </w:rPr>
        <w:tab/>
        <w:t>– A. Navoiy nomidagi O`zTAU professori.</w:t>
      </w:r>
    </w:p>
    <w:p w:rsidR="00F64004" w:rsidRPr="00F64004" w:rsidRDefault="00F64004" w:rsidP="00F64004">
      <w:pPr>
        <w:adjustRightInd w:val="0"/>
        <w:spacing w:after="0"/>
        <w:jc w:val="both"/>
        <w:rPr>
          <w:rFonts w:ascii="Times New Roman" w:eastAsia="Times New Roman" w:hAnsi="Times New Roman" w:cs="Times New Roman"/>
          <w:sz w:val="28"/>
          <w:szCs w:val="28"/>
          <w:lang w:val="sv-SE" w:eastAsia="ru-RU"/>
        </w:rPr>
      </w:pPr>
      <w:r w:rsidRPr="00F64004">
        <w:rPr>
          <w:rFonts w:ascii="Times New Roman" w:eastAsia="Times New Roman" w:hAnsi="Times New Roman" w:cs="Times New Roman"/>
          <w:b/>
          <w:sz w:val="28"/>
          <w:szCs w:val="28"/>
          <w:lang w:val="sv-SE" w:eastAsia="ru-RU"/>
        </w:rPr>
        <w:t>J.</w:t>
      </w:r>
      <w:r w:rsidRPr="00F64004">
        <w:rPr>
          <w:rFonts w:ascii="Times New Roman" w:eastAsia="Times New Roman" w:hAnsi="Times New Roman" w:cs="Times New Roman"/>
          <w:sz w:val="28"/>
          <w:szCs w:val="28"/>
          <w:lang w:val="sv-SE" w:eastAsia="ru-RU"/>
        </w:rPr>
        <w:t xml:space="preserve"> </w:t>
      </w:r>
      <w:r w:rsidRPr="00F64004">
        <w:rPr>
          <w:rFonts w:ascii="Times New Roman" w:eastAsia="Times New Roman" w:hAnsi="Times New Roman" w:cs="Times New Roman"/>
          <w:b/>
          <w:sz w:val="28"/>
          <w:szCs w:val="28"/>
          <w:lang w:val="sv-SE" w:eastAsia="ru-RU"/>
        </w:rPr>
        <w:t>Eltazarov</w:t>
      </w:r>
      <w:r w:rsidR="0029585F">
        <w:rPr>
          <w:rFonts w:ascii="Times New Roman" w:eastAsia="Times New Roman" w:hAnsi="Times New Roman" w:cs="Times New Roman"/>
          <w:sz w:val="28"/>
          <w:szCs w:val="28"/>
          <w:lang w:val="sv-SE" w:eastAsia="ru-RU"/>
        </w:rPr>
        <w:tab/>
        <w:t>– SamDU, o‘zbek til</w:t>
      </w:r>
      <w:r w:rsidRPr="00F64004">
        <w:rPr>
          <w:rFonts w:ascii="Times New Roman" w:eastAsia="Times New Roman" w:hAnsi="Times New Roman" w:cs="Times New Roman"/>
          <w:sz w:val="28"/>
          <w:szCs w:val="28"/>
          <w:lang w:val="sv-SE" w:eastAsia="ru-RU"/>
        </w:rPr>
        <w:t>shunos</w:t>
      </w:r>
      <w:r w:rsidR="0029585F">
        <w:rPr>
          <w:rFonts w:ascii="Times New Roman" w:eastAsia="Times New Roman" w:hAnsi="Times New Roman" w:cs="Times New Roman"/>
          <w:sz w:val="28"/>
          <w:szCs w:val="28"/>
          <w:lang w:val="sv-SE" w:eastAsia="ru-RU"/>
        </w:rPr>
        <w:t>ligi kafedrasi professori</w:t>
      </w:r>
      <w:r w:rsidRPr="00F64004">
        <w:rPr>
          <w:rFonts w:ascii="Times New Roman" w:eastAsia="Times New Roman" w:hAnsi="Times New Roman" w:cs="Times New Roman"/>
          <w:sz w:val="28"/>
          <w:szCs w:val="28"/>
          <w:lang w:val="sv-SE" w:eastAsia="ru-RU"/>
        </w:rPr>
        <w:t>.</w:t>
      </w:r>
    </w:p>
    <w:p w:rsidR="00F64004" w:rsidRPr="00F64004" w:rsidRDefault="00F64004" w:rsidP="00F64004">
      <w:pPr>
        <w:adjustRightInd w:val="0"/>
        <w:ind w:firstLine="708"/>
        <w:jc w:val="both"/>
        <w:rPr>
          <w:rFonts w:ascii="Times New Roman" w:eastAsia="Times New Roman" w:hAnsi="Times New Roman" w:cs="Times New Roman"/>
          <w:sz w:val="28"/>
          <w:szCs w:val="28"/>
          <w:lang w:val="sv-SE" w:eastAsia="ru-RU"/>
        </w:rPr>
      </w:pPr>
    </w:p>
    <w:p w:rsidR="00F64004" w:rsidRPr="00F64004" w:rsidRDefault="00F64004" w:rsidP="00F64004">
      <w:pPr>
        <w:adjustRightInd w:val="0"/>
        <w:ind w:firstLine="708"/>
        <w:jc w:val="both"/>
        <w:rPr>
          <w:rFonts w:ascii="Times New Roman" w:eastAsia="Times New Roman" w:hAnsi="Times New Roman" w:cs="Times New Roman"/>
          <w:sz w:val="28"/>
          <w:szCs w:val="28"/>
          <w:lang w:val="sv-SE" w:eastAsia="ru-RU"/>
        </w:rPr>
      </w:pPr>
      <w:r w:rsidRPr="00F64004">
        <w:rPr>
          <w:rFonts w:ascii="Times New Roman" w:eastAsia="Times New Roman" w:hAnsi="Times New Roman" w:cs="Times New Roman"/>
          <w:sz w:val="28"/>
          <w:szCs w:val="28"/>
          <w:lang w:val="sv-SE" w:eastAsia="ru-RU"/>
        </w:rPr>
        <w:t xml:space="preserve">Fanning ishchi o‘quv dasturi </w:t>
      </w:r>
      <w:r w:rsidRPr="00F64004">
        <w:rPr>
          <w:rFonts w:ascii="Times New Roman" w:eastAsia="Times New Roman" w:hAnsi="Times New Roman" w:cs="Times New Roman"/>
          <w:sz w:val="28"/>
          <w:szCs w:val="28"/>
          <w:lang w:val="it-IT" w:eastAsia="ru-RU"/>
        </w:rPr>
        <w:t>F</w:t>
      </w:r>
      <w:r w:rsidRPr="00F64004">
        <w:rPr>
          <w:rFonts w:ascii="Times New Roman" w:eastAsia="Times New Roman" w:hAnsi="Times New Roman" w:cs="Times New Roman"/>
          <w:sz w:val="28"/>
          <w:szCs w:val="28"/>
          <w:lang w:val="uz-Cyrl-UZ" w:eastAsia="ru-RU"/>
        </w:rPr>
        <w:t>ilologiya fakultet</w:t>
      </w:r>
      <w:r w:rsidRPr="00F64004">
        <w:rPr>
          <w:rFonts w:ascii="Times New Roman" w:eastAsia="Times New Roman" w:hAnsi="Times New Roman" w:cs="Times New Roman"/>
          <w:sz w:val="28"/>
          <w:szCs w:val="28"/>
          <w:lang w:val="it-IT" w:eastAsia="ru-RU"/>
        </w:rPr>
        <w:t>i</w:t>
      </w:r>
      <w:r w:rsidRPr="00F64004">
        <w:rPr>
          <w:rFonts w:ascii="Times New Roman" w:eastAsia="Times New Roman" w:hAnsi="Times New Roman" w:cs="Times New Roman"/>
          <w:sz w:val="28"/>
          <w:szCs w:val="28"/>
          <w:lang w:val="uz-Cyrl-UZ" w:eastAsia="ru-RU"/>
        </w:rPr>
        <w:t xml:space="preserve"> </w:t>
      </w:r>
      <w:r w:rsidRPr="00F64004">
        <w:rPr>
          <w:rFonts w:ascii="Times New Roman" w:eastAsia="Times New Roman" w:hAnsi="Times New Roman" w:cs="Times New Roman"/>
          <w:sz w:val="28"/>
          <w:szCs w:val="28"/>
          <w:lang w:val="sv-SE" w:eastAsia="ru-RU"/>
        </w:rPr>
        <w:t>SamDU, amaliy tilshunoslik, o‘zbek tili va adabiyotini oʻqitish metodikasi kafedrasining 2019-yil 30-avgust</w:t>
      </w:r>
      <w:r w:rsidRPr="00F64004">
        <w:rPr>
          <w:rFonts w:ascii="Times New Roman" w:eastAsia="Times New Roman" w:hAnsi="Times New Roman" w:cs="Times New Roman"/>
          <w:sz w:val="28"/>
          <w:szCs w:val="28"/>
          <w:lang w:val="it-IT" w:eastAsia="ru-RU"/>
        </w:rPr>
        <w:t xml:space="preserve">dagi </w:t>
      </w:r>
      <w:r w:rsidRPr="00F64004">
        <w:rPr>
          <w:rFonts w:ascii="Times New Roman" w:eastAsia="Times New Roman" w:hAnsi="Times New Roman" w:cs="Times New Roman"/>
          <w:sz w:val="28"/>
          <w:szCs w:val="28"/>
          <w:lang w:val="sv-SE" w:eastAsia="ru-RU"/>
        </w:rPr>
        <w:t>1-son yig`ilishida muhokamadan o‘tgan va fakultet kengashida muhokama qilish uchun tavsiya etilgan.</w:t>
      </w:r>
    </w:p>
    <w:p w:rsidR="00F64004" w:rsidRPr="00F64004" w:rsidRDefault="00F64004" w:rsidP="00F64004">
      <w:pPr>
        <w:adjustRightInd w:val="0"/>
        <w:jc w:val="center"/>
        <w:rPr>
          <w:rFonts w:ascii="Times New Roman" w:eastAsia="Times New Roman" w:hAnsi="Times New Roman" w:cs="Times New Roman"/>
          <w:b/>
          <w:bCs/>
          <w:sz w:val="28"/>
          <w:szCs w:val="28"/>
          <w:lang w:val="it-IT" w:eastAsia="ru-RU"/>
        </w:rPr>
      </w:pPr>
    </w:p>
    <w:p w:rsidR="00F64004" w:rsidRPr="00F64004" w:rsidRDefault="00F64004" w:rsidP="00F64004">
      <w:pPr>
        <w:jc w:val="center"/>
        <w:rPr>
          <w:rFonts w:ascii="Times New Roman" w:eastAsia="Times New Roman" w:hAnsi="Times New Roman" w:cs="Times New Roman"/>
          <w:b/>
          <w:sz w:val="28"/>
          <w:szCs w:val="28"/>
          <w:lang w:val="it-IT" w:eastAsia="ru-RU"/>
        </w:rPr>
      </w:pPr>
      <w:r w:rsidRPr="00F64004">
        <w:rPr>
          <w:rFonts w:ascii="Times New Roman" w:eastAsia="Times New Roman" w:hAnsi="Times New Roman" w:cs="Times New Roman"/>
          <w:b/>
          <w:bCs/>
          <w:sz w:val="28"/>
          <w:szCs w:val="28"/>
          <w:lang w:val="it-IT" w:eastAsia="ru-RU"/>
        </w:rPr>
        <w:t>Kafedra mudiri</w:t>
      </w:r>
      <w:r w:rsidRPr="00F64004">
        <w:rPr>
          <w:rFonts w:ascii="Times New Roman" w:eastAsia="Times New Roman" w:hAnsi="Times New Roman" w:cs="Times New Roman"/>
          <w:b/>
          <w:bCs/>
          <w:sz w:val="28"/>
          <w:szCs w:val="28"/>
          <w:lang w:val="it-IT" w:eastAsia="ru-RU"/>
        </w:rPr>
        <w:tab/>
      </w:r>
      <w:r w:rsidRPr="00F64004">
        <w:rPr>
          <w:rFonts w:ascii="Times New Roman" w:eastAsia="Times New Roman" w:hAnsi="Times New Roman" w:cs="Times New Roman"/>
          <w:b/>
          <w:bCs/>
          <w:sz w:val="28"/>
          <w:szCs w:val="28"/>
          <w:lang w:val="it-IT" w:eastAsia="ru-RU"/>
        </w:rPr>
        <w:tab/>
      </w:r>
      <w:r w:rsidRPr="00F64004">
        <w:rPr>
          <w:rFonts w:ascii="Times New Roman" w:eastAsia="Times New Roman" w:hAnsi="Times New Roman" w:cs="Times New Roman"/>
          <w:b/>
          <w:bCs/>
          <w:sz w:val="28"/>
          <w:szCs w:val="28"/>
          <w:lang w:val="it-IT" w:eastAsia="ru-RU"/>
        </w:rPr>
        <w:tab/>
      </w:r>
      <w:r w:rsidRPr="00F64004">
        <w:rPr>
          <w:rFonts w:ascii="Times New Roman" w:eastAsia="Times New Roman" w:hAnsi="Times New Roman" w:cs="Times New Roman"/>
          <w:b/>
          <w:sz w:val="28"/>
          <w:szCs w:val="28"/>
          <w:lang w:val="it-IT" w:eastAsia="ru-RU"/>
        </w:rPr>
        <w:t>prof. Mirzayev I.K.</w:t>
      </w:r>
    </w:p>
    <w:p w:rsidR="00F64004" w:rsidRPr="00F64004" w:rsidRDefault="00F64004" w:rsidP="00F64004">
      <w:pPr>
        <w:adjustRightInd w:val="0"/>
        <w:ind w:firstLine="708"/>
        <w:jc w:val="both"/>
        <w:rPr>
          <w:rFonts w:ascii="Times New Roman" w:eastAsia="Times New Roman" w:hAnsi="Times New Roman" w:cs="Times New Roman"/>
          <w:sz w:val="28"/>
          <w:szCs w:val="28"/>
          <w:lang w:val="it-IT" w:eastAsia="ru-RU"/>
        </w:rPr>
      </w:pPr>
      <w:r w:rsidRPr="00F64004">
        <w:rPr>
          <w:rFonts w:ascii="Times New Roman" w:eastAsia="Times New Roman" w:hAnsi="Times New Roman" w:cs="Times New Roman"/>
          <w:sz w:val="28"/>
          <w:szCs w:val="28"/>
          <w:lang w:val="it-IT" w:eastAsia="ru-RU"/>
        </w:rPr>
        <w:t>Fanning ishchi o‘quv dasturi Filologiya fakulteti kengashida muhokama etilgan va foydalanishga tavsiya qilingan (2019-yil _________ 1-sonli bayonnoma).</w:t>
      </w:r>
    </w:p>
    <w:p w:rsidR="00F64004" w:rsidRPr="00F64004" w:rsidRDefault="00F64004" w:rsidP="00F64004">
      <w:pPr>
        <w:adjustRightInd w:val="0"/>
        <w:rPr>
          <w:rFonts w:ascii="Times New Roman" w:eastAsia="Times New Roman" w:hAnsi="Times New Roman" w:cs="Times New Roman"/>
          <w:b/>
          <w:bCs/>
          <w:sz w:val="28"/>
          <w:szCs w:val="28"/>
          <w:lang w:val="it-IT" w:eastAsia="ru-RU"/>
        </w:rPr>
      </w:pPr>
      <w:r w:rsidRPr="00F64004">
        <w:rPr>
          <w:rFonts w:ascii="Times New Roman" w:eastAsia="Times New Roman" w:hAnsi="Times New Roman" w:cs="Times New Roman"/>
          <w:b/>
          <w:bCs/>
          <w:sz w:val="28"/>
          <w:szCs w:val="28"/>
          <w:lang w:val="it-IT" w:eastAsia="ru-RU"/>
        </w:rPr>
        <w:t xml:space="preserve">      </w:t>
      </w:r>
    </w:p>
    <w:p w:rsidR="00F64004" w:rsidRPr="00F64004" w:rsidRDefault="00F64004" w:rsidP="00F64004">
      <w:pPr>
        <w:ind w:firstLine="567"/>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Fakultet ilmiy kengashi raisi                                         </w:t>
      </w:r>
      <w:proofErr w:type="gramStart"/>
      <w:r w:rsidRPr="00F64004">
        <w:rPr>
          <w:rFonts w:ascii="Times New Roman" w:eastAsia="Times New Roman" w:hAnsi="Times New Roman" w:cs="Times New Roman"/>
          <w:b/>
          <w:sz w:val="28"/>
          <w:szCs w:val="28"/>
          <w:lang w:val="it-IT" w:eastAsia="ru-RU"/>
        </w:rPr>
        <w:t>prof.Eltazarov</w:t>
      </w:r>
      <w:proofErr w:type="gramEnd"/>
      <w:r w:rsidRPr="00F64004">
        <w:rPr>
          <w:rFonts w:ascii="Times New Roman" w:eastAsia="Times New Roman" w:hAnsi="Times New Roman" w:cs="Times New Roman"/>
          <w:b/>
          <w:sz w:val="28"/>
          <w:szCs w:val="28"/>
          <w:lang w:val="it-IT" w:eastAsia="ru-RU"/>
        </w:rPr>
        <w:t xml:space="preserve"> J.</w:t>
      </w:r>
    </w:p>
    <w:p w:rsidR="00F64004" w:rsidRPr="00F64004" w:rsidRDefault="00F64004" w:rsidP="00F64004">
      <w:pPr>
        <w:ind w:firstLine="567"/>
        <w:jc w:val="both"/>
        <w:rPr>
          <w:rFonts w:ascii="Times New Roman" w:eastAsia="Times New Roman" w:hAnsi="Times New Roman" w:cs="Times New Roman"/>
          <w:b/>
          <w:sz w:val="28"/>
          <w:szCs w:val="28"/>
          <w:lang w:val="en-US" w:eastAsia="ru-RU"/>
        </w:rPr>
      </w:pPr>
    </w:p>
    <w:p w:rsidR="00F64004" w:rsidRPr="00F64004" w:rsidRDefault="00F64004" w:rsidP="00F64004">
      <w:pPr>
        <w:ind w:firstLine="567"/>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Fakultet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quv-uslubiy kengashi raisi                          prof.Abdiyev M.</w:t>
      </w:r>
    </w:p>
    <w:p w:rsidR="00F64004" w:rsidRPr="00F64004" w:rsidRDefault="00F64004" w:rsidP="00F64004">
      <w:pPr>
        <w:ind w:firstLine="567"/>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  </w:t>
      </w:r>
    </w:p>
    <w:p w:rsidR="00F64004" w:rsidRPr="00F64004" w:rsidRDefault="00F64004" w:rsidP="00F64004">
      <w:pPr>
        <w:ind w:firstLine="567"/>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Kelishildi:  </w:t>
      </w:r>
    </w:p>
    <w:p w:rsidR="00F64004" w:rsidRPr="00525153" w:rsidRDefault="00525153" w:rsidP="00F64004">
      <w:pPr>
        <w:ind w:firstLine="567"/>
        <w:jc w:val="both"/>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b/>
          <w:sz w:val="28"/>
          <w:szCs w:val="28"/>
          <w:lang w:val="en-US" w:eastAsia="ru-RU"/>
        </w:rPr>
        <w:t>O‘</w:t>
      </w:r>
      <w:proofErr w:type="gramEnd"/>
      <w:r>
        <w:rPr>
          <w:rFonts w:ascii="Times New Roman" w:eastAsia="Times New Roman" w:hAnsi="Times New Roman" w:cs="Times New Roman"/>
          <w:b/>
          <w:sz w:val="28"/>
          <w:szCs w:val="28"/>
          <w:lang w:val="en-US" w:eastAsia="ru-RU"/>
        </w:rPr>
        <w:t>quv-</w:t>
      </w:r>
      <w:r w:rsidR="00F64004" w:rsidRPr="00F64004">
        <w:rPr>
          <w:rFonts w:ascii="Times New Roman" w:eastAsia="Times New Roman" w:hAnsi="Times New Roman" w:cs="Times New Roman"/>
          <w:b/>
          <w:sz w:val="28"/>
          <w:szCs w:val="28"/>
          <w:lang w:val="en-US" w:eastAsia="ru-RU"/>
        </w:rPr>
        <w:t xml:space="preserve">uslubiy  boshqarma boshlig’i                          </w:t>
      </w:r>
      <w:r w:rsidR="00F64004" w:rsidRPr="00F64004">
        <w:rPr>
          <w:rFonts w:ascii="Times New Roman" w:eastAsia="Times New Roman" w:hAnsi="Times New Roman" w:cs="Times New Roman"/>
          <w:b/>
          <w:sz w:val="28"/>
          <w:szCs w:val="28"/>
          <w:lang w:val="it-IT" w:eastAsia="ru-RU"/>
        </w:rPr>
        <w:t xml:space="preserve"> dots.</w:t>
      </w:r>
      <w:r w:rsidR="0029585F" w:rsidRPr="0029585F">
        <w:rPr>
          <w:rFonts w:ascii="Times New Roman" w:eastAsia="Times New Roman" w:hAnsi="Times New Roman" w:cs="Times New Roman"/>
          <w:b/>
          <w:sz w:val="28"/>
          <w:szCs w:val="28"/>
          <w:lang w:val="en-US" w:eastAsia="ru-RU"/>
        </w:rPr>
        <w:t xml:space="preserve"> </w:t>
      </w:r>
      <w:r w:rsidR="0029585F">
        <w:rPr>
          <w:rFonts w:ascii="Times New Roman" w:eastAsia="Times New Roman" w:hAnsi="Times New Roman" w:cs="Times New Roman"/>
          <w:b/>
          <w:sz w:val="28"/>
          <w:szCs w:val="28"/>
          <w:lang w:val="en-US" w:eastAsia="ru-RU"/>
        </w:rPr>
        <w:t>B.</w:t>
      </w:r>
      <w:r w:rsidRPr="00525153">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Aliqulov</w:t>
      </w:r>
    </w:p>
    <w:p w:rsidR="00F64004" w:rsidRPr="00F64004" w:rsidRDefault="00F64004" w:rsidP="00F64004">
      <w:pPr>
        <w:ind w:firstLine="567"/>
        <w:jc w:val="both"/>
        <w:rPr>
          <w:rFonts w:ascii="Times New Roman" w:eastAsia="Times New Roman" w:hAnsi="Times New Roman" w:cs="Times New Roman"/>
          <w:b/>
          <w:sz w:val="28"/>
          <w:szCs w:val="28"/>
          <w:lang w:val="it-IT" w:eastAsia="ru-RU"/>
        </w:rPr>
      </w:pPr>
    </w:p>
    <w:p w:rsidR="00F64004" w:rsidRPr="00F64004" w:rsidRDefault="00F64004" w:rsidP="00F64004">
      <w:pPr>
        <w:ind w:firstLine="567"/>
        <w:jc w:val="both"/>
        <w:rPr>
          <w:rFonts w:ascii="Times New Roman" w:eastAsia="Times New Roman" w:hAnsi="Times New Roman" w:cs="Times New Roman"/>
          <w:b/>
          <w:sz w:val="28"/>
          <w:szCs w:val="28"/>
          <w:lang w:val="it-IT" w:eastAsia="ru-RU"/>
        </w:rPr>
      </w:pPr>
    </w:p>
    <w:p w:rsidR="00F64004" w:rsidRPr="00F64004" w:rsidRDefault="00F64004" w:rsidP="00F64004">
      <w:pPr>
        <w:ind w:firstLine="567"/>
        <w:jc w:val="both"/>
        <w:rPr>
          <w:rFonts w:ascii="Times New Roman" w:eastAsia="Times New Roman" w:hAnsi="Times New Roman" w:cs="Times New Roman"/>
          <w:b/>
          <w:sz w:val="28"/>
          <w:szCs w:val="28"/>
          <w:lang w:val="it-IT" w:eastAsia="ru-RU"/>
        </w:rPr>
      </w:pPr>
    </w:p>
    <w:p w:rsidR="00F64004" w:rsidRPr="00F64004" w:rsidRDefault="00F64004" w:rsidP="00F64004">
      <w:pPr>
        <w:ind w:firstLine="567"/>
        <w:jc w:val="both"/>
        <w:rPr>
          <w:rFonts w:ascii="Times New Roman" w:eastAsia="Times New Roman" w:hAnsi="Times New Roman" w:cs="Times New Roman"/>
          <w:b/>
          <w:sz w:val="28"/>
          <w:szCs w:val="28"/>
          <w:lang w:val="it-IT" w:eastAsia="ru-RU"/>
        </w:rPr>
      </w:pPr>
    </w:p>
    <w:p w:rsidR="00F64004" w:rsidRPr="00F64004" w:rsidRDefault="00F64004" w:rsidP="00F64004">
      <w:pPr>
        <w:adjustRightInd w:val="0"/>
        <w:spacing w:after="0"/>
        <w:jc w:val="center"/>
        <w:rPr>
          <w:rFonts w:ascii="Times New Roman" w:eastAsia="Times New Roman" w:hAnsi="Times New Roman" w:cs="Times New Roman"/>
          <w:b/>
          <w:bCs/>
          <w:sz w:val="28"/>
          <w:szCs w:val="28"/>
          <w:lang w:val="sv-SE" w:eastAsia="ru-RU"/>
        </w:rPr>
      </w:pPr>
      <w:r w:rsidRPr="00F64004">
        <w:rPr>
          <w:rFonts w:ascii="Times New Roman" w:eastAsia="Times New Roman" w:hAnsi="Times New Roman" w:cs="Times New Roman"/>
          <w:b/>
          <w:bCs/>
          <w:sz w:val="28"/>
          <w:szCs w:val="28"/>
          <w:lang w:val="sv-SE" w:eastAsia="ru-RU"/>
        </w:rPr>
        <w:t>Kirish</w:t>
      </w:r>
    </w:p>
    <w:p w:rsidR="00F64004" w:rsidRPr="00F64004" w:rsidRDefault="00F64004" w:rsidP="00F64004">
      <w:pPr>
        <w:adjustRightInd w:val="0"/>
        <w:spacing w:after="0"/>
        <w:jc w:val="center"/>
        <w:rPr>
          <w:rFonts w:ascii="Times New Roman" w:eastAsia="Times New Roman" w:hAnsi="Times New Roman" w:cs="Times New Roman"/>
          <w:b/>
          <w:bCs/>
          <w:sz w:val="28"/>
          <w:szCs w:val="28"/>
          <w:lang w:val="sv-SE" w:eastAsia="ru-RU"/>
        </w:rPr>
      </w:pPr>
    </w:p>
    <w:p w:rsidR="00F64004" w:rsidRPr="00F64004" w:rsidRDefault="00F64004" w:rsidP="00F64004">
      <w:pPr>
        <w:shd w:val="clear" w:color="auto" w:fill="FFFFFF"/>
        <w:adjustRightInd w:val="0"/>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color w:val="000000"/>
          <w:sz w:val="28"/>
          <w:szCs w:val="28"/>
          <w:lang w:val="sv-SE" w:eastAsia="ru-RU"/>
        </w:rPr>
        <w:t xml:space="preserve">Maktab ta`limi tarixida nimani o‘qitish va qanday  o‘qitish masalalari asosiy muammolardan biri bo‘lib keldi va shunday bo‘lib qolmoqda. </w:t>
      </w:r>
      <w:r w:rsidRPr="00F64004">
        <w:rPr>
          <w:rFonts w:ascii="Times New Roman" w:eastAsia="Times New Roman" w:hAnsi="Times New Roman" w:cs="Times New Roman"/>
          <w:color w:val="000000"/>
          <w:sz w:val="28"/>
          <w:szCs w:val="28"/>
          <w:lang w:val="en-US" w:eastAsia="ru-RU"/>
        </w:rPr>
        <w:t xml:space="preserve">Bular garchi alohida-alohida masalalar sanalsa-da, ammo aslida bir-biri bilan chambarchas bog`langandir. Ta`lim samaradorligi ma`lum darajada ana shu ikki masalaning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z yechimini to‘g`ri topa olishi bilan belgilanadi.</w:t>
      </w:r>
    </w:p>
    <w:p w:rsidR="00F64004" w:rsidRPr="00F64004" w:rsidRDefault="00F64004" w:rsidP="00F64004">
      <w:pPr>
        <w:shd w:val="clear" w:color="auto" w:fill="FFFFFF"/>
        <w:adjustRightInd w:val="0"/>
        <w:spacing w:after="0"/>
        <w:ind w:firstLine="708"/>
        <w:jc w:val="both"/>
        <w:rPr>
          <w:rFonts w:ascii="Times New Roman" w:eastAsia="Times New Roman" w:hAnsi="Times New Roman" w:cs="Times New Roman"/>
          <w:sz w:val="28"/>
          <w:szCs w:val="28"/>
          <w:lang w:val="en-US" w:eastAsia="ru-RU"/>
        </w:rPr>
      </w:pP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 xml:space="preserve">rta umumta`lim maktablarida ona tilidan o‘quvchilar nimani o‘rganishlari va nimalarni bilishlari lozimligi bugungi kunda ham hali uzil-kesil hal bo‘lgan masala emas. Chunki uzoq yillar davomida biz maktabda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rganiladigan barcha fanlar qatori ona tilidan ham mutlaq dastur va darsliklar yaratishni ma`qullab, uni tubdan yangilash, o‘zgartirishga qaratilgan har qanday harakatni qoralab keldik. Bu ona tilidan ta`</w:t>
      </w:r>
      <w:r w:rsidRPr="00F64004">
        <w:rPr>
          <w:rFonts w:ascii="Times New Roman" w:eastAsia="Times New Roman" w:hAnsi="Times New Roman" w:cs="Times New Roman"/>
          <w:color w:val="000000"/>
          <w:sz w:val="28"/>
          <w:szCs w:val="28"/>
          <w:lang w:val="en-US" w:eastAsia="ru-RU"/>
        </w:rPr>
        <w:softHyphen/>
        <w:t xml:space="preserve">lim mazmunining deyarli bir nuqtada depsinishiga, 50-yillarda maktab darsliklaridan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 xml:space="preserve">rin olgan nazariy talqinlarning ayrim juz’iy o‘zgarishlar bilan yildan-yilga ko‘chirilishiga sabab bo‘ldi. Maktab ona tili dasturlari va darsliklarida mavjud </w:t>
      </w:r>
      <w:proofErr w:type="gramStart"/>
      <w:r w:rsidRPr="00F64004">
        <w:rPr>
          <w:rFonts w:ascii="Times New Roman" w:eastAsia="Times New Roman" w:hAnsi="Times New Roman" w:cs="Times New Roman"/>
          <w:color w:val="000000"/>
          <w:sz w:val="28"/>
          <w:szCs w:val="28"/>
          <w:lang w:val="en-US" w:eastAsia="ru-RU"/>
        </w:rPr>
        <w:t>bo‘</w:t>
      </w:r>
      <w:proofErr w:type="gramEnd"/>
      <w:r w:rsidRPr="00F64004">
        <w:rPr>
          <w:rFonts w:ascii="Times New Roman" w:eastAsia="Times New Roman" w:hAnsi="Times New Roman" w:cs="Times New Roman"/>
          <w:color w:val="000000"/>
          <w:sz w:val="28"/>
          <w:szCs w:val="28"/>
          <w:lang w:val="en-US" w:eastAsia="ru-RU"/>
        </w:rPr>
        <w:t>lgan akade</w:t>
      </w:r>
      <w:r w:rsidRPr="00F64004">
        <w:rPr>
          <w:rFonts w:ascii="Times New Roman" w:eastAsia="Times New Roman" w:hAnsi="Times New Roman" w:cs="Times New Roman"/>
          <w:color w:val="000000"/>
          <w:sz w:val="28"/>
          <w:szCs w:val="28"/>
          <w:lang w:val="en-US" w:eastAsia="ru-RU"/>
        </w:rPr>
        <w:softHyphen/>
        <w:t>mizm, grammatizm va berilgan til hodisalarining o‘quvchi amaliy faoliyatidan ajralib qolganligi uni o‘rganish imkoniyatlarini cheklab qo‘ydi, o‘quvchilarning bu fanni katta qiziqish bilan o‘rganishlariga salbiy ta`sir ko‘rsatdi.</w:t>
      </w:r>
    </w:p>
    <w:p w:rsidR="00F64004" w:rsidRPr="00F64004" w:rsidRDefault="00F64004" w:rsidP="00F64004">
      <w:pPr>
        <w:shd w:val="clear" w:color="auto" w:fill="FFFFFF"/>
        <w:adjustRightInd w:val="0"/>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color w:val="000000"/>
          <w:sz w:val="28"/>
          <w:szCs w:val="28"/>
          <w:lang w:val="en-US" w:eastAsia="ru-RU"/>
        </w:rPr>
        <w:t xml:space="preserve">Biz til hodisalarini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quvchining ijodiy fikrlashi, fikr mahsulini nutq sharoitiga mos ravishda og`zaki, yozma shakllarda to‘g`ri, ravon ifodalash ko‘nikmalarini shakllantirish va rivojlantirish, talaffuz, imlo va punktuatsion savodxonlikka erishish nuqtai nazaridan kelib chiqib tanlashimiz lozim.</w:t>
      </w:r>
    </w:p>
    <w:p w:rsidR="00F64004" w:rsidRPr="00F64004" w:rsidRDefault="00F64004" w:rsidP="00F64004">
      <w:pPr>
        <w:adjustRightInd w:val="0"/>
        <w:spacing w:after="0"/>
        <w:ind w:firstLine="708"/>
        <w:jc w:val="both"/>
        <w:rPr>
          <w:rFonts w:ascii="Times New Roman" w:eastAsia="Times New Roman" w:hAnsi="Times New Roman" w:cs="Times New Roman"/>
          <w:sz w:val="28"/>
          <w:szCs w:val="28"/>
          <w:lang w:val="sv-SE" w:eastAsia="ru-RU"/>
        </w:rPr>
      </w:pPr>
      <w:r w:rsidRPr="00F64004">
        <w:rPr>
          <w:rFonts w:ascii="Times New Roman" w:eastAsia="Times New Roman" w:hAnsi="Times New Roman" w:cs="Times New Roman"/>
          <w:b/>
          <w:bCs/>
          <w:sz w:val="28"/>
          <w:szCs w:val="28"/>
          <w:lang w:val="sv-SE" w:eastAsia="ru-RU"/>
        </w:rPr>
        <w:t xml:space="preserve">Fanning maqsad va vazifalari. </w:t>
      </w:r>
      <w:r w:rsidRPr="00F64004">
        <w:rPr>
          <w:rFonts w:ascii="Times New Roman" w:eastAsia="Times New Roman" w:hAnsi="Times New Roman" w:cs="Times New Roman"/>
          <w:color w:val="000000"/>
          <w:sz w:val="28"/>
          <w:szCs w:val="28"/>
          <w:lang w:val="sv-SE" w:eastAsia="ru-RU"/>
        </w:rPr>
        <w:t>O‘zbek tili mustaqil O‘zbekistan Respublikasining davlat tili bo‘lib, uning o‘rta umumta`lim maktablarida o‘qitilishi davlat ahamiyatiga molik masala sanaladi. Yoshlarda ijodiy tafakkur, ijodiy izlanish, ko‘pgina imkoniyatlardan eng maqbulini tanlay olish ko‘nikmalarini shakllantirish va rivojlantirish, ularni milliy qadriyatlarimiz, udum va an`analarimiz ruhida tarbiyalashda ona tili fanining tutgan o‘rni va imkoniyatlari benihoya kattadir. Ayniqsa, mus</w:t>
      </w:r>
      <w:r w:rsidRPr="00F64004">
        <w:rPr>
          <w:rFonts w:ascii="Times New Roman" w:eastAsia="Times New Roman" w:hAnsi="Times New Roman" w:cs="Times New Roman"/>
          <w:color w:val="000000"/>
          <w:sz w:val="28"/>
          <w:szCs w:val="28"/>
          <w:lang w:val="sv-SE" w:eastAsia="ru-RU"/>
        </w:rPr>
        <w:softHyphen/>
        <w:t>taqil respublikamiz uchun tadbirkor  va ijodkor insonni tayyorlash masalasi ko‘ndalang bo‘lib turgan bir sharoitda bu fanning o‘qitilishi yanada muhimroq ahamiyat kasb etadi.</w:t>
      </w:r>
    </w:p>
    <w:p w:rsidR="00F64004" w:rsidRPr="00F64004" w:rsidRDefault="00F64004" w:rsidP="00F64004">
      <w:pPr>
        <w:shd w:val="clear" w:color="auto" w:fill="FFFFFF"/>
        <w:adjustRightInd w:val="0"/>
        <w:spacing w:after="0"/>
        <w:ind w:firstLine="708"/>
        <w:jc w:val="both"/>
        <w:rPr>
          <w:rFonts w:ascii="Times New Roman" w:eastAsia="Times New Roman" w:hAnsi="Times New Roman" w:cs="Times New Roman"/>
          <w:color w:val="000000"/>
          <w:sz w:val="28"/>
          <w:szCs w:val="28"/>
          <w:lang w:val="en-US" w:eastAsia="ru-RU"/>
        </w:rPr>
      </w:pPr>
      <w:r w:rsidRPr="00F64004">
        <w:rPr>
          <w:rFonts w:ascii="Times New Roman" w:eastAsia="Times New Roman" w:hAnsi="Times New Roman" w:cs="Times New Roman"/>
          <w:color w:val="000000"/>
          <w:sz w:val="28"/>
          <w:szCs w:val="28"/>
          <w:lang w:val="en-US" w:eastAsia="ru-RU"/>
        </w:rPr>
        <w:t xml:space="preserve">Ammo, afsuski,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rta umumta`lim maktablarida ona tilining o‘qitilishini talab darajasida deb bo‘lmaydi. Buning bosh sabablaridan biri shundaki, biz inson ongini, uning tafakkurini rivojlantirishda ona ti</w:t>
      </w:r>
      <w:r w:rsidRPr="00F64004">
        <w:rPr>
          <w:rFonts w:ascii="Times New Roman" w:eastAsia="Times New Roman" w:hAnsi="Times New Roman" w:cs="Times New Roman"/>
          <w:color w:val="000000"/>
          <w:sz w:val="28"/>
          <w:szCs w:val="28"/>
          <w:lang w:val="en-US" w:eastAsia="ru-RU"/>
        </w:rPr>
        <w:softHyphen/>
        <w:t xml:space="preserve">lining tutgan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 xml:space="preserve">rniga noto‘g`ri baho berib keldik. Ongni, tafakkurni shakllantirish ijtimoiy fanlarning vazifasi deb bilib, maktabda ona tilidan ta`lim mazmunini ona tili qurilishining ilmiy talqini, grammatikani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 xml:space="preserve">rganishdan iborat deb hisobladik. Natijada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 xml:space="preserve">quvchi 750 dan ziyod grammatik tushuncha va ta`riflarga duch kelib, turli hajm va murakkablikdagi ko‘plab topshiriqlarni bajarsa-da, ammo og`zaki va yozma savodxonligi sezilarli o‘zgarmayapti. Uquvchilarning </w:t>
      </w:r>
      <w:proofErr w:type="gramStart"/>
      <w:r w:rsidRPr="00F64004">
        <w:rPr>
          <w:rFonts w:ascii="Times New Roman" w:eastAsia="Times New Roman" w:hAnsi="Times New Roman" w:cs="Times New Roman"/>
          <w:color w:val="000000"/>
          <w:sz w:val="28"/>
          <w:szCs w:val="28"/>
          <w:lang w:val="en-US" w:eastAsia="ru-RU"/>
        </w:rPr>
        <w:t>ko‘</w:t>
      </w:r>
      <w:proofErr w:type="gramEnd"/>
      <w:r w:rsidRPr="00F64004">
        <w:rPr>
          <w:rFonts w:ascii="Times New Roman" w:eastAsia="Times New Roman" w:hAnsi="Times New Roman" w:cs="Times New Roman"/>
          <w:color w:val="000000"/>
          <w:sz w:val="28"/>
          <w:szCs w:val="28"/>
          <w:lang w:val="en-US" w:eastAsia="ru-RU"/>
        </w:rPr>
        <w:t>pchilik qismida ijodiylik, mustaqil fikrlash, ijodiy fikr mahsulini nutq sharoitiga mos ravishda og`</w:t>
      </w:r>
      <w:r w:rsidRPr="00F64004">
        <w:rPr>
          <w:rFonts w:ascii="Times New Roman" w:eastAsia="Times New Roman" w:hAnsi="Times New Roman" w:cs="Times New Roman"/>
          <w:color w:val="000000"/>
          <w:sz w:val="28"/>
          <w:szCs w:val="28"/>
          <w:lang w:val="en-US" w:eastAsia="ru-RU"/>
        </w:rPr>
        <w:softHyphen/>
        <w:t xml:space="preserve">zaki, yozma shakllarda to‘g`ri, ravon ifodalash ko‘nikmalari hamon past saviyada qolib kelmoqda. Bu holning asosiy sabablarini faqat </w:t>
      </w:r>
      <w:proofErr w:type="gramStart"/>
      <w:r w:rsidRPr="00F64004">
        <w:rPr>
          <w:rFonts w:ascii="Times New Roman" w:eastAsia="Times New Roman" w:hAnsi="Times New Roman" w:cs="Times New Roman"/>
          <w:color w:val="000000"/>
          <w:sz w:val="28"/>
          <w:szCs w:val="28"/>
          <w:lang w:val="en-US" w:eastAsia="ru-RU"/>
        </w:rPr>
        <w:t>o‘</w:t>
      </w:r>
      <w:proofErr w:type="gramEnd"/>
      <w:r w:rsidRPr="00F64004">
        <w:rPr>
          <w:rFonts w:ascii="Times New Roman" w:eastAsia="Times New Roman" w:hAnsi="Times New Roman" w:cs="Times New Roman"/>
          <w:color w:val="000000"/>
          <w:sz w:val="28"/>
          <w:szCs w:val="28"/>
          <w:lang w:val="en-US" w:eastAsia="ru-RU"/>
        </w:rPr>
        <w:t xml:space="preserve">qituvchiga to‘nkash yoki maktablarning, moddiy-texnikaviy qashshoqligidan izlash adolatsizlik bo‘lardi. </w:t>
      </w:r>
    </w:p>
    <w:p w:rsidR="00F64004" w:rsidRPr="00F64004" w:rsidRDefault="00F64004" w:rsidP="00F64004">
      <w:pPr>
        <w:spacing w:after="0"/>
        <w:ind w:firstLine="567"/>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Fan </w:t>
      </w:r>
      <w:proofErr w:type="gramStart"/>
      <w:r w:rsidRPr="00F64004">
        <w:rPr>
          <w:rFonts w:ascii="Times New Roman" w:eastAsia="Times New Roman" w:hAnsi="Times New Roman" w:cs="Times New Roman"/>
          <w:b/>
          <w:sz w:val="28"/>
          <w:szCs w:val="28"/>
          <w:lang w:val="en-US" w:eastAsia="ru-RU"/>
        </w:rPr>
        <w:t>bo‘</w:t>
      </w:r>
      <w:proofErr w:type="gramEnd"/>
      <w:r w:rsidRPr="00F64004">
        <w:rPr>
          <w:rFonts w:ascii="Times New Roman" w:eastAsia="Times New Roman" w:hAnsi="Times New Roman" w:cs="Times New Roman"/>
          <w:b/>
          <w:sz w:val="28"/>
          <w:szCs w:val="28"/>
          <w:lang w:val="en-US" w:eastAsia="ru-RU"/>
        </w:rPr>
        <w:t>yicha talabalarning bilimiga, ko‘nikma va malakasiga  qo‘yiladigan talablar:</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zbek tili  o‘qitish metodikasi" fani bo‘yicha talaba quyidagilarni bilishi kerak:</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–ona </w:t>
      </w:r>
      <w:proofErr w:type="gramStart"/>
      <w:r>
        <w:rPr>
          <w:rFonts w:ascii="Times New Roman" w:eastAsia="Times New Roman" w:hAnsi="Times New Roman" w:cs="Times New Roman"/>
          <w:sz w:val="28"/>
          <w:szCs w:val="28"/>
          <w:lang w:val="en-US" w:eastAsia="ru-RU"/>
        </w:rPr>
        <w:t xml:space="preserve">tili </w:t>
      </w:r>
      <w:r w:rsidRPr="00F64004">
        <w:rPr>
          <w:rFonts w:ascii="Times New Roman" w:eastAsia="Times New Roman" w:hAnsi="Times New Roman" w:cs="Times New Roman"/>
          <w:sz w:val="28"/>
          <w:szCs w:val="28"/>
          <w:lang w:val="en-US" w:eastAsia="ru-RU"/>
        </w:rPr>
        <w:t xml:space="preserve"> bo</w:t>
      </w:r>
      <w:proofErr w:type="gramEnd"/>
      <w:r w:rsidRPr="00F64004">
        <w:rPr>
          <w:rFonts w:ascii="Times New Roman" w:eastAsia="Times New Roman" w:hAnsi="Times New Roman" w:cs="Times New Roman"/>
          <w:sz w:val="28"/>
          <w:szCs w:val="28"/>
          <w:lang w:val="en-US" w:eastAsia="ru-RU"/>
        </w:rPr>
        <w:t>‘yicha darslarni tashkil etish yo‘llarini;</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–ona </w:t>
      </w:r>
      <w:proofErr w:type="gramStart"/>
      <w:r>
        <w:rPr>
          <w:rFonts w:ascii="Times New Roman" w:eastAsia="Times New Roman" w:hAnsi="Times New Roman" w:cs="Times New Roman"/>
          <w:sz w:val="28"/>
          <w:szCs w:val="28"/>
          <w:lang w:val="en-US" w:eastAsia="ru-RU"/>
        </w:rPr>
        <w:t xml:space="preserve">tili </w:t>
      </w:r>
      <w:r w:rsidRPr="00F64004">
        <w:rPr>
          <w:rFonts w:ascii="Times New Roman" w:eastAsia="Times New Roman" w:hAnsi="Times New Roman" w:cs="Times New Roman"/>
          <w:sz w:val="28"/>
          <w:szCs w:val="28"/>
          <w:lang w:val="en-US" w:eastAsia="ru-RU"/>
        </w:rPr>
        <w:t xml:space="preserve"> bo</w:t>
      </w:r>
      <w:proofErr w:type="gramEnd"/>
      <w:r w:rsidRPr="00F64004">
        <w:rPr>
          <w:rFonts w:ascii="Times New Roman" w:eastAsia="Times New Roman" w:hAnsi="Times New Roman" w:cs="Times New Roman"/>
          <w:sz w:val="28"/>
          <w:szCs w:val="28"/>
          <w:lang w:val="en-US" w:eastAsia="ru-RU"/>
        </w:rPr>
        <w:t>‘yicha mashg`ulotlar qay tarzda uyushtirilsa, samarali bo‘lishini;</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quvchilarni ta`lim kechimining sub`ektiga aylantirishni;</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dars davomida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quvchilarni faollashtirish yo‘llarini.</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w:t>
      </w:r>
      <w:proofErr w:type="gramStart"/>
      <w:r w:rsidRPr="00F64004">
        <w:rPr>
          <w:rFonts w:ascii="Times New Roman" w:eastAsia="Times New Roman" w:hAnsi="Times New Roman" w:cs="Times New Roman"/>
          <w:sz w:val="28"/>
          <w:szCs w:val="28"/>
          <w:lang w:val="en-US" w:eastAsia="ru-RU"/>
        </w:rPr>
        <w:t>O‘</w:t>
      </w:r>
      <w:proofErr w:type="gramEnd"/>
      <w:r>
        <w:rPr>
          <w:rFonts w:ascii="Times New Roman" w:eastAsia="Times New Roman" w:hAnsi="Times New Roman" w:cs="Times New Roman"/>
          <w:sz w:val="28"/>
          <w:szCs w:val="28"/>
          <w:lang w:val="en-US" w:eastAsia="ru-RU"/>
        </w:rPr>
        <w:t xml:space="preserve">zbek tili </w:t>
      </w:r>
      <w:r w:rsidRPr="00F64004">
        <w:rPr>
          <w:rFonts w:ascii="Times New Roman" w:eastAsia="Times New Roman" w:hAnsi="Times New Roman" w:cs="Times New Roman"/>
          <w:sz w:val="28"/>
          <w:szCs w:val="28"/>
          <w:lang w:val="en-US" w:eastAsia="ru-RU"/>
        </w:rPr>
        <w:t>o‘qitish metodikasi" fani bo‘yicha talaba quyidagi ko‘nikmalarni egallagan bo‘lishi kerak:</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har bir s</w:t>
      </w:r>
      <w:r>
        <w:rPr>
          <w:rFonts w:ascii="Times New Roman" w:eastAsia="Times New Roman" w:hAnsi="Times New Roman" w:cs="Times New Roman"/>
          <w:sz w:val="28"/>
          <w:szCs w:val="28"/>
          <w:lang w:val="en-US" w:eastAsia="ru-RU"/>
        </w:rPr>
        <w:t>infning "Ona tili</w:t>
      </w:r>
      <w:proofErr w:type="gramStart"/>
      <w:r>
        <w:rPr>
          <w:rFonts w:ascii="Times New Roman" w:eastAsia="Times New Roman" w:hAnsi="Times New Roman" w:cs="Times New Roman"/>
          <w:sz w:val="28"/>
          <w:szCs w:val="28"/>
          <w:lang w:val="en-US" w:eastAsia="ru-RU"/>
        </w:rPr>
        <w:t xml:space="preserve">" </w:t>
      </w:r>
      <w:r w:rsidRPr="00F64004">
        <w:rPr>
          <w:rFonts w:ascii="Times New Roman" w:eastAsia="Times New Roman" w:hAnsi="Times New Roman" w:cs="Times New Roman"/>
          <w:sz w:val="28"/>
          <w:szCs w:val="28"/>
          <w:lang w:val="en-US" w:eastAsia="ru-RU"/>
        </w:rPr>
        <w:t xml:space="preserve"> darsliklaridan</w:t>
      </w:r>
      <w:proofErr w:type="gramEnd"/>
      <w:r w:rsidRPr="00F64004">
        <w:rPr>
          <w:rFonts w:ascii="Times New Roman" w:eastAsia="Times New Roman" w:hAnsi="Times New Roman" w:cs="Times New Roman"/>
          <w:sz w:val="28"/>
          <w:szCs w:val="28"/>
          <w:lang w:val="en-US" w:eastAsia="ru-RU"/>
        </w:rPr>
        <w:t xml:space="preserve"> foydalana olish;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yillik mavzu va bir soatlik reja-konspekt tuza bilish;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–yozma ishlarni </w:t>
      </w:r>
      <w:proofErr w:type="gramStart"/>
      <w:r w:rsidRPr="00F64004">
        <w:rPr>
          <w:rFonts w:ascii="Times New Roman" w:eastAsia="Times New Roman" w:hAnsi="Times New Roman" w:cs="Times New Roman"/>
          <w:sz w:val="28"/>
          <w:szCs w:val="28"/>
          <w:lang w:val="en-US" w:eastAsia="ru-RU"/>
        </w:rPr>
        <w:t>to‘</w:t>
      </w:r>
      <w:proofErr w:type="gramEnd"/>
      <w:r w:rsidRPr="00F64004">
        <w:rPr>
          <w:rFonts w:ascii="Times New Roman" w:eastAsia="Times New Roman" w:hAnsi="Times New Roman" w:cs="Times New Roman"/>
          <w:sz w:val="28"/>
          <w:szCs w:val="28"/>
          <w:lang w:val="en-US" w:eastAsia="ru-RU"/>
        </w:rPr>
        <w:t>g`ri tekshirish va baholay olish;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quvchilarning og`zaki va yozma nutqini o‘stirish yo‘llarini bilish.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w:t>
      </w:r>
      <w:proofErr w:type="gramStart"/>
      <w:r w:rsidRPr="00F64004">
        <w:rPr>
          <w:rFonts w:ascii="Times New Roman" w:eastAsia="Times New Roman" w:hAnsi="Times New Roman" w:cs="Times New Roman"/>
          <w:sz w:val="28"/>
          <w:szCs w:val="28"/>
          <w:lang w:val="en-US" w:eastAsia="ru-RU"/>
        </w:rPr>
        <w:t>O‘</w:t>
      </w:r>
      <w:proofErr w:type="gramEnd"/>
      <w:r>
        <w:rPr>
          <w:rFonts w:ascii="Times New Roman" w:eastAsia="Times New Roman" w:hAnsi="Times New Roman" w:cs="Times New Roman"/>
          <w:sz w:val="28"/>
          <w:szCs w:val="28"/>
          <w:lang w:val="en-US" w:eastAsia="ru-RU"/>
        </w:rPr>
        <w:t xml:space="preserve">zbek tili </w:t>
      </w:r>
      <w:r w:rsidRPr="00F64004">
        <w:rPr>
          <w:rFonts w:ascii="Times New Roman" w:eastAsia="Times New Roman" w:hAnsi="Times New Roman" w:cs="Times New Roman"/>
          <w:sz w:val="28"/>
          <w:szCs w:val="28"/>
          <w:lang w:val="en-US" w:eastAsia="ru-RU"/>
        </w:rPr>
        <w:t xml:space="preserve"> o‘qitish metodikasi" fani bo‘yicha talaba quyidagi malakalarga ega bo‘lishi kerak:</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quvchilar bilimini to‘g`ri baholay olish;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–o‘quvchilar bilan munosabatga kirisha olish;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sinf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quvchilarini didaktik maqsadga yo‘naltira bilish;</w:t>
      </w:r>
    </w:p>
    <w:p w:rsidR="00F64004" w:rsidRPr="00F64004" w:rsidRDefault="00F64004" w:rsidP="00F64004">
      <w:pPr>
        <w:spacing w:after="0"/>
        <w:ind w:firstLine="567"/>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darsliklar doirasidagi barcha filologik tushunchalardan foydalana olish.</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 xml:space="preserve">Fanning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quv rejadagi boshqa fanlar bilan o‘zaro bog`liqligi va usuliy jihatdan uzviy ketma-ketligi.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Bakalavriyat talablarining til va adabiyotdan olgan bilim va </w:t>
      </w:r>
      <w:proofErr w:type="gramStart"/>
      <w:r w:rsidRPr="00F64004">
        <w:rPr>
          <w:rFonts w:ascii="Times New Roman" w:eastAsia="Times New Roman" w:hAnsi="Times New Roman" w:cs="Times New Roman"/>
          <w:sz w:val="28"/>
          <w:szCs w:val="28"/>
          <w:lang w:val="en-US" w:eastAsia="ru-RU"/>
        </w:rPr>
        <w:t>ko‘</w:t>
      </w:r>
      <w:proofErr w:type="gramEnd"/>
      <w:r w:rsidRPr="00F64004">
        <w:rPr>
          <w:rFonts w:ascii="Times New Roman" w:eastAsia="Times New Roman" w:hAnsi="Times New Roman" w:cs="Times New Roman"/>
          <w:sz w:val="28"/>
          <w:szCs w:val="28"/>
          <w:lang w:val="en-US" w:eastAsia="ru-RU"/>
        </w:rPr>
        <w:t>nikmalarini amaliyotga tatbiq etib, o‘quvc</w:t>
      </w:r>
      <w:r>
        <w:rPr>
          <w:rFonts w:ascii="Times New Roman" w:eastAsia="Times New Roman" w:hAnsi="Times New Roman" w:cs="Times New Roman"/>
          <w:sz w:val="28"/>
          <w:szCs w:val="28"/>
          <w:lang w:val="en-US" w:eastAsia="ru-RU"/>
        </w:rPr>
        <w:t>hilarga "Ona tili"  fan</w:t>
      </w:r>
      <w:r w:rsidRPr="00F64004">
        <w:rPr>
          <w:rFonts w:ascii="Times New Roman" w:eastAsia="Times New Roman" w:hAnsi="Times New Roman" w:cs="Times New Roman"/>
          <w:sz w:val="28"/>
          <w:szCs w:val="28"/>
          <w:lang w:val="en-US" w:eastAsia="ru-RU"/>
        </w:rPr>
        <w:t>idan dars berish usullarini o‘rgatishga yo‘naltirilgani bilan e`tiborga loyiq bu fan o‘quv rejasidagi bir qator yondosh fanlar bilan uzviy aloqaga egadir.</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zbe</w:t>
      </w:r>
      <w:r>
        <w:rPr>
          <w:rFonts w:ascii="Times New Roman" w:eastAsia="Times New Roman" w:hAnsi="Times New Roman" w:cs="Times New Roman"/>
          <w:sz w:val="28"/>
          <w:szCs w:val="28"/>
          <w:lang w:val="en-US" w:eastAsia="ru-RU"/>
        </w:rPr>
        <w:t xml:space="preserve">k tili </w:t>
      </w:r>
      <w:r w:rsidRPr="00F64004">
        <w:rPr>
          <w:rFonts w:ascii="Times New Roman" w:eastAsia="Times New Roman" w:hAnsi="Times New Roman" w:cs="Times New Roman"/>
          <w:sz w:val="28"/>
          <w:szCs w:val="28"/>
          <w:lang w:val="en-US" w:eastAsia="ru-RU"/>
        </w:rPr>
        <w:t xml:space="preserve"> o‘qitish metodikasi" fani tilshunoslik va adabiyotshunoslik, psixologiya va pedagogika fanlari bilan aloqador bo‘lgani uchun shu fanlar to‘liq</w:t>
      </w:r>
      <w:r w:rsidRPr="00F64004">
        <w:rPr>
          <w:rFonts w:ascii="Times New Roman" w:eastAsia="Times New Roman" w:hAnsi="Times New Roman" w:cs="Times New Roman"/>
          <w:sz w:val="28"/>
          <w:szCs w:val="28"/>
          <w:lang w:val="en-US" w:eastAsia="ru-RU"/>
        </w:rPr>
        <w:tab/>
        <w:t>o‘rganib bo‘lingandanso‘ng o‘qitilishi maqsadga muvofiqdir. Ushbu yaxlit fan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zbek tili o‘qi</w:t>
      </w:r>
      <w:r>
        <w:rPr>
          <w:rFonts w:ascii="Times New Roman" w:eastAsia="Times New Roman" w:hAnsi="Times New Roman" w:cs="Times New Roman"/>
          <w:sz w:val="28"/>
          <w:szCs w:val="28"/>
          <w:lang w:val="en-US" w:eastAsia="ru-RU"/>
        </w:rPr>
        <w:t>tish metodikasi" fani o`ziga xos talablar  asosida</w:t>
      </w:r>
      <w:r w:rsidRPr="00F64004">
        <w:rPr>
          <w:rFonts w:ascii="Times New Roman" w:eastAsia="Times New Roman" w:hAnsi="Times New Roman" w:cs="Times New Roman"/>
          <w:sz w:val="28"/>
          <w:szCs w:val="28"/>
          <w:lang w:val="en-US" w:eastAsia="ru-RU"/>
        </w:rPr>
        <w:t xml:space="preserve"> berilishi ilmiy-metodik jihatdan to‘g`ri bo‘ladi.</w:t>
      </w:r>
    </w:p>
    <w:p w:rsidR="00F64004" w:rsidRPr="00F64004" w:rsidRDefault="00F64004" w:rsidP="00F64004">
      <w:pPr>
        <w:spacing w:after="0"/>
        <w:ind w:firstLine="709"/>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sz w:val="28"/>
          <w:szCs w:val="28"/>
          <w:lang w:val="en-US" w:eastAsia="ru-RU"/>
        </w:rPr>
        <w:t>Til</w:t>
      </w:r>
      <w:r>
        <w:rPr>
          <w:rFonts w:ascii="Times New Roman" w:eastAsia="Times New Roman" w:hAnsi="Times New Roman" w:cs="Times New Roman"/>
          <w:sz w:val="28"/>
          <w:szCs w:val="28"/>
          <w:lang w:val="en-US" w:eastAsia="ru-RU"/>
        </w:rPr>
        <w:t>shunoslik</w:t>
      </w:r>
      <w:r w:rsidRPr="00F64004">
        <w:rPr>
          <w:rFonts w:ascii="Times New Roman" w:eastAsia="Times New Roman" w:hAnsi="Times New Roman" w:cs="Times New Roman"/>
          <w:sz w:val="28"/>
          <w:szCs w:val="28"/>
          <w:lang w:val="en-US" w:eastAsia="ru-RU"/>
        </w:rPr>
        <w:t xml:space="preserve">ka doir fanlarni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zlashtirib olishning o‘zi umumiy o‘rta maktab yoxud o‘rta maxsus ta`lim bosqichida bu yo‘nalishdagi fanlardan dars berish uchun yetarli emas. Buning uchun talabalar xususiy metodikaning talablari, usul va </w:t>
      </w:r>
      <w:proofErr w:type="gramStart"/>
      <w:r w:rsidRPr="00F64004">
        <w:rPr>
          <w:rFonts w:ascii="Times New Roman" w:eastAsia="Times New Roman" w:hAnsi="Times New Roman" w:cs="Times New Roman"/>
          <w:sz w:val="28"/>
          <w:szCs w:val="28"/>
          <w:lang w:val="en-US" w:eastAsia="ru-RU"/>
        </w:rPr>
        <w:t>yo‘</w:t>
      </w:r>
      <w:proofErr w:type="gramEnd"/>
      <w:r w:rsidRPr="00F64004">
        <w:rPr>
          <w:rFonts w:ascii="Times New Roman" w:eastAsia="Times New Roman" w:hAnsi="Times New Roman" w:cs="Times New Roman"/>
          <w:sz w:val="28"/>
          <w:szCs w:val="28"/>
          <w:lang w:val="en-US" w:eastAsia="ru-RU"/>
        </w:rPr>
        <w:t>llaridan xabardor bo‘lishlari kerak. Shuningdek, pedagogika fanlari tizimiga kiradigan "</w:t>
      </w:r>
      <w:proofErr w:type="gramStart"/>
      <w:r w:rsidRPr="00F64004">
        <w:rPr>
          <w:rFonts w:ascii="Times New Roman" w:eastAsia="Times New Roman" w:hAnsi="Times New Roman" w:cs="Times New Roman"/>
          <w:sz w:val="28"/>
          <w:szCs w:val="28"/>
          <w:lang w:val="en-US" w:eastAsia="ru-RU"/>
        </w:rPr>
        <w:t>O‘</w:t>
      </w:r>
      <w:proofErr w:type="gramEnd"/>
      <w:r>
        <w:rPr>
          <w:rFonts w:ascii="Times New Roman" w:eastAsia="Times New Roman" w:hAnsi="Times New Roman" w:cs="Times New Roman"/>
          <w:sz w:val="28"/>
          <w:szCs w:val="28"/>
          <w:lang w:val="en-US" w:eastAsia="ru-RU"/>
        </w:rPr>
        <w:t xml:space="preserve">zbek tili </w:t>
      </w:r>
      <w:r w:rsidRPr="00F64004">
        <w:rPr>
          <w:rFonts w:ascii="Times New Roman" w:eastAsia="Times New Roman" w:hAnsi="Times New Roman" w:cs="Times New Roman"/>
          <w:sz w:val="28"/>
          <w:szCs w:val="28"/>
          <w:lang w:val="en-US" w:eastAsia="ru-RU"/>
        </w:rPr>
        <w:t xml:space="preserve"> o‘qitish metodikasi" fani pedagogika, psixologiya, tilshunoslik, adabiyotshunoslik, tarix singari yondosh ilmlar bilan chambarchas aloqadadir.</w:t>
      </w:r>
      <w:r w:rsidRPr="00F64004">
        <w:rPr>
          <w:rFonts w:ascii="Times New Roman" w:eastAsia="Times New Roman" w:hAnsi="Times New Roman" w:cs="Times New Roman"/>
          <w:sz w:val="28"/>
          <w:szCs w:val="28"/>
          <w:lang w:val="en-US" w:eastAsia="ru-RU"/>
        </w:rPr>
        <w:cr/>
        <w:t xml:space="preserve">         </w:t>
      </w:r>
      <w:r w:rsidRPr="00F64004">
        <w:rPr>
          <w:rFonts w:ascii="Times New Roman" w:eastAsia="Times New Roman" w:hAnsi="Times New Roman" w:cs="Times New Roman"/>
          <w:b/>
          <w:sz w:val="28"/>
          <w:szCs w:val="28"/>
          <w:lang w:val="en-US" w:eastAsia="ru-RU"/>
        </w:rPr>
        <w:t>Fanning ishlab chiqarishdagi o‘rni.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Umumta`lim maktablari, akademik litsey va kasb-hunar kollejlari, shuningdek, oliy maktab filologik ta`limini </w:t>
      </w:r>
      <w:proofErr w:type="gramStart"/>
      <w:r w:rsidRPr="00F64004">
        <w:rPr>
          <w:rFonts w:ascii="Times New Roman" w:eastAsia="Times New Roman" w:hAnsi="Times New Roman" w:cs="Times New Roman"/>
          <w:sz w:val="28"/>
          <w:szCs w:val="28"/>
          <w:lang w:val="en-US" w:eastAsia="ru-RU"/>
        </w:rPr>
        <w:t>yo‘</w:t>
      </w:r>
      <w:proofErr w:type="gramEnd"/>
      <w:r w:rsidRPr="00F64004">
        <w:rPr>
          <w:rFonts w:ascii="Times New Roman" w:eastAsia="Times New Roman" w:hAnsi="Times New Roman" w:cs="Times New Roman"/>
          <w:sz w:val="28"/>
          <w:szCs w:val="28"/>
          <w:lang w:val="en-US" w:eastAsia="ru-RU"/>
        </w:rPr>
        <w:t xml:space="preserve">lga qo‘yishda ushbu fan hal qiluvchi ahamiyat kasb etadi. Negaki, </w:t>
      </w:r>
      <w:proofErr w:type="gramStart"/>
      <w:r w:rsidRPr="00F64004">
        <w:rPr>
          <w:rFonts w:ascii="Times New Roman" w:eastAsia="Times New Roman" w:hAnsi="Times New Roman" w:cs="Times New Roman"/>
          <w:sz w:val="28"/>
          <w:szCs w:val="28"/>
          <w:lang w:val="en-US" w:eastAsia="ru-RU"/>
        </w:rPr>
        <w:t>o‘</w:t>
      </w:r>
      <w:proofErr w:type="gramEnd"/>
      <w:r>
        <w:rPr>
          <w:rFonts w:ascii="Times New Roman" w:eastAsia="Times New Roman" w:hAnsi="Times New Roman" w:cs="Times New Roman"/>
          <w:sz w:val="28"/>
          <w:szCs w:val="28"/>
          <w:lang w:val="en-US" w:eastAsia="ru-RU"/>
        </w:rPr>
        <w:t xml:space="preserve">zbek tili </w:t>
      </w:r>
      <w:r w:rsidRPr="00F64004">
        <w:rPr>
          <w:rFonts w:ascii="Times New Roman" w:eastAsia="Times New Roman" w:hAnsi="Times New Roman" w:cs="Times New Roman"/>
          <w:sz w:val="28"/>
          <w:szCs w:val="28"/>
          <w:lang w:val="en-US" w:eastAsia="ru-RU"/>
        </w:rPr>
        <w:t xml:space="preserve"> o‘qitish metodikasi tizimdan o‘rin olgan boshqa har qanday fanni o‘qitishning samaradorligi uchun tayanch hisoblanadi.Shuning uchun ham "O‘</w:t>
      </w:r>
      <w:r>
        <w:rPr>
          <w:rFonts w:ascii="Times New Roman" w:eastAsia="Times New Roman" w:hAnsi="Times New Roman" w:cs="Times New Roman"/>
          <w:sz w:val="28"/>
          <w:szCs w:val="28"/>
          <w:lang w:val="en-US" w:eastAsia="ru-RU"/>
        </w:rPr>
        <w:t xml:space="preserve">zbek tili </w:t>
      </w:r>
      <w:r w:rsidRPr="00F64004">
        <w:rPr>
          <w:rFonts w:ascii="Times New Roman" w:eastAsia="Times New Roman" w:hAnsi="Times New Roman" w:cs="Times New Roman"/>
          <w:sz w:val="28"/>
          <w:szCs w:val="28"/>
          <w:lang w:val="en-US" w:eastAsia="ru-RU"/>
        </w:rPr>
        <w:t xml:space="preserve"> o‘qitish metodikasi" fanini to‘liq o‘zlashtirish nafaqat ta`lim tizimi, balki xalq xo‘jaligining boshqa sohalari uchun ham katta ahamiyat kasb etadi.</w:t>
      </w:r>
    </w:p>
    <w:p w:rsidR="00F64004" w:rsidRPr="00F64004" w:rsidRDefault="00F64004" w:rsidP="00F64004">
      <w:pPr>
        <w:adjustRightInd w:val="0"/>
        <w:spacing w:after="0"/>
        <w:jc w:val="center"/>
        <w:rPr>
          <w:rFonts w:ascii="Times New Roman" w:eastAsia="Times New Roman" w:hAnsi="Times New Roman" w:cs="Times New Roman"/>
          <w:b/>
          <w:bCs/>
          <w:sz w:val="28"/>
          <w:szCs w:val="28"/>
          <w:lang w:val="sv-SE" w:eastAsia="ru-RU"/>
        </w:rPr>
      </w:pPr>
      <w:r w:rsidRPr="00F64004">
        <w:rPr>
          <w:rFonts w:ascii="Times New Roman" w:eastAsia="Times New Roman" w:hAnsi="Times New Roman" w:cs="Times New Roman"/>
          <w:b/>
          <w:bCs/>
          <w:sz w:val="28"/>
          <w:szCs w:val="28"/>
          <w:lang w:val="sv-SE" w:eastAsia="ru-RU"/>
        </w:rPr>
        <w:t>Fanni o‘qitishda zamonaviy axborot va pedagogik texnologiyalar</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Cs/>
          <w:sz w:val="28"/>
          <w:szCs w:val="28"/>
          <w:lang w:val="sv-SE" w:eastAsia="ru-RU"/>
        </w:rPr>
        <w:t>O‘quv jarayoni bilan bog`liq ta`lim sifatini belgilovchi holatlar quyidagilar: yuqori ilmiy-pedagogik darajada dars berish, muammoli ma`ruzalar o‘qish, darslarni savol-javob tarzida qiziqarli tashkil qilish, ilg`or pedagogik texnologiyalardan va multimediya vositalaridan foydalanish, tinglovchilarni undaydigan, o‘ylantiradigan muammolarni ular oldiga qo‘yish, talabchanlik, tinglovchilar bilan individual ishlash, erkin muloqot yuritishga, ilmiy izlanishga jalb qilish.</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Pr>
          <w:rFonts w:ascii="Times New Roman" w:eastAsia="Times New Roman" w:hAnsi="Times New Roman" w:cs="Times New Roman"/>
          <w:bCs/>
          <w:sz w:val="28"/>
          <w:szCs w:val="28"/>
          <w:lang w:val="sv-SE" w:eastAsia="ru-RU"/>
        </w:rPr>
        <w:t>“O`zbek</w:t>
      </w:r>
      <w:r w:rsidRPr="00F64004">
        <w:rPr>
          <w:rFonts w:ascii="Times New Roman" w:eastAsia="Times New Roman" w:hAnsi="Times New Roman" w:cs="Times New Roman"/>
          <w:bCs/>
          <w:sz w:val="28"/>
          <w:szCs w:val="28"/>
          <w:lang w:val="sv-SE" w:eastAsia="ru-RU"/>
        </w:rPr>
        <w:t xml:space="preserve"> tili o‘qitish metodikasi” fani kursini loyihalashtirishda quyidagi asosiy konseptual yondoshuvlardan foydalaniladi: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Shaxsga yo‘naltirilgan ta`lim.</w:t>
      </w:r>
      <w:r w:rsidRPr="00F64004">
        <w:rPr>
          <w:rFonts w:ascii="Times New Roman" w:eastAsia="Times New Roman" w:hAnsi="Times New Roman" w:cs="Times New Roman"/>
          <w:bCs/>
          <w:sz w:val="28"/>
          <w:szCs w:val="28"/>
          <w:lang w:val="sv-SE" w:eastAsia="ru-RU"/>
        </w:rPr>
        <w:t xml:space="preserve"> Bu ta`lim o‘z mohiyatiga ko‘ra ta`lim jarayonining barcha ishtirokchilarini to‘laqonli rivojlanishlarini ko‘zda tutadi. Bu esa ta`limni loyihalashtirilayotganda, albatta, ma`lum bir ta`lim oluvchining shaxsini emas, avvalo, kelgusidagi mutaxassislik faoliyati bilan bog`liq o‘qish maqsadlaridan kelib chiqqan holda yondoshilishni nazarda tutadi.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Tizimli yondoshuv.</w:t>
      </w:r>
      <w:r w:rsidRPr="00F64004">
        <w:rPr>
          <w:rFonts w:ascii="Times New Roman" w:eastAsia="Times New Roman" w:hAnsi="Times New Roman" w:cs="Times New Roman"/>
          <w:bCs/>
          <w:sz w:val="28"/>
          <w:szCs w:val="28"/>
          <w:lang w:val="sv-SE" w:eastAsia="ru-RU"/>
        </w:rPr>
        <w:t xml:space="preserve"> Ta`lim texnologiyasi tizimning barcha belgilarini o‘zida mujassam etmog`i lozim: jarayonning mantiqiyligi, uning barcha bo‘g`inlarini o‘zaro bog`langanligi, yaxlitligi.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Faoliyatga yo‘naltirilgan yondoshuv.</w:t>
      </w:r>
      <w:r w:rsidRPr="00F64004">
        <w:rPr>
          <w:rFonts w:ascii="Times New Roman" w:eastAsia="Times New Roman" w:hAnsi="Times New Roman" w:cs="Times New Roman"/>
          <w:bCs/>
          <w:sz w:val="28"/>
          <w:szCs w:val="28"/>
          <w:lang w:val="sv-SE" w:eastAsia="ru-RU"/>
        </w:rPr>
        <w:t xml:space="preserve"> Shaxsning jarayonli sifatlarini shakllantirishga, ta`lim oluvchining faoliyatni aktivlashtirish va intensivlashtirish, o‘quv jarayonida uning barcha qobiliyati va imkoniyatlari, tashabbuskorligini ochishga yo‘naltirilgan ta`limni ifodalaydi.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Dialogik yondoshuv</w:t>
      </w:r>
      <w:r w:rsidRPr="00F64004">
        <w:rPr>
          <w:rFonts w:ascii="Times New Roman" w:eastAsia="Times New Roman" w:hAnsi="Times New Roman" w:cs="Times New Roman"/>
          <w:bCs/>
          <w:sz w:val="28"/>
          <w:szCs w:val="28"/>
          <w:lang w:val="sv-SE" w:eastAsia="ru-RU"/>
        </w:rPr>
        <w:t>. Bu yondoshuv o‘quv munosabatlarini yaratish zaruriyatini bildiradi. Uning natijasida shaxsning o‘z-o‘zini faollashtirishi va o‘z-o‘zini ko‘rsata olishi kabi ijodiy faoliyati kuchayadi.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Hamkorlikdagi ta`limni tashkil etish.</w:t>
      </w:r>
      <w:r w:rsidRPr="00F64004">
        <w:rPr>
          <w:rFonts w:ascii="Times New Roman" w:eastAsia="Times New Roman" w:hAnsi="Times New Roman" w:cs="Times New Roman"/>
          <w:bCs/>
          <w:sz w:val="28"/>
          <w:szCs w:val="28"/>
          <w:lang w:val="sv-SE" w:eastAsia="ru-RU"/>
        </w:rPr>
        <w:t xml:space="preserve"> Demokratik, tenglik, ta`lim beruvchi va ta`lim oluvchi faoliyat mazmunini shakllantirishda va erishilgan natijalarni baholashda birgalikda ishlashni joriy etishga e`tiborni qaratish zarurligini bildiradi.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Muammoli ta`lim.</w:t>
      </w:r>
      <w:r w:rsidRPr="00F64004">
        <w:rPr>
          <w:rFonts w:ascii="Times New Roman" w:eastAsia="Times New Roman" w:hAnsi="Times New Roman" w:cs="Times New Roman"/>
          <w:bCs/>
          <w:sz w:val="28"/>
          <w:szCs w:val="28"/>
          <w:lang w:val="sv-SE" w:eastAsia="ru-RU"/>
        </w:rPr>
        <w:t xml:space="preserve"> Ta`lim mazmunini muammoli tarzda taqdim qilish orqali ta`lim oluvchi faoliyatini aktivlashtirish usullaridan biri. Bunda ilmiy bilimni obyektiv qarama-qarshiligi va uni hal etish usullarini, dialektik mushohadani shakllantirish va rivojlantirishni, amaliy faoliyatga ularni ijodiy tarzda qo‘llashni mustaqil ijodiy faoliyati ta`minlanadi.</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 xml:space="preserve">Axborotni taqdim qilishning zamonaviy vositalari va usullarini qo‘llash: </w:t>
      </w:r>
      <w:r w:rsidRPr="00F64004">
        <w:rPr>
          <w:rFonts w:ascii="Times New Roman" w:eastAsia="Times New Roman" w:hAnsi="Times New Roman" w:cs="Times New Roman"/>
          <w:bCs/>
          <w:sz w:val="28"/>
          <w:szCs w:val="28"/>
          <w:lang w:val="sv-SE" w:eastAsia="ru-RU"/>
        </w:rPr>
        <w:t xml:space="preserve"> yangi kompyuter va axborot texnologiyalarini o‘quv jarayoniga qo‘llash.</w:t>
      </w:r>
    </w:p>
    <w:p w:rsidR="00F64004" w:rsidRPr="00F64004" w:rsidRDefault="00F64004" w:rsidP="00F64004">
      <w:pPr>
        <w:adjustRightInd w:val="0"/>
        <w:spacing w:after="0"/>
        <w:ind w:firstLine="708"/>
        <w:jc w:val="both"/>
        <w:rPr>
          <w:rFonts w:ascii="Times New Roman" w:eastAsia="Times New Roman" w:hAnsi="Times New Roman" w:cs="Times New Roman"/>
          <w:bCs/>
          <w:sz w:val="28"/>
          <w:szCs w:val="28"/>
          <w:lang w:val="sv-SE" w:eastAsia="ru-RU"/>
        </w:rPr>
      </w:pPr>
      <w:r w:rsidRPr="00F64004">
        <w:rPr>
          <w:rFonts w:ascii="Times New Roman" w:eastAsia="Times New Roman" w:hAnsi="Times New Roman" w:cs="Times New Roman"/>
          <w:b/>
          <w:bCs/>
          <w:sz w:val="28"/>
          <w:szCs w:val="28"/>
          <w:lang w:val="sv-SE" w:eastAsia="ru-RU"/>
        </w:rPr>
        <w:t>O‘qitishning usullari va texnikasi:</w:t>
      </w:r>
      <w:r w:rsidRPr="00F64004">
        <w:rPr>
          <w:rFonts w:ascii="Times New Roman" w:eastAsia="Times New Roman" w:hAnsi="Times New Roman" w:cs="Times New Roman"/>
          <w:bCs/>
          <w:sz w:val="28"/>
          <w:szCs w:val="28"/>
          <w:lang w:val="sv-SE" w:eastAsia="ru-RU"/>
        </w:rPr>
        <w:t xml:space="preserve"> ma`ruza (kirish, mavzuga oid, vizuallash), muammoli ta`lim, keys-stadi, pinbord, paradoks va loyihalash usullari, amaliy ishlar.</w:t>
      </w:r>
    </w:p>
    <w:p w:rsidR="00F64004" w:rsidRPr="00F64004" w:rsidRDefault="0029585F" w:rsidP="0029585F">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
          <w:bCs/>
          <w:sz w:val="28"/>
          <w:szCs w:val="28"/>
          <w:lang w:val="sv-SE" w:eastAsia="ru-RU"/>
        </w:rPr>
        <w:t xml:space="preserve">        </w:t>
      </w:r>
      <w:r w:rsidR="00F64004" w:rsidRPr="00F64004">
        <w:rPr>
          <w:rFonts w:ascii="Times New Roman" w:eastAsia="Times New Roman" w:hAnsi="Times New Roman" w:cs="Times New Roman"/>
          <w:b/>
          <w:bCs/>
          <w:sz w:val="26"/>
          <w:szCs w:val="26"/>
          <w:lang w:val="sv-SE" w:eastAsia="ru-RU"/>
        </w:rPr>
        <w:t>O‘qitishni tashkil etish shakllari:</w:t>
      </w:r>
      <w:r w:rsidR="00F64004" w:rsidRPr="00F64004">
        <w:rPr>
          <w:rFonts w:ascii="Times New Roman" w:eastAsia="Times New Roman" w:hAnsi="Times New Roman" w:cs="Times New Roman"/>
          <w:bCs/>
          <w:sz w:val="26"/>
          <w:szCs w:val="26"/>
          <w:lang w:val="sv-SE" w:eastAsia="ru-RU"/>
        </w:rPr>
        <w:t xml:space="preserve"> dialog, polilog, muloqot hamkorlik va o‘zaro o‘rganishga asoslangan frontal, jamoa va guruh.</w:t>
      </w:r>
    </w:p>
    <w:p w:rsidR="00F64004" w:rsidRP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
          <w:bCs/>
          <w:sz w:val="26"/>
          <w:szCs w:val="26"/>
          <w:lang w:val="sv-SE" w:eastAsia="ru-RU"/>
        </w:rPr>
        <w:t>O‘qitish vositalari:</w:t>
      </w:r>
      <w:r w:rsidRPr="00F64004">
        <w:rPr>
          <w:rFonts w:ascii="Times New Roman" w:eastAsia="Times New Roman" w:hAnsi="Times New Roman" w:cs="Times New Roman"/>
          <w:bCs/>
          <w:sz w:val="26"/>
          <w:szCs w:val="26"/>
          <w:lang w:val="sv-SE" w:eastAsia="ru-RU"/>
        </w:rPr>
        <w:t xml:space="preserve"> o‘qitishning an’anaviy shakllari (darslik, ma`ruza matni) bilan bir qatorda – kompyuter va axborot texnologiyalari.</w:t>
      </w:r>
    </w:p>
    <w:p w:rsidR="00F64004" w:rsidRP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
          <w:bCs/>
          <w:sz w:val="26"/>
          <w:szCs w:val="26"/>
          <w:lang w:val="sv-SE" w:eastAsia="ru-RU"/>
        </w:rPr>
        <w:t>Kommunikatsiya usullari:</w:t>
      </w:r>
      <w:r w:rsidRPr="00F64004">
        <w:rPr>
          <w:rFonts w:ascii="Times New Roman" w:eastAsia="Times New Roman" w:hAnsi="Times New Roman" w:cs="Times New Roman"/>
          <w:bCs/>
          <w:sz w:val="26"/>
          <w:szCs w:val="26"/>
          <w:lang w:val="sv-SE" w:eastAsia="ru-RU"/>
        </w:rPr>
        <w:t xml:space="preserve"> tinglovchilar bilan operativ teskari aloqaga asoslangan bevosita o‘zaro munosabatlar.</w:t>
      </w:r>
    </w:p>
    <w:p w:rsidR="00F64004" w:rsidRP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
          <w:bCs/>
          <w:sz w:val="26"/>
          <w:szCs w:val="26"/>
          <w:lang w:val="sv-SE" w:eastAsia="ru-RU"/>
        </w:rPr>
        <w:t>Teskari aloqa usullari va vositalari:</w:t>
      </w:r>
      <w:r w:rsidRPr="00F64004">
        <w:rPr>
          <w:rFonts w:ascii="Times New Roman" w:eastAsia="Times New Roman" w:hAnsi="Times New Roman" w:cs="Times New Roman"/>
          <w:bCs/>
          <w:sz w:val="26"/>
          <w:szCs w:val="26"/>
          <w:lang w:val="sv-SE" w:eastAsia="ru-RU"/>
        </w:rPr>
        <w:t xml:space="preserve"> kuzatish, blis-so‘rov, oraliq va joriy va yakunlovchi nazorat natijalarini tahlili asosida o‘qitish diagnostikasi.</w:t>
      </w:r>
    </w:p>
    <w:p w:rsidR="00F64004" w:rsidRP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
          <w:bCs/>
          <w:sz w:val="26"/>
          <w:szCs w:val="26"/>
          <w:lang w:val="sv-SE" w:eastAsia="ru-RU"/>
        </w:rPr>
        <w:t>Boshqarish usullari va vositalari:</w:t>
      </w:r>
      <w:r w:rsidRPr="00F64004">
        <w:rPr>
          <w:rFonts w:ascii="Times New Roman" w:eastAsia="Times New Roman" w:hAnsi="Times New Roman" w:cs="Times New Roman"/>
          <w:bCs/>
          <w:sz w:val="26"/>
          <w:szCs w:val="26"/>
          <w:lang w:val="sv-SE" w:eastAsia="ru-RU"/>
        </w:rPr>
        <w:t xml:space="preserve"> o‘quv mashg`uloti bosqichlarini belgilab beruvchi texnologik karta ko‘rinishidagi o‘quv mashg`ulotlarini rejalashtirish, qo‘yilgan maqsadga erishishda o‘qituvchi va tinglovchining birgalikdagi harakati, nafaqat auditoriya mashg`ulotlari, balki auditoriyadan tashqari mustaqil ishlarning nazorati.</w:t>
      </w:r>
    </w:p>
    <w:p w:rsidR="00F64004" w:rsidRP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
          <w:bCs/>
          <w:sz w:val="26"/>
          <w:szCs w:val="26"/>
          <w:lang w:val="sv-SE" w:eastAsia="ru-RU"/>
        </w:rPr>
        <w:t>Monitoring va baholash:</w:t>
      </w:r>
      <w:r w:rsidRPr="00F64004">
        <w:rPr>
          <w:rFonts w:ascii="Times New Roman" w:eastAsia="Times New Roman" w:hAnsi="Times New Roman" w:cs="Times New Roman"/>
          <w:bCs/>
          <w:sz w:val="26"/>
          <w:szCs w:val="26"/>
          <w:lang w:val="sv-SE" w:eastAsia="ru-RU"/>
        </w:rPr>
        <w:t xml:space="preserve"> o‘quv mashg`ulotida ham butun kurs davomida ham o‘qitishning natijalarini rejali tarzda kuzatib borish. Kurs oxirida test topshiriqlari yoki yozma ish variantlari yordamida tinglovchilarning bilimlari baholanadi.</w:t>
      </w:r>
    </w:p>
    <w:p w:rsid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“O‘zbek tili o‘qitish metodikasi” fanini o‘qitish jarayonida kompyuter texnologiyasidan foydalaniladi. Ayrim mavzular bo‘yicha talabalar bilimini baholash test asosida va kompyuter yordamida bajariladi. “Internet” tarmog`idan, tarqatma materiallar tayyorlanadi, test tizimi hamda tayanch so‘z va iboralar asosida oraliq va yakuniy nazoratlar o‘tkaziladi.</w:t>
      </w:r>
    </w:p>
    <w:p w:rsidR="00525153" w:rsidRPr="00F64004" w:rsidRDefault="00525153" w:rsidP="00F64004">
      <w:pPr>
        <w:adjustRightInd w:val="0"/>
        <w:spacing w:after="0"/>
        <w:ind w:firstLine="708"/>
        <w:jc w:val="both"/>
        <w:rPr>
          <w:rFonts w:ascii="Times New Roman" w:eastAsia="Times New Roman" w:hAnsi="Times New Roman" w:cs="Times New Roman"/>
          <w:bCs/>
          <w:sz w:val="26"/>
          <w:szCs w:val="26"/>
          <w:lang w:val="sv-SE" w:eastAsia="ru-RU"/>
        </w:rPr>
      </w:pPr>
    </w:p>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 Ona tili o‘qitish metodikasi” fanidan mashg`ulotlarning mavzular va soatlar bo‘yicha taqsimlanishi:</w:t>
      </w:r>
    </w:p>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5120100 – Filologiya va tillarni o‘qitish (o‘zbek tili) yo‘nalishi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00" w:firstRow="0" w:lastRow="0" w:firstColumn="0" w:lastColumn="1" w:noHBand="0" w:noVBand="1"/>
      </w:tblPr>
      <w:tblGrid>
        <w:gridCol w:w="605"/>
        <w:gridCol w:w="3189"/>
        <w:gridCol w:w="850"/>
        <w:gridCol w:w="1276"/>
        <w:gridCol w:w="1560"/>
        <w:gridCol w:w="1275"/>
        <w:gridCol w:w="1276"/>
      </w:tblGrid>
      <w:tr w:rsidR="00F64004" w:rsidRPr="00F64004" w:rsidTr="00DE06BA">
        <w:tc>
          <w:tcPr>
            <w:tcW w:w="605"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T/r</w:t>
            </w:r>
          </w:p>
        </w:tc>
        <w:tc>
          <w:tcPr>
            <w:tcW w:w="3189"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Mavzular nomi</w:t>
            </w:r>
          </w:p>
        </w:tc>
        <w:tc>
          <w:tcPr>
            <w:tcW w:w="850"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Jami soat</w:t>
            </w:r>
          </w:p>
        </w:tc>
        <w:tc>
          <w:tcPr>
            <w:tcW w:w="1276"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Ma`ruza</w:t>
            </w:r>
          </w:p>
        </w:tc>
        <w:tc>
          <w:tcPr>
            <w:tcW w:w="1560"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Amaliy mashg`ulot</w:t>
            </w:r>
          </w:p>
        </w:tc>
        <w:tc>
          <w:tcPr>
            <w:tcW w:w="1275"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Seminar</w:t>
            </w:r>
          </w:p>
        </w:tc>
        <w:tc>
          <w:tcPr>
            <w:tcW w:w="1276" w:type="dxa"/>
            <w:shd w:val="clear" w:color="auto" w:fill="FFFFFF"/>
          </w:tcPr>
          <w:p w:rsidR="00F64004" w:rsidRPr="00F64004" w:rsidRDefault="00F64004" w:rsidP="00F64004">
            <w:pPr>
              <w:adjustRightInd w:val="0"/>
              <w:spacing w:after="0"/>
              <w:jc w:val="center"/>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Mustaqil ta`lim</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eastAsia="ru-RU"/>
              </w:rPr>
            </w:pPr>
            <w:r w:rsidRPr="00F64004">
              <w:rPr>
                <w:rFonts w:ascii="Times New Roman" w:eastAsia="Times New Roman" w:hAnsi="Times New Roman" w:cs="Times New Roman"/>
                <w:b/>
                <w:bCs/>
                <w:sz w:val="26"/>
                <w:szCs w:val="26"/>
                <w:lang w:val="sv-SE" w:eastAsia="ru-RU"/>
              </w:rPr>
              <w:t>1</w:t>
            </w:r>
            <w:r w:rsidRPr="00F64004">
              <w:rPr>
                <w:rFonts w:ascii="Times New Roman" w:eastAsia="Times New Roman" w:hAnsi="Times New Roman" w:cs="Times New Roman"/>
                <w:b/>
                <w:bCs/>
                <w:sz w:val="26"/>
                <w:szCs w:val="26"/>
                <w:lang w:eastAsia="ru-RU"/>
              </w:rPr>
              <w:t>.</w:t>
            </w:r>
          </w:p>
        </w:tc>
        <w:tc>
          <w:tcPr>
            <w:tcW w:w="3189" w:type="dxa"/>
            <w:shd w:val="clear" w:color="auto" w:fill="FFFFFF"/>
          </w:tcPr>
          <w:p w:rsidR="00F64004" w:rsidRPr="0029585F" w:rsidRDefault="00F64004" w:rsidP="00525153">
            <w:pPr>
              <w:spacing w:after="0" w:line="240" w:lineRule="auto"/>
              <w:jc w:val="both"/>
              <w:rPr>
                <w:rFonts w:ascii="Times New Roman" w:eastAsia="Times New Roman" w:hAnsi="Times New Roman" w:cs="Times New Roman"/>
                <w:bCs/>
                <w:sz w:val="28"/>
                <w:szCs w:val="28"/>
                <w:lang w:eastAsia="ru-RU"/>
              </w:rPr>
            </w:pPr>
            <w:r w:rsidRPr="0029585F">
              <w:rPr>
                <w:rFonts w:ascii="Times New Roman" w:eastAsia="Times New Roman" w:hAnsi="Times New Roman" w:cs="Times New Roman"/>
                <w:sz w:val="28"/>
                <w:szCs w:val="28"/>
                <w:lang w:val="en-US" w:eastAsia="ru-RU"/>
              </w:rPr>
              <w:t>Kirish</w:t>
            </w:r>
            <w:r w:rsidRPr="0029585F">
              <w:rPr>
                <w:rFonts w:ascii="Times New Roman" w:eastAsia="Times New Roman" w:hAnsi="Times New Roman" w:cs="Times New Roman"/>
                <w:sz w:val="28"/>
                <w:szCs w:val="28"/>
                <w:lang w:eastAsia="ru-RU"/>
              </w:rPr>
              <w:t xml:space="preserve">. </w:t>
            </w:r>
            <w:r w:rsidR="00467418" w:rsidRPr="0029585F">
              <w:rPr>
                <w:rFonts w:ascii="Times New Roman" w:hAnsi="Times New Roman" w:cs="Times New Roman"/>
                <w:color w:val="000000"/>
                <w:sz w:val="28"/>
                <w:szCs w:val="28"/>
                <w:lang w:val="en-US"/>
              </w:rPr>
              <w:t>Ona</w:t>
            </w:r>
            <w:r w:rsidR="00467418"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tili</w:t>
            </w:r>
            <w:r w:rsidR="00467418"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ta</w:t>
            </w:r>
            <w:r w:rsidR="00467418" w:rsidRPr="0029585F">
              <w:rPr>
                <w:rFonts w:ascii="Times New Roman" w:hAnsi="Times New Roman" w:cs="Times New Roman"/>
                <w:color w:val="000000"/>
                <w:sz w:val="28"/>
                <w:szCs w:val="28"/>
              </w:rPr>
              <w:t>'</w:t>
            </w:r>
            <w:r w:rsidR="00467418" w:rsidRPr="0029585F">
              <w:rPr>
                <w:rFonts w:ascii="Times New Roman" w:hAnsi="Times New Roman" w:cs="Times New Roman"/>
                <w:color w:val="000000"/>
                <w:sz w:val="28"/>
                <w:szCs w:val="28"/>
                <w:lang w:val="en-US"/>
              </w:rPr>
              <w:t>limi</w:t>
            </w:r>
            <w:r w:rsidR="00467418"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jaravonini</w:t>
            </w:r>
            <w:r w:rsidR="00467418"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tashkil</w:t>
            </w:r>
            <w:r w:rsidR="00467418"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etishning</w:t>
            </w:r>
            <w:r w:rsidR="00467418" w:rsidRPr="0029585F">
              <w:rPr>
                <w:rFonts w:ascii="Times New Roman" w:hAnsi="Times New Roman" w:cs="Times New Roman"/>
                <w:color w:val="000000"/>
                <w:sz w:val="28"/>
                <w:szCs w:val="28"/>
              </w:rPr>
              <w:t xml:space="preserve"> </w:t>
            </w:r>
            <w:r w:rsidR="0029585F">
              <w:rPr>
                <w:rFonts w:ascii="Times New Roman" w:hAnsi="Times New Roman" w:cs="Times New Roman"/>
                <w:color w:val="000000"/>
                <w:sz w:val="28"/>
                <w:szCs w:val="28"/>
                <w:lang w:val="en-US"/>
              </w:rPr>
              <w:t>hu</w:t>
            </w:r>
            <w:r w:rsidR="00467418" w:rsidRPr="0029585F">
              <w:rPr>
                <w:rFonts w:ascii="Times New Roman" w:hAnsi="Times New Roman" w:cs="Times New Roman"/>
                <w:color w:val="000000"/>
                <w:sz w:val="28"/>
                <w:szCs w:val="28"/>
                <w:lang w:val="en-US"/>
              </w:rPr>
              <w:t>quqiy</w:t>
            </w:r>
            <w:r w:rsidR="0029585F"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me</w:t>
            </w:r>
            <w:r w:rsidR="00467418" w:rsidRPr="0029585F">
              <w:rPr>
                <w:rFonts w:ascii="Times New Roman" w:hAnsi="Times New Roman" w:cs="Times New Roman"/>
                <w:color w:val="000000"/>
                <w:sz w:val="28"/>
                <w:szCs w:val="28"/>
              </w:rPr>
              <w:t>’</w:t>
            </w:r>
            <w:r w:rsidR="00467418" w:rsidRPr="0029585F">
              <w:rPr>
                <w:rFonts w:ascii="Times New Roman" w:hAnsi="Times New Roman" w:cs="Times New Roman"/>
                <w:color w:val="000000"/>
                <w:sz w:val="28"/>
                <w:szCs w:val="28"/>
                <w:lang w:val="en-US"/>
              </w:rPr>
              <w:t>yoriy</w:t>
            </w:r>
            <w:r w:rsidR="00467418" w:rsidRPr="0029585F">
              <w:rPr>
                <w:rFonts w:ascii="Times New Roman" w:hAnsi="Times New Roman" w:cs="Times New Roman"/>
                <w:color w:val="000000"/>
                <w:sz w:val="28"/>
                <w:szCs w:val="28"/>
              </w:rPr>
              <w:t xml:space="preserve"> </w:t>
            </w:r>
            <w:r w:rsidR="00467418" w:rsidRPr="0029585F">
              <w:rPr>
                <w:rFonts w:ascii="Times New Roman" w:hAnsi="Times New Roman" w:cs="Times New Roman"/>
                <w:color w:val="000000"/>
                <w:sz w:val="28"/>
                <w:szCs w:val="28"/>
                <w:lang w:val="en-US"/>
              </w:rPr>
              <w:t>asoslari</w:t>
            </w:r>
            <w:r w:rsidRPr="0029585F">
              <w:rPr>
                <w:rFonts w:ascii="Times New Roman" w:eastAsia="Times New Roman" w:hAnsi="Times New Roman" w:cs="Times New Roman"/>
                <w:sz w:val="28"/>
                <w:szCs w:val="28"/>
                <w:lang w:eastAsia="ru-RU"/>
              </w:rPr>
              <w:t>.</w:t>
            </w:r>
          </w:p>
        </w:tc>
        <w:tc>
          <w:tcPr>
            <w:tcW w:w="85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en-US" w:eastAsia="ru-RU"/>
              </w:rPr>
            </w:pPr>
            <w:r w:rsidRPr="00F64004">
              <w:rPr>
                <w:rFonts w:ascii="Times New Roman" w:eastAsia="Times New Roman" w:hAnsi="Times New Roman" w:cs="Times New Roman"/>
                <w:bCs/>
                <w:sz w:val="26"/>
                <w:szCs w:val="26"/>
                <w:lang w:val="en-US" w:eastAsia="ru-RU"/>
              </w:rPr>
              <w:t>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eastAsia="ru-RU"/>
              </w:rPr>
            </w:pPr>
            <w:r w:rsidRPr="00F64004">
              <w:rPr>
                <w:rFonts w:ascii="Times New Roman" w:eastAsia="Times New Roman" w:hAnsi="Times New Roman" w:cs="Times New Roman"/>
                <w:bCs/>
                <w:sz w:val="26"/>
                <w:szCs w:val="26"/>
                <w:lang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4</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eastAsia="ru-RU"/>
              </w:rPr>
            </w:pPr>
            <w:r w:rsidRPr="00F64004">
              <w:rPr>
                <w:rFonts w:ascii="Times New Roman" w:eastAsia="Times New Roman" w:hAnsi="Times New Roman" w:cs="Times New Roman"/>
                <w:b/>
                <w:bCs/>
                <w:sz w:val="26"/>
                <w:szCs w:val="26"/>
                <w:lang w:val="sv-SE" w:eastAsia="ru-RU"/>
              </w:rPr>
              <w:t>2</w:t>
            </w:r>
            <w:r w:rsidRPr="00F64004">
              <w:rPr>
                <w:rFonts w:ascii="Times New Roman" w:eastAsia="Times New Roman" w:hAnsi="Times New Roman" w:cs="Times New Roman"/>
                <w:b/>
                <w:bCs/>
                <w:sz w:val="26"/>
                <w:szCs w:val="26"/>
                <w:lang w:eastAsia="ru-RU"/>
              </w:rPr>
              <w:t>.</w:t>
            </w:r>
          </w:p>
        </w:tc>
        <w:tc>
          <w:tcPr>
            <w:tcW w:w="3189" w:type="dxa"/>
            <w:shd w:val="clear" w:color="auto" w:fill="FFFFFF"/>
          </w:tcPr>
          <w:p w:rsidR="00F64004" w:rsidRPr="0029585F" w:rsidRDefault="00525153" w:rsidP="00525153">
            <w:pPr>
              <w:adjustRightInd w:val="0"/>
              <w:spacing w:after="0" w:line="240" w:lineRule="auto"/>
              <w:jc w:val="both"/>
              <w:rPr>
                <w:rFonts w:ascii="Times New Roman" w:eastAsia="Times New Roman" w:hAnsi="Times New Roman" w:cs="Times New Roman"/>
                <w:bCs/>
                <w:sz w:val="28"/>
                <w:szCs w:val="28"/>
                <w:lang w:val="sv-SE" w:eastAsia="ru-RU"/>
              </w:rPr>
            </w:pPr>
            <w:r>
              <w:rPr>
                <w:rFonts w:ascii="Times New Roman" w:hAnsi="Times New Roman" w:cs="Times New Roman"/>
                <w:color w:val="000000"/>
                <w:sz w:val="28"/>
                <w:szCs w:val="28"/>
                <w:lang w:val="en-US"/>
              </w:rPr>
              <w:t>O</w:t>
            </w:r>
            <w:r w:rsidR="00467418" w:rsidRPr="0029585F">
              <w:rPr>
                <w:rFonts w:ascii="Times New Roman" w:hAnsi="Times New Roman" w:cs="Times New Roman"/>
                <w:color w:val="000000"/>
                <w:sz w:val="28"/>
                <w:szCs w:val="28"/>
                <w:lang w:val="en-US"/>
              </w:rPr>
              <w:t>‘zbek tili o‘qitish metodikasi mustaqil fan sifatida</w:t>
            </w:r>
          </w:p>
        </w:tc>
        <w:tc>
          <w:tcPr>
            <w:tcW w:w="85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4</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eastAsia="ru-RU"/>
              </w:rPr>
            </w:pPr>
            <w:r w:rsidRPr="00F64004">
              <w:rPr>
                <w:rFonts w:ascii="Times New Roman" w:eastAsia="Times New Roman" w:hAnsi="Times New Roman" w:cs="Times New Roman"/>
                <w:b/>
                <w:bCs/>
                <w:sz w:val="26"/>
                <w:szCs w:val="26"/>
                <w:lang w:val="sv-SE" w:eastAsia="ru-RU"/>
              </w:rPr>
              <w:t>3</w:t>
            </w:r>
            <w:r w:rsidRPr="00F64004">
              <w:rPr>
                <w:rFonts w:ascii="Times New Roman" w:eastAsia="Times New Roman" w:hAnsi="Times New Roman" w:cs="Times New Roman"/>
                <w:b/>
                <w:bCs/>
                <w:sz w:val="26"/>
                <w:szCs w:val="26"/>
                <w:lang w:eastAsia="ru-RU"/>
              </w:rPr>
              <w:t>.</w:t>
            </w:r>
          </w:p>
        </w:tc>
        <w:tc>
          <w:tcPr>
            <w:tcW w:w="3189" w:type="dxa"/>
            <w:shd w:val="clear" w:color="auto" w:fill="FFFFFF"/>
          </w:tcPr>
          <w:p w:rsidR="00F64004" w:rsidRPr="0029585F" w:rsidRDefault="00467418" w:rsidP="00525153">
            <w:pPr>
              <w:spacing w:after="0" w:line="240" w:lineRule="auto"/>
              <w:jc w:val="both"/>
              <w:rPr>
                <w:rFonts w:ascii="Times New Roman" w:eastAsia="Times New Roman" w:hAnsi="Times New Roman" w:cs="Times New Roman"/>
                <w:sz w:val="28"/>
                <w:szCs w:val="28"/>
                <w:lang w:val="en-US" w:eastAsia="ru-RU"/>
              </w:rPr>
            </w:pPr>
            <w:r w:rsidRPr="00467418">
              <w:rPr>
                <w:color w:val="000000"/>
                <w:sz w:val="16"/>
                <w:szCs w:val="16"/>
                <w:lang w:val="en-US"/>
              </w:rPr>
              <w:t xml:space="preserve"> </w:t>
            </w:r>
            <w:r w:rsidRPr="0029585F">
              <w:rPr>
                <w:rFonts w:ascii="Times New Roman" w:hAnsi="Times New Roman" w:cs="Times New Roman"/>
                <w:color w:val="000000"/>
                <w:sz w:val="28"/>
                <w:szCs w:val="28"/>
                <w:lang w:val="en-US"/>
              </w:rPr>
              <w:t xml:space="preserve">O'zbek tilini </w:t>
            </w:r>
            <w:r w:rsidR="00F17318" w:rsidRPr="0029585F">
              <w:rPr>
                <w:rFonts w:ascii="Times New Roman" w:hAnsi="Times New Roman" w:cs="Times New Roman"/>
                <w:color w:val="000000"/>
                <w:sz w:val="28"/>
                <w:szCs w:val="28"/>
                <w:lang w:val="en-US"/>
              </w:rPr>
              <w:t>o'qitishga doir yondashuv va tamo</w:t>
            </w:r>
            <w:r w:rsidRPr="0029585F">
              <w:rPr>
                <w:rFonts w:ascii="Times New Roman" w:hAnsi="Times New Roman" w:cs="Times New Roman"/>
                <w:color w:val="000000"/>
                <w:sz w:val="28"/>
                <w:szCs w:val="28"/>
                <w:lang w:val="en-US"/>
              </w:rPr>
              <w:t>yillar</w:t>
            </w:r>
            <w:r w:rsidR="0029585F">
              <w:rPr>
                <w:rFonts w:ascii="Times New Roman" w:hAnsi="Times New Roman" w:cs="Times New Roman"/>
                <w:color w:val="000000"/>
                <w:sz w:val="28"/>
                <w:szCs w:val="28"/>
                <w:lang w:val="en-US"/>
              </w:rPr>
              <w:t>.</w:t>
            </w:r>
            <w:r w:rsidR="0029585F" w:rsidRPr="00F17318">
              <w:rPr>
                <w:rFonts w:ascii="Times New Roman" w:eastAsia="Times New Roman" w:hAnsi="Times New Roman" w:cs="Times New Roman"/>
                <w:sz w:val="28"/>
                <w:szCs w:val="28"/>
                <w:lang w:val="sv-SE" w:eastAsia="ru-RU"/>
              </w:rPr>
              <w:t xml:space="preserve"> Ona tili darslarida o‘quvchi</w:t>
            </w:r>
            <w:r w:rsidR="0029585F" w:rsidRPr="00F17318">
              <w:rPr>
                <w:rFonts w:ascii="Times New Roman" w:eastAsia="Times New Roman" w:hAnsi="Times New Roman" w:cs="Times New Roman"/>
                <w:sz w:val="28"/>
                <w:szCs w:val="28"/>
                <w:lang w:val="en-US" w:eastAsia="ru-RU"/>
              </w:rPr>
              <w:t>lar</w:t>
            </w:r>
            <w:r w:rsidR="0029585F" w:rsidRPr="00F17318">
              <w:rPr>
                <w:rFonts w:ascii="Times New Roman" w:eastAsia="Times New Roman" w:hAnsi="Times New Roman" w:cs="Times New Roman"/>
                <w:sz w:val="28"/>
                <w:szCs w:val="28"/>
                <w:lang w:val="sv-SE" w:eastAsia="ru-RU"/>
              </w:rPr>
              <w:t>ning faoliyati.</w:t>
            </w:r>
            <w:r w:rsidR="0029585F" w:rsidRPr="00F17318">
              <w:rPr>
                <w:rFonts w:ascii="Times New Roman" w:eastAsia="Times New Roman" w:hAnsi="Times New Roman" w:cs="Times New Roman"/>
                <w:sz w:val="28"/>
                <w:szCs w:val="28"/>
                <w:lang w:val="uz-Cyrl-UZ" w:eastAsia="ru-RU"/>
              </w:rPr>
              <w:t xml:space="preserve"> </w:t>
            </w:r>
            <w:r w:rsidR="0029585F">
              <w:rPr>
                <w:rFonts w:ascii="Times New Roman" w:eastAsia="Times New Roman" w:hAnsi="Times New Roman" w:cs="Times New Roman"/>
                <w:sz w:val="28"/>
                <w:szCs w:val="28"/>
                <w:lang w:val="en-US" w:eastAsia="ru-RU"/>
              </w:rPr>
              <w:t xml:space="preserve"> </w:t>
            </w:r>
          </w:p>
        </w:tc>
        <w:tc>
          <w:tcPr>
            <w:tcW w:w="85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4</w:t>
            </w:r>
          </w:p>
        </w:tc>
      </w:tr>
      <w:tr w:rsidR="00F64004" w:rsidRPr="00F17318"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eastAsia="ru-RU"/>
              </w:rPr>
            </w:pPr>
            <w:r w:rsidRPr="00F64004">
              <w:rPr>
                <w:rFonts w:ascii="Times New Roman" w:eastAsia="Times New Roman" w:hAnsi="Times New Roman" w:cs="Times New Roman"/>
                <w:b/>
                <w:bCs/>
                <w:sz w:val="26"/>
                <w:szCs w:val="26"/>
                <w:lang w:val="sv-SE" w:eastAsia="ru-RU"/>
              </w:rPr>
              <w:t>4</w:t>
            </w:r>
            <w:r w:rsidRPr="00F64004">
              <w:rPr>
                <w:rFonts w:ascii="Times New Roman" w:eastAsia="Times New Roman" w:hAnsi="Times New Roman" w:cs="Times New Roman"/>
                <w:b/>
                <w:bCs/>
                <w:sz w:val="26"/>
                <w:szCs w:val="26"/>
                <w:lang w:eastAsia="ru-RU"/>
              </w:rPr>
              <w:t>.</w:t>
            </w:r>
          </w:p>
        </w:tc>
        <w:tc>
          <w:tcPr>
            <w:tcW w:w="3189" w:type="dxa"/>
            <w:shd w:val="clear" w:color="auto" w:fill="FFFFFF"/>
          </w:tcPr>
          <w:p w:rsidR="00F64004" w:rsidRPr="00F17318" w:rsidRDefault="00F64004" w:rsidP="00525153">
            <w:pPr>
              <w:spacing w:after="0" w:line="240" w:lineRule="auto"/>
              <w:jc w:val="both"/>
              <w:rPr>
                <w:rFonts w:ascii="Times New Roman" w:eastAsia="Times New Roman" w:hAnsi="Times New Roman" w:cs="Times New Roman"/>
                <w:sz w:val="28"/>
                <w:szCs w:val="28"/>
                <w:lang w:val="uz-Cyrl-UZ" w:eastAsia="ru-RU"/>
              </w:rPr>
            </w:pPr>
            <w:r w:rsidRPr="00F17318">
              <w:rPr>
                <w:rFonts w:ascii="Times New Roman" w:eastAsia="Times New Roman" w:hAnsi="Times New Roman" w:cs="Times New Roman"/>
                <w:sz w:val="28"/>
                <w:szCs w:val="28"/>
                <w:lang w:val="uz-Cyrl-UZ" w:eastAsia="ru-RU"/>
              </w:rPr>
              <w:t xml:space="preserve"> </w:t>
            </w:r>
            <w:r w:rsidR="00F17318">
              <w:rPr>
                <w:rFonts w:ascii="Times New Roman" w:eastAsia="Times New Roman" w:hAnsi="Times New Roman" w:cs="Times New Roman"/>
                <w:sz w:val="28"/>
                <w:szCs w:val="28"/>
                <w:lang w:val="en-US" w:eastAsia="ru-RU"/>
              </w:rPr>
              <w:t xml:space="preserve"> O</w:t>
            </w:r>
            <w:r w:rsidR="00467418" w:rsidRPr="00F17318">
              <w:rPr>
                <w:rFonts w:ascii="Times New Roman" w:hAnsi="Times New Roman" w:cs="Times New Roman"/>
                <w:color w:val="000000"/>
                <w:sz w:val="28"/>
                <w:szCs w:val="28"/>
                <w:lang w:val="uz-Cyrl-UZ"/>
              </w:rPr>
              <w:t>‘zbek tilini o‘qitish metodlari</w:t>
            </w:r>
            <w:r w:rsidR="00F17318" w:rsidRPr="00F17318">
              <w:rPr>
                <w:rFonts w:ascii="Times New Roman" w:hAnsi="Times New Roman" w:cs="Times New Roman"/>
                <w:color w:val="000000"/>
                <w:sz w:val="28"/>
                <w:szCs w:val="28"/>
                <w:lang w:val="uz-Cyrl-UZ"/>
              </w:rPr>
              <w:t>.</w:t>
            </w:r>
            <w:r w:rsidR="00F17318">
              <w:rPr>
                <w:rFonts w:ascii="Times New Roman" w:hAnsi="Times New Roman" w:cs="Times New Roman"/>
                <w:color w:val="000000"/>
                <w:sz w:val="28"/>
                <w:szCs w:val="28"/>
                <w:lang w:val="en-US"/>
              </w:rPr>
              <w:t xml:space="preserve"> O</w:t>
            </w:r>
            <w:r w:rsidR="004A73E8" w:rsidRPr="00F17318">
              <w:rPr>
                <w:rFonts w:ascii="Times New Roman" w:hAnsi="Times New Roman" w:cs="Times New Roman"/>
                <w:color w:val="000000"/>
                <w:sz w:val="28"/>
                <w:szCs w:val="28"/>
                <w:lang w:val="uz-Cyrl-UZ"/>
              </w:rPr>
              <w:t>‘zbek tili darslarining tiplari</w:t>
            </w:r>
            <w:r w:rsidR="00C531BF">
              <w:rPr>
                <w:rFonts w:ascii="Times New Roman" w:hAnsi="Times New Roman" w:cs="Times New Roman"/>
                <w:color w:val="000000"/>
                <w:sz w:val="28"/>
                <w:szCs w:val="28"/>
                <w:lang w:val="en-US"/>
              </w:rPr>
              <w:t>.</w:t>
            </w:r>
            <w:r w:rsidR="004A73E8" w:rsidRPr="00F17318">
              <w:rPr>
                <w:rFonts w:ascii="Times New Roman" w:hAnsi="Times New Roman" w:cs="Times New Roman"/>
                <w:color w:val="000000"/>
                <w:sz w:val="28"/>
                <w:szCs w:val="28"/>
                <w:lang w:val="sv-SE"/>
              </w:rPr>
              <w:t xml:space="preserve"> Ona tili ta’limida rivojlangan xorijiy davlatlar tajribasi</w:t>
            </w:r>
            <w:r w:rsidR="00C531BF">
              <w:rPr>
                <w:rFonts w:ascii="Times New Roman" w:hAnsi="Times New Roman" w:cs="Times New Roman"/>
                <w:color w:val="000000"/>
                <w:sz w:val="28"/>
                <w:szCs w:val="28"/>
                <w:lang w:val="sv-SE"/>
              </w:rPr>
              <w:t>.</w:t>
            </w:r>
          </w:p>
        </w:tc>
        <w:tc>
          <w:tcPr>
            <w:tcW w:w="850"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4</w:t>
            </w:r>
          </w:p>
        </w:tc>
      </w:tr>
      <w:tr w:rsidR="00F64004" w:rsidRPr="00F17318" w:rsidTr="00DE06BA">
        <w:tc>
          <w:tcPr>
            <w:tcW w:w="605" w:type="dxa"/>
            <w:shd w:val="clear" w:color="auto" w:fill="FFFFFF"/>
          </w:tcPr>
          <w:p w:rsidR="00F64004" w:rsidRPr="00F17318" w:rsidRDefault="00F64004" w:rsidP="00F64004">
            <w:pPr>
              <w:adjustRightInd w:val="0"/>
              <w:spacing w:after="0"/>
              <w:jc w:val="both"/>
              <w:rPr>
                <w:rFonts w:ascii="Times New Roman" w:eastAsia="Times New Roman" w:hAnsi="Times New Roman" w:cs="Times New Roman"/>
                <w:b/>
                <w:bCs/>
                <w:sz w:val="26"/>
                <w:szCs w:val="26"/>
                <w:lang w:val="uz-Cyrl-UZ" w:eastAsia="ru-RU"/>
              </w:rPr>
            </w:pPr>
            <w:r w:rsidRPr="00F64004">
              <w:rPr>
                <w:rFonts w:ascii="Times New Roman" w:eastAsia="Times New Roman" w:hAnsi="Times New Roman" w:cs="Times New Roman"/>
                <w:b/>
                <w:bCs/>
                <w:sz w:val="26"/>
                <w:szCs w:val="26"/>
                <w:lang w:val="sv-SE" w:eastAsia="ru-RU"/>
              </w:rPr>
              <w:t>5</w:t>
            </w:r>
            <w:r w:rsidRPr="00F17318">
              <w:rPr>
                <w:rFonts w:ascii="Times New Roman" w:eastAsia="Times New Roman" w:hAnsi="Times New Roman" w:cs="Times New Roman"/>
                <w:b/>
                <w:bCs/>
                <w:sz w:val="26"/>
                <w:szCs w:val="26"/>
                <w:lang w:val="uz-Cyrl-UZ" w:eastAsia="ru-RU"/>
              </w:rPr>
              <w:t>.</w:t>
            </w:r>
          </w:p>
        </w:tc>
        <w:tc>
          <w:tcPr>
            <w:tcW w:w="3189" w:type="dxa"/>
            <w:shd w:val="clear" w:color="auto" w:fill="FFFFFF"/>
          </w:tcPr>
          <w:p w:rsidR="00F64004" w:rsidRPr="00F17318" w:rsidRDefault="0029585F" w:rsidP="00525153">
            <w:pPr>
              <w:spacing w:after="0" w:line="240" w:lineRule="auto"/>
              <w:jc w:val="both"/>
              <w:rPr>
                <w:rFonts w:ascii="Times New Roman" w:eastAsia="Times New Roman" w:hAnsi="Times New Roman" w:cs="Times New Roman"/>
                <w:sz w:val="28"/>
                <w:szCs w:val="28"/>
                <w:lang w:val="uz-Cyrl-UZ" w:eastAsia="ru-RU"/>
              </w:rPr>
            </w:pPr>
            <w:r>
              <w:rPr>
                <w:rFonts w:ascii="Times New Roman" w:hAnsi="Times New Roman" w:cs="Times New Roman"/>
                <w:color w:val="000000"/>
                <w:sz w:val="28"/>
                <w:szCs w:val="28"/>
                <w:lang w:val="sv-SE"/>
              </w:rPr>
              <w:t>U</w:t>
            </w:r>
            <w:r w:rsidR="00F17318" w:rsidRPr="00F17318">
              <w:rPr>
                <w:rFonts w:ascii="Times New Roman" w:hAnsi="Times New Roman" w:cs="Times New Roman"/>
                <w:color w:val="000000"/>
                <w:sz w:val="28"/>
                <w:szCs w:val="28"/>
                <w:lang w:val="sv-SE"/>
              </w:rPr>
              <w:t>zluksiz ta’limning ona tili fanidan darsliklarning tuzilishi va mazmuni</w:t>
            </w:r>
          </w:p>
        </w:tc>
        <w:tc>
          <w:tcPr>
            <w:tcW w:w="850"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6F090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4</w:t>
            </w:r>
          </w:p>
        </w:tc>
      </w:tr>
      <w:tr w:rsidR="00F64004" w:rsidRPr="00F64004" w:rsidTr="00DE06BA">
        <w:tc>
          <w:tcPr>
            <w:tcW w:w="605" w:type="dxa"/>
            <w:shd w:val="clear" w:color="auto" w:fill="FFFFFF"/>
          </w:tcPr>
          <w:p w:rsidR="00F64004" w:rsidRPr="00F17318" w:rsidRDefault="00F64004" w:rsidP="00F64004">
            <w:pPr>
              <w:adjustRightInd w:val="0"/>
              <w:spacing w:after="0"/>
              <w:jc w:val="both"/>
              <w:rPr>
                <w:rFonts w:ascii="Times New Roman" w:eastAsia="Times New Roman" w:hAnsi="Times New Roman" w:cs="Times New Roman"/>
                <w:b/>
                <w:bCs/>
                <w:sz w:val="26"/>
                <w:szCs w:val="26"/>
                <w:lang w:val="uz-Cyrl-UZ" w:eastAsia="ru-RU"/>
              </w:rPr>
            </w:pPr>
            <w:r w:rsidRPr="00F64004">
              <w:rPr>
                <w:rFonts w:ascii="Times New Roman" w:eastAsia="Times New Roman" w:hAnsi="Times New Roman" w:cs="Times New Roman"/>
                <w:b/>
                <w:bCs/>
                <w:sz w:val="26"/>
                <w:szCs w:val="26"/>
                <w:lang w:val="sv-SE" w:eastAsia="ru-RU"/>
              </w:rPr>
              <w:t>6</w:t>
            </w:r>
            <w:r w:rsidRPr="00F17318">
              <w:rPr>
                <w:rFonts w:ascii="Times New Roman" w:eastAsia="Times New Roman" w:hAnsi="Times New Roman" w:cs="Times New Roman"/>
                <w:b/>
                <w:bCs/>
                <w:sz w:val="26"/>
                <w:szCs w:val="26"/>
                <w:lang w:val="uz-Cyrl-UZ" w:eastAsia="ru-RU"/>
              </w:rPr>
              <w:t>.</w:t>
            </w:r>
          </w:p>
        </w:tc>
        <w:tc>
          <w:tcPr>
            <w:tcW w:w="3189" w:type="dxa"/>
            <w:shd w:val="clear" w:color="auto" w:fill="FFFFFF"/>
          </w:tcPr>
          <w:p w:rsidR="00F64004" w:rsidRPr="00F17318" w:rsidRDefault="004A73E8" w:rsidP="00525153">
            <w:pPr>
              <w:spacing w:after="0" w:line="240" w:lineRule="auto"/>
              <w:jc w:val="both"/>
              <w:rPr>
                <w:rFonts w:ascii="Times New Roman" w:eastAsia="Times New Roman" w:hAnsi="Times New Roman" w:cs="Times New Roman"/>
                <w:sz w:val="28"/>
                <w:szCs w:val="28"/>
                <w:lang w:val="en-US" w:eastAsia="ru-RU"/>
              </w:rPr>
            </w:pPr>
            <w:r w:rsidRPr="00F17318">
              <w:rPr>
                <w:rFonts w:ascii="Times New Roman" w:eastAsia="Times New Roman" w:hAnsi="Times New Roman" w:cs="Times New Roman"/>
                <w:sz w:val="28"/>
                <w:szCs w:val="28"/>
                <w:lang w:val="uz-Cyrl-UZ" w:eastAsia="ru-RU"/>
              </w:rPr>
              <w:t xml:space="preserve"> </w:t>
            </w:r>
            <w:r w:rsidR="00467418" w:rsidRPr="00F17318">
              <w:rPr>
                <w:rFonts w:ascii="Times New Roman" w:hAnsi="Times New Roman" w:cs="Times New Roman"/>
                <w:color w:val="000000"/>
                <w:sz w:val="28"/>
                <w:szCs w:val="28"/>
                <w:lang w:val="uz-Cyrl-UZ"/>
              </w:rPr>
              <w:t>Til ta’limida innovatsi</w:t>
            </w:r>
            <w:r w:rsidR="00467418" w:rsidRPr="00F17318">
              <w:rPr>
                <w:rFonts w:ascii="Times New Roman" w:hAnsi="Times New Roman" w:cs="Times New Roman"/>
                <w:color w:val="000000"/>
                <w:sz w:val="28"/>
                <w:szCs w:val="28"/>
                <w:lang w:val="en-US"/>
              </w:rPr>
              <w:t xml:space="preserve">on </w:t>
            </w:r>
            <w:r w:rsidR="0029585F">
              <w:rPr>
                <w:rFonts w:ascii="Times New Roman" w:hAnsi="Times New Roman" w:cs="Times New Roman"/>
                <w:color w:val="000000"/>
                <w:sz w:val="28"/>
                <w:szCs w:val="28"/>
                <w:lang w:val="en-US"/>
              </w:rPr>
              <w:t>pedagogik</w:t>
            </w:r>
            <w:r w:rsidRPr="00F17318">
              <w:rPr>
                <w:rFonts w:ascii="Times New Roman" w:hAnsi="Times New Roman" w:cs="Times New Roman"/>
                <w:color w:val="000000"/>
                <w:sz w:val="28"/>
                <w:szCs w:val="28"/>
                <w:lang w:val="en-US"/>
              </w:rPr>
              <w:t xml:space="preserve"> hamda axborot kommunikatsion</w:t>
            </w:r>
            <w:r w:rsidR="00467418" w:rsidRPr="00F17318">
              <w:rPr>
                <w:rFonts w:ascii="Times New Roman" w:hAnsi="Times New Roman" w:cs="Times New Roman"/>
                <w:color w:val="000000"/>
                <w:sz w:val="28"/>
                <w:szCs w:val="28"/>
                <w:lang w:val="en-US"/>
              </w:rPr>
              <w:t xml:space="preserve"> texnologiyalar</w:t>
            </w:r>
          </w:p>
        </w:tc>
        <w:tc>
          <w:tcPr>
            <w:tcW w:w="85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4</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p>
        </w:tc>
        <w:tc>
          <w:tcPr>
            <w:tcW w:w="1276"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2</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eastAsia="ru-RU"/>
              </w:rPr>
            </w:pPr>
            <w:r w:rsidRPr="00F64004">
              <w:rPr>
                <w:rFonts w:ascii="Times New Roman" w:eastAsia="Times New Roman" w:hAnsi="Times New Roman" w:cs="Times New Roman"/>
                <w:b/>
                <w:bCs/>
                <w:sz w:val="26"/>
                <w:szCs w:val="26"/>
                <w:lang w:val="sv-SE" w:eastAsia="ru-RU"/>
              </w:rPr>
              <w:t>7</w:t>
            </w:r>
            <w:r w:rsidRPr="00F64004">
              <w:rPr>
                <w:rFonts w:ascii="Times New Roman" w:eastAsia="Times New Roman" w:hAnsi="Times New Roman" w:cs="Times New Roman"/>
                <w:b/>
                <w:bCs/>
                <w:sz w:val="26"/>
                <w:szCs w:val="26"/>
                <w:lang w:eastAsia="ru-RU"/>
              </w:rPr>
              <w:t>.</w:t>
            </w:r>
          </w:p>
        </w:tc>
        <w:tc>
          <w:tcPr>
            <w:tcW w:w="3189" w:type="dxa"/>
            <w:shd w:val="clear" w:color="auto" w:fill="FFFFFF"/>
          </w:tcPr>
          <w:p w:rsidR="00F64004" w:rsidRPr="00F17318" w:rsidRDefault="00F64004" w:rsidP="00525153">
            <w:pPr>
              <w:spacing w:after="0" w:line="240" w:lineRule="auto"/>
              <w:jc w:val="both"/>
              <w:rPr>
                <w:rFonts w:ascii="Times New Roman" w:eastAsia="Times New Roman" w:hAnsi="Times New Roman" w:cs="Times New Roman"/>
                <w:sz w:val="28"/>
                <w:szCs w:val="28"/>
                <w:lang w:eastAsia="ru-RU"/>
              </w:rPr>
            </w:pPr>
            <w:r w:rsidRPr="00F17318">
              <w:rPr>
                <w:rFonts w:ascii="Times New Roman" w:eastAsia="Times New Roman" w:hAnsi="Times New Roman" w:cs="Times New Roman"/>
                <w:sz w:val="28"/>
                <w:szCs w:val="28"/>
                <w:lang w:eastAsia="ru-RU"/>
              </w:rPr>
              <w:t xml:space="preserve"> </w:t>
            </w:r>
            <w:r w:rsidR="004A73E8" w:rsidRPr="00F17318">
              <w:rPr>
                <w:rFonts w:ascii="Times New Roman" w:hAnsi="Times New Roman" w:cs="Times New Roman"/>
                <w:color w:val="000000"/>
                <w:sz w:val="28"/>
                <w:szCs w:val="28"/>
                <w:lang w:val="sv-SE"/>
              </w:rPr>
              <w:t>Ona tili fani bo'yicha uzluksiz ta’limning Davlat ta’lim</w:t>
            </w:r>
            <w:r w:rsidR="004A73E8" w:rsidRPr="00F17318">
              <w:rPr>
                <w:rFonts w:ascii="Times New Roman" w:hAnsi="Times New Roman" w:cs="Times New Roman"/>
                <w:color w:val="000000"/>
                <w:sz w:val="28"/>
                <w:szCs w:val="28"/>
                <w:lang w:val="sv-SE"/>
              </w:rPr>
              <w:br/>
              <w:t>standartlari va o‘quv dasturlari mazmuni</w:t>
            </w:r>
            <w:r w:rsidR="0029585F">
              <w:rPr>
                <w:rFonts w:ascii="Times New Roman" w:hAnsi="Times New Roman" w:cs="Times New Roman"/>
                <w:color w:val="000000"/>
                <w:sz w:val="28"/>
                <w:szCs w:val="28"/>
                <w:lang w:val="sv-SE"/>
              </w:rPr>
              <w:t>.</w:t>
            </w:r>
            <w:r w:rsidR="004A73E8" w:rsidRPr="00F17318">
              <w:rPr>
                <w:rFonts w:ascii="Times New Roman" w:hAnsi="Times New Roman" w:cs="Times New Roman"/>
                <w:color w:val="000000"/>
                <w:sz w:val="28"/>
                <w:szCs w:val="28"/>
                <w:lang w:val="sv-SE"/>
              </w:rPr>
              <w:t xml:space="preserve"> Kompetensiyaga yo'naltirilgan ona tili o‘quv dasturi</w:t>
            </w:r>
          </w:p>
        </w:tc>
        <w:tc>
          <w:tcPr>
            <w:tcW w:w="85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4</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8.</w:t>
            </w:r>
          </w:p>
        </w:tc>
        <w:tc>
          <w:tcPr>
            <w:tcW w:w="3189" w:type="dxa"/>
            <w:shd w:val="clear" w:color="auto" w:fill="FFFFFF"/>
          </w:tcPr>
          <w:p w:rsidR="00F64004" w:rsidRPr="004A73E8" w:rsidRDefault="004A73E8" w:rsidP="00525153">
            <w:pPr>
              <w:spacing w:after="0" w:line="240" w:lineRule="auto"/>
              <w:jc w:val="both"/>
              <w:rPr>
                <w:rFonts w:ascii="Times New Roman" w:eastAsia="Times New Roman" w:hAnsi="Times New Roman" w:cs="Times New Roman"/>
                <w:sz w:val="26"/>
                <w:szCs w:val="26"/>
                <w:lang w:val="sv-SE" w:eastAsia="ru-RU"/>
              </w:rPr>
            </w:pPr>
            <w:r w:rsidRPr="00F66614">
              <w:rPr>
                <w:rFonts w:ascii="Times New Roman" w:hAnsi="Times New Roman" w:cs="Times New Roman"/>
                <w:color w:val="000000"/>
                <w:sz w:val="28"/>
                <w:szCs w:val="28"/>
                <w:lang w:val="sv-SE"/>
              </w:rPr>
              <w:t xml:space="preserve"> Fonetika</w:t>
            </w:r>
            <w:r w:rsidR="00F17318">
              <w:rPr>
                <w:rFonts w:ascii="Times New Roman" w:hAnsi="Times New Roman" w:cs="Times New Roman"/>
                <w:color w:val="000000"/>
                <w:sz w:val="28"/>
                <w:szCs w:val="28"/>
                <w:lang w:val="sv-SE"/>
              </w:rPr>
              <w:t xml:space="preserve"> va leksikologiya</w:t>
            </w:r>
            <w:r w:rsidRPr="00F66614">
              <w:rPr>
                <w:rFonts w:ascii="Times New Roman" w:hAnsi="Times New Roman" w:cs="Times New Roman"/>
                <w:color w:val="000000"/>
                <w:sz w:val="28"/>
                <w:szCs w:val="28"/>
                <w:lang w:val="sv-SE"/>
              </w:rPr>
              <w:t xml:space="preserve"> bo'lim</w:t>
            </w:r>
            <w:r w:rsidR="00F17318">
              <w:rPr>
                <w:rFonts w:ascii="Times New Roman" w:hAnsi="Times New Roman" w:cs="Times New Roman"/>
                <w:color w:val="000000"/>
                <w:sz w:val="28"/>
                <w:szCs w:val="28"/>
                <w:lang w:val="sv-SE"/>
              </w:rPr>
              <w:t>lar</w:t>
            </w:r>
            <w:r w:rsidRPr="00F66614">
              <w:rPr>
                <w:rFonts w:ascii="Times New Roman" w:hAnsi="Times New Roman" w:cs="Times New Roman"/>
                <w:color w:val="000000"/>
                <w:sz w:val="28"/>
                <w:szCs w:val="28"/>
                <w:lang w:val="sv-SE"/>
              </w:rPr>
              <w:t>ini o'qitish metodikasi</w:t>
            </w:r>
            <w:r w:rsidR="00F17318">
              <w:rPr>
                <w:rFonts w:ascii="Times New Roman" w:hAnsi="Times New Roman" w:cs="Times New Roman"/>
                <w:color w:val="000000"/>
                <w:sz w:val="28"/>
                <w:szCs w:val="28"/>
                <w:lang w:val="sv-SE"/>
              </w:rPr>
              <w:t xml:space="preserve">. </w:t>
            </w:r>
          </w:p>
        </w:tc>
        <w:tc>
          <w:tcPr>
            <w:tcW w:w="85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 xml:space="preserve"> 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4</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p>
        </w:tc>
        <w:tc>
          <w:tcPr>
            <w:tcW w:w="1276"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 xml:space="preserve"> 2</w:t>
            </w:r>
          </w:p>
        </w:tc>
      </w:tr>
      <w:tr w:rsidR="00F64004" w:rsidRPr="0029585F"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9.</w:t>
            </w:r>
          </w:p>
        </w:tc>
        <w:tc>
          <w:tcPr>
            <w:tcW w:w="3189" w:type="dxa"/>
            <w:shd w:val="clear" w:color="auto" w:fill="FFFFFF"/>
          </w:tcPr>
          <w:p w:rsidR="004A73E8" w:rsidRPr="00F66614" w:rsidRDefault="004A73E8" w:rsidP="00525153">
            <w:pPr>
              <w:adjustRightInd w:val="0"/>
              <w:spacing w:after="0" w:line="240" w:lineRule="auto"/>
              <w:rPr>
                <w:rFonts w:ascii="Times New Roman" w:hAnsi="Times New Roman" w:cs="Times New Roman"/>
                <w:color w:val="000000"/>
                <w:sz w:val="28"/>
                <w:szCs w:val="28"/>
                <w:lang w:val="sv-SE"/>
              </w:rPr>
            </w:pPr>
            <w:r w:rsidRPr="00F66614">
              <w:rPr>
                <w:rFonts w:ascii="Times New Roman" w:hAnsi="Times New Roman" w:cs="Times New Roman"/>
                <w:color w:val="000000"/>
                <w:sz w:val="28"/>
                <w:szCs w:val="28"/>
                <w:lang w:val="sv-SE"/>
              </w:rPr>
              <w:t>Morfemika va so‘z yasalishini o'qitish metodikasi</w:t>
            </w:r>
            <w:r w:rsidR="0029585F">
              <w:rPr>
                <w:rFonts w:ascii="Times New Roman" w:hAnsi="Times New Roman" w:cs="Times New Roman"/>
                <w:color w:val="000000"/>
                <w:sz w:val="28"/>
                <w:szCs w:val="28"/>
                <w:lang w:val="sv-SE"/>
              </w:rPr>
              <w:t>.</w:t>
            </w:r>
            <w:r w:rsidRPr="00F66614">
              <w:rPr>
                <w:rFonts w:ascii="Times New Roman" w:hAnsi="Times New Roman" w:cs="Times New Roman"/>
                <w:color w:val="000000"/>
                <w:sz w:val="28"/>
                <w:szCs w:val="28"/>
                <w:lang w:val="sv-SE"/>
              </w:rPr>
              <w:t xml:space="preserve"> </w:t>
            </w:r>
          </w:p>
          <w:p w:rsidR="004A73E8" w:rsidRPr="004A73E8" w:rsidRDefault="004A73E8" w:rsidP="00525153">
            <w:pPr>
              <w:adjustRightInd w:val="0"/>
              <w:spacing w:after="0" w:line="240" w:lineRule="auto"/>
              <w:jc w:val="center"/>
              <w:rPr>
                <w:rFonts w:ascii="Times New Roman" w:eastAsia="Times New Roman" w:hAnsi="Times New Roman" w:cs="Times New Roman"/>
                <w:b/>
                <w:bCs/>
                <w:sz w:val="28"/>
                <w:szCs w:val="28"/>
                <w:lang w:val="sv-SE" w:eastAsia="ru-RU"/>
              </w:rPr>
            </w:pPr>
            <w:r w:rsidRPr="00F66614">
              <w:rPr>
                <w:rFonts w:ascii="Times New Roman" w:hAnsi="Times New Roman" w:cs="Times New Roman"/>
                <w:color w:val="000000"/>
                <w:sz w:val="28"/>
                <w:szCs w:val="28"/>
                <w:lang w:val="sv-SE"/>
              </w:rPr>
              <w:t xml:space="preserve"> </w:t>
            </w:r>
            <w:r w:rsidRPr="004A73E8">
              <w:rPr>
                <w:rFonts w:ascii="Times New Roman" w:hAnsi="Times New Roman" w:cs="Times New Roman"/>
                <w:color w:val="000000"/>
                <w:sz w:val="28"/>
                <w:szCs w:val="28"/>
                <w:lang w:val="sv-SE"/>
              </w:rPr>
              <w:t xml:space="preserve">Morfologiyani o‘qitish metodikasi. </w:t>
            </w:r>
          </w:p>
          <w:p w:rsidR="00F64004" w:rsidRPr="00467418" w:rsidRDefault="00F64004" w:rsidP="00525153">
            <w:pPr>
              <w:spacing w:after="0" w:line="240" w:lineRule="auto"/>
              <w:jc w:val="both"/>
              <w:rPr>
                <w:rFonts w:ascii="Times New Roman" w:eastAsia="Times New Roman" w:hAnsi="Times New Roman" w:cs="Times New Roman"/>
                <w:sz w:val="26"/>
                <w:szCs w:val="26"/>
                <w:lang w:val="sv-SE" w:eastAsia="ru-RU"/>
              </w:rPr>
            </w:pPr>
          </w:p>
        </w:tc>
        <w:tc>
          <w:tcPr>
            <w:tcW w:w="850" w:type="dxa"/>
            <w:shd w:val="clear" w:color="auto" w:fill="FFFFFF"/>
          </w:tcPr>
          <w:p w:rsidR="00F64004" w:rsidRPr="00F64004" w:rsidRDefault="006F090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 xml:space="preserve"> 6</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p>
        </w:tc>
        <w:tc>
          <w:tcPr>
            <w:tcW w:w="1276"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 xml:space="preserve"> 2</w:t>
            </w:r>
          </w:p>
        </w:tc>
      </w:tr>
      <w:tr w:rsidR="00F64004" w:rsidRPr="0029585F"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10.</w:t>
            </w:r>
          </w:p>
        </w:tc>
        <w:tc>
          <w:tcPr>
            <w:tcW w:w="3189" w:type="dxa"/>
            <w:shd w:val="clear" w:color="auto" w:fill="FFFFFF"/>
          </w:tcPr>
          <w:p w:rsidR="004A73E8" w:rsidRPr="004A73E8" w:rsidRDefault="00F17318" w:rsidP="00525153">
            <w:pPr>
              <w:adjustRightInd w:val="0"/>
              <w:spacing w:after="0" w:line="240" w:lineRule="auto"/>
              <w:rPr>
                <w:rFonts w:ascii="Times New Roman" w:eastAsia="Times New Roman" w:hAnsi="Times New Roman" w:cs="Times New Roman"/>
                <w:b/>
                <w:bCs/>
                <w:sz w:val="28"/>
                <w:szCs w:val="28"/>
                <w:lang w:val="sv-SE" w:eastAsia="ru-RU"/>
              </w:rPr>
            </w:pPr>
            <w:r>
              <w:rPr>
                <w:rFonts w:ascii="Times New Roman" w:hAnsi="Times New Roman" w:cs="Times New Roman"/>
                <w:color w:val="000000"/>
                <w:sz w:val="28"/>
                <w:szCs w:val="28"/>
                <w:lang w:val="sv-SE"/>
              </w:rPr>
              <w:t>Sintaksis va p</w:t>
            </w:r>
            <w:r w:rsidR="004A73E8" w:rsidRPr="004A73E8">
              <w:rPr>
                <w:rFonts w:ascii="Times New Roman" w:hAnsi="Times New Roman" w:cs="Times New Roman"/>
                <w:color w:val="000000"/>
                <w:sz w:val="28"/>
                <w:szCs w:val="28"/>
                <w:lang w:val="sv-SE"/>
              </w:rPr>
              <w:t>unktuatsiya</w:t>
            </w:r>
            <w:r w:rsidR="0029585F">
              <w:rPr>
                <w:rFonts w:ascii="Times New Roman" w:hAnsi="Times New Roman" w:cs="Times New Roman"/>
                <w:color w:val="000000"/>
                <w:sz w:val="28"/>
                <w:szCs w:val="28"/>
                <w:lang w:val="sv-SE"/>
              </w:rPr>
              <w:t>ni</w:t>
            </w:r>
            <w:r w:rsidR="004A73E8" w:rsidRPr="004A73E8">
              <w:rPr>
                <w:rFonts w:ascii="Times New Roman" w:hAnsi="Times New Roman" w:cs="Times New Roman"/>
                <w:color w:val="000000"/>
                <w:sz w:val="28"/>
                <w:szCs w:val="28"/>
                <w:lang w:val="sv-SE"/>
              </w:rPr>
              <w:t xml:space="preserve"> o‘qitish metodikasi </w:t>
            </w:r>
          </w:p>
          <w:p w:rsidR="00F64004" w:rsidRPr="004A73E8" w:rsidRDefault="00F64004" w:rsidP="00525153">
            <w:pPr>
              <w:spacing w:after="0" w:line="240" w:lineRule="auto"/>
              <w:jc w:val="both"/>
              <w:rPr>
                <w:rFonts w:ascii="Times New Roman" w:eastAsia="Times New Roman" w:hAnsi="Times New Roman" w:cs="Times New Roman"/>
                <w:sz w:val="26"/>
                <w:szCs w:val="26"/>
                <w:lang w:val="sv-SE" w:eastAsia="ru-RU"/>
              </w:rPr>
            </w:pPr>
          </w:p>
        </w:tc>
        <w:tc>
          <w:tcPr>
            <w:tcW w:w="850" w:type="dxa"/>
            <w:shd w:val="clear" w:color="auto" w:fill="FFFFFF"/>
          </w:tcPr>
          <w:p w:rsidR="00F64004" w:rsidRPr="00F64004" w:rsidRDefault="002D2B3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 xml:space="preserve"> 8</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961642"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4</w:t>
            </w:r>
          </w:p>
        </w:tc>
        <w:tc>
          <w:tcPr>
            <w:tcW w:w="1275" w:type="dxa"/>
            <w:shd w:val="clear" w:color="auto" w:fill="FFFFFF"/>
          </w:tcPr>
          <w:p w:rsidR="00F64004" w:rsidRPr="00F64004" w:rsidRDefault="002D2B3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w:t>
            </w:r>
          </w:p>
        </w:tc>
        <w:tc>
          <w:tcPr>
            <w:tcW w:w="1276" w:type="dxa"/>
            <w:shd w:val="clear" w:color="auto" w:fill="FFFFFF"/>
          </w:tcPr>
          <w:p w:rsidR="00F64004" w:rsidRPr="00F64004" w:rsidRDefault="00C531BF"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2</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11.</w:t>
            </w:r>
          </w:p>
        </w:tc>
        <w:tc>
          <w:tcPr>
            <w:tcW w:w="3189" w:type="dxa"/>
            <w:shd w:val="clear" w:color="auto" w:fill="FFFFFF"/>
          </w:tcPr>
          <w:p w:rsidR="00F64004" w:rsidRPr="004A73E8" w:rsidRDefault="004A73E8" w:rsidP="00525153">
            <w:pPr>
              <w:spacing w:after="0" w:line="240" w:lineRule="auto"/>
              <w:jc w:val="both"/>
              <w:rPr>
                <w:rFonts w:ascii="Times New Roman" w:eastAsia="Times New Roman" w:hAnsi="Times New Roman" w:cs="Times New Roman"/>
                <w:sz w:val="26"/>
                <w:szCs w:val="26"/>
                <w:lang w:val="sv-SE" w:eastAsia="ru-RU"/>
              </w:rPr>
            </w:pPr>
            <w:r w:rsidRPr="004A73E8">
              <w:rPr>
                <w:rFonts w:ascii="Times New Roman" w:hAnsi="Times New Roman" w:cs="Times New Roman"/>
                <w:color w:val="000000"/>
                <w:sz w:val="28"/>
                <w:szCs w:val="28"/>
                <w:lang w:val="sv-SE"/>
              </w:rPr>
              <w:t>Nutq uslublari ustida ishlash metodikasi O'quvchilarning og‘zaki</w:t>
            </w:r>
            <w:r w:rsidR="0029585F">
              <w:rPr>
                <w:rFonts w:ascii="Times New Roman" w:hAnsi="Times New Roman" w:cs="Times New Roman"/>
                <w:color w:val="000000"/>
                <w:sz w:val="28"/>
                <w:szCs w:val="28"/>
                <w:lang w:val="sv-SE"/>
              </w:rPr>
              <w:t xml:space="preserve">, yozma va bog'lanishli nutqini </w:t>
            </w:r>
            <w:r w:rsidRPr="004A73E8">
              <w:rPr>
                <w:rFonts w:ascii="Times New Roman" w:hAnsi="Times New Roman" w:cs="Times New Roman"/>
                <w:color w:val="000000"/>
                <w:sz w:val="28"/>
                <w:szCs w:val="28"/>
                <w:lang w:val="sv-SE"/>
              </w:rPr>
              <w:t>o'stirish mazmuni</w:t>
            </w:r>
          </w:p>
        </w:tc>
        <w:tc>
          <w:tcPr>
            <w:tcW w:w="850" w:type="dxa"/>
            <w:shd w:val="clear" w:color="auto" w:fill="FFFFFF"/>
          </w:tcPr>
          <w:p w:rsidR="00F64004" w:rsidRPr="00F64004" w:rsidRDefault="006F090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 xml:space="preserve"> 10</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6F090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4</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eastAsia="ru-RU"/>
              </w:rPr>
            </w:pPr>
            <w:r w:rsidRPr="00F64004">
              <w:rPr>
                <w:rFonts w:ascii="Times New Roman" w:eastAsia="Times New Roman" w:hAnsi="Times New Roman" w:cs="Times New Roman"/>
                <w:b/>
                <w:bCs/>
                <w:sz w:val="26"/>
                <w:szCs w:val="26"/>
                <w:lang w:val="sv-SE" w:eastAsia="ru-RU"/>
              </w:rPr>
              <w:tab/>
            </w:r>
            <w:r w:rsidRPr="00F64004">
              <w:rPr>
                <w:rFonts w:ascii="Times New Roman" w:eastAsia="Times New Roman" w:hAnsi="Times New Roman" w:cs="Times New Roman"/>
                <w:b/>
                <w:bCs/>
                <w:sz w:val="26"/>
                <w:szCs w:val="26"/>
                <w:lang w:val="sv-SE" w:eastAsia="ru-RU"/>
              </w:rPr>
              <w:tab/>
            </w:r>
            <w:r w:rsidRPr="00F64004">
              <w:rPr>
                <w:rFonts w:ascii="Times New Roman" w:eastAsia="Times New Roman" w:hAnsi="Times New Roman" w:cs="Times New Roman"/>
                <w:b/>
                <w:bCs/>
                <w:sz w:val="26"/>
                <w:szCs w:val="26"/>
                <w:lang w:val="sv-SE" w:eastAsia="ru-RU"/>
              </w:rPr>
              <w:tab/>
              <w:t>12</w:t>
            </w:r>
            <w:r w:rsidRPr="00F64004">
              <w:rPr>
                <w:rFonts w:ascii="Times New Roman" w:eastAsia="Times New Roman" w:hAnsi="Times New Roman" w:cs="Times New Roman"/>
                <w:b/>
                <w:bCs/>
                <w:sz w:val="26"/>
                <w:szCs w:val="26"/>
                <w:lang w:eastAsia="ru-RU"/>
              </w:rPr>
              <w:t>.</w:t>
            </w:r>
          </w:p>
        </w:tc>
        <w:tc>
          <w:tcPr>
            <w:tcW w:w="3189" w:type="dxa"/>
            <w:shd w:val="clear" w:color="auto" w:fill="FFFFFF"/>
          </w:tcPr>
          <w:p w:rsidR="00F66614" w:rsidRPr="0029585F" w:rsidRDefault="004A73E8" w:rsidP="00525153">
            <w:pPr>
              <w:adjustRightInd w:val="0"/>
              <w:spacing w:after="0" w:line="240" w:lineRule="auto"/>
              <w:jc w:val="both"/>
              <w:rPr>
                <w:rFonts w:ascii="Times New Roman" w:eastAsia="Times New Roman" w:hAnsi="Times New Roman" w:cs="Times New Roman"/>
                <w:b/>
                <w:bCs/>
                <w:sz w:val="28"/>
                <w:szCs w:val="28"/>
                <w:lang w:eastAsia="ru-RU"/>
              </w:rPr>
            </w:pPr>
            <w:r w:rsidRPr="00F17318">
              <w:rPr>
                <w:rFonts w:ascii="Times New Roman" w:eastAsia="Times New Roman" w:hAnsi="Times New Roman" w:cs="Times New Roman"/>
                <w:sz w:val="28"/>
                <w:szCs w:val="28"/>
                <w:lang w:val="uz-Cyrl-UZ" w:eastAsia="ru-RU"/>
              </w:rPr>
              <w:t xml:space="preserve"> </w:t>
            </w:r>
            <w:r w:rsidR="00467418" w:rsidRPr="00AC2C6A">
              <w:rPr>
                <w:rFonts w:ascii="Times New Roman" w:hAnsi="Times New Roman" w:cs="Times New Roman"/>
                <w:color w:val="000000"/>
                <w:sz w:val="28"/>
                <w:szCs w:val="28"/>
                <w:lang w:val="en-US"/>
              </w:rPr>
              <w:t xml:space="preserve"> </w:t>
            </w:r>
            <w:r w:rsidR="00467418" w:rsidRPr="00F17318">
              <w:rPr>
                <w:rFonts w:ascii="Times New Roman" w:hAnsi="Times New Roman" w:cs="Times New Roman"/>
                <w:color w:val="000000"/>
                <w:sz w:val="28"/>
                <w:szCs w:val="28"/>
                <w:lang w:val="en-US"/>
              </w:rPr>
              <w:t>Ona</w:t>
            </w:r>
            <w:r w:rsidR="00467418" w:rsidRPr="00AC2C6A">
              <w:rPr>
                <w:rFonts w:ascii="Times New Roman" w:hAnsi="Times New Roman" w:cs="Times New Roman"/>
                <w:color w:val="000000"/>
                <w:sz w:val="28"/>
                <w:szCs w:val="28"/>
                <w:lang w:val="en-US"/>
              </w:rPr>
              <w:t xml:space="preserve"> </w:t>
            </w:r>
            <w:r w:rsidR="00467418" w:rsidRPr="00F17318">
              <w:rPr>
                <w:rFonts w:ascii="Times New Roman" w:hAnsi="Times New Roman" w:cs="Times New Roman"/>
                <w:color w:val="000000"/>
                <w:sz w:val="28"/>
                <w:szCs w:val="28"/>
                <w:lang w:val="en-US"/>
              </w:rPr>
              <w:t>tili</w:t>
            </w:r>
            <w:r w:rsidR="00467418" w:rsidRPr="00AC2C6A">
              <w:rPr>
                <w:rFonts w:ascii="Times New Roman" w:hAnsi="Times New Roman" w:cs="Times New Roman"/>
                <w:color w:val="000000"/>
                <w:sz w:val="28"/>
                <w:szCs w:val="28"/>
                <w:lang w:val="en-US"/>
              </w:rPr>
              <w:t xml:space="preserve"> </w:t>
            </w:r>
            <w:r w:rsidR="00467418" w:rsidRPr="00F17318">
              <w:rPr>
                <w:rFonts w:ascii="Times New Roman" w:hAnsi="Times New Roman" w:cs="Times New Roman"/>
                <w:color w:val="000000"/>
                <w:sz w:val="28"/>
                <w:szCs w:val="28"/>
                <w:lang w:val="en-US"/>
              </w:rPr>
              <w:t>o</w:t>
            </w:r>
            <w:r w:rsidR="00467418" w:rsidRPr="00AC2C6A">
              <w:rPr>
                <w:rFonts w:ascii="Times New Roman" w:hAnsi="Times New Roman" w:cs="Times New Roman"/>
                <w:color w:val="000000"/>
                <w:sz w:val="28"/>
                <w:szCs w:val="28"/>
                <w:lang w:val="en-US"/>
              </w:rPr>
              <w:t>'</w:t>
            </w:r>
            <w:r w:rsidR="00467418" w:rsidRPr="00F17318">
              <w:rPr>
                <w:rFonts w:ascii="Times New Roman" w:hAnsi="Times New Roman" w:cs="Times New Roman"/>
                <w:color w:val="000000"/>
                <w:sz w:val="28"/>
                <w:szCs w:val="28"/>
                <w:lang w:val="en-US"/>
              </w:rPr>
              <w:t>qituvchisi</w:t>
            </w:r>
            <w:r w:rsidR="00467418" w:rsidRPr="00AC2C6A">
              <w:rPr>
                <w:rFonts w:ascii="Times New Roman" w:hAnsi="Times New Roman" w:cs="Times New Roman"/>
                <w:color w:val="000000"/>
                <w:sz w:val="28"/>
                <w:szCs w:val="28"/>
                <w:lang w:val="en-US"/>
              </w:rPr>
              <w:t xml:space="preserve"> </w:t>
            </w:r>
            <w:r w:rsidR="00AC2C6A">
              <w:rPr>
                <w:rFonts w:ascii="Times New Roman" w:hAnsi="Times New Roman" w:cs="Times New Roman"/>
                <w:color w:val="000000"/>
                <w:sz w:val="28"/>
                <w:szCs w:val="28"/>
                <w:lang w:val="en-US"/>
              </w:rPr>
              <w:t>faoliy</w:t>
            </w:r>
            <w:r w:rsidR="00467418" w:rsidRPr="00F17318">
              <w:rPr>
                <w:rFonts w:ascii="Times New Roman" w:hAnsi="Times New Roman" w:cs="Times New Roman"/>
                <w:color w:val="000000"/>
                <w:sz w:val="28"/>
                <w:szCs w:val="28"/>
                <w:lang w:val="en-US"/>
              </w:rPr>
              <w:t>atida</w:t>
            </w:r>
            <w:r w:rsidR="00467418" w:rsidRPr="00AC2C6A">
              <w:rPr>
                <w:rFonts w:ascii="Times New Roman" w:hAnsi="Times New Roman" w:cs="Times New Roman"/>
                <w:color w:val="000000"/>
                <w:sz w:val="28"/>
                <w:szCs w:val="28"/>
                <w:lang w:val="en-US"/>
              </w:rPr>
              <w:t xml:space="preserve"> </w:t>
            </w:r>
            <w:r w:rsidR="00467418" w:rsidRPr="00F17318">
              <w:rPr>
                <w:rFonts w:ascii="Times New Roman" w:hAnsi="Times New Roman" w:cs="Times New Roman"/>
                <w:color w:val="000000"/>
                <w:sz w:val="28"/>
                <w:szCs w:val="28"/>
                <w:lang w:val="en-US"/>
              </w:rPr>
              <w:t>qo</w:t>
            </w:r>
            <w:r w:rsidR="00467418" w:rsidRPr="00AC2C6A">
              <w:rPr>
                <w:rFonts w:ascii="Times New Roman" w:hAnsi="Times New Roman" w:cs="Times New Roman"/>
                <w:color w:val="000000"/>
                <w:sz w:val="28"/>
                <w:szCs w:val="28"/>
                <w:lang w:val="en-US"/>
              </w:rPr>
              <w:t>‘</w:t>
            </w:r>
            <w:r w:rsidR="00467418" w:rsidRPr="00F17318">
              <w:rPr>
                <w:rFonts w:ascii="Times New Roman" w:hAnsi="Times New Roman" w:cs="Times New Roman"/>
                <w:color w:val="000000"/>
                <w:sz w:val="28"/>
                <w:szCs w:val="28"/>
                <w:lang w:val="en-US"/>
              </w:rPr>
              <w:t>llaniladigan</w:t>
            </w:r>
            <w:r w:rsidR="00467418" w:rsidRPr="00AC2C6A">
              <w:rPr>
                <w:rFonts w:ascii="Times New Roman" w:hAnsi="Times New Roman" w:cs="Times New Roman"/>
                <w:color w:val="000000"/>
                <w:sz w:val="28"/>
                <w:szCs w:val="28"/>
                <w:lang w:val="en-US"/>
              </w:rPr>
              <w:t xml:space="preserve"> </w:t>
            </w:r>
            <w:r w:rsidR="00467418" w:rsidRPr="00F17318">
              <w:rPr>
                <w:rFonts w:ascii="Times New Roman" w:hAnsi="Times New Roman" w:cs="Times New Roman"/>
                <w:color w:val="000000"/>
                <w:sz w:val="28"/>
                <w:szCs w:val="28"/>
                <w:lang w:val="en-US"/>
              </w:rPr>
              <w:t>hujjatlar</w:t>
            </w:r>
            <w:r w:rsidR="00F66614" w:rsidRPr="00F17318">
              <w:rPr>
                <w:rFonts w:ascii="Times New Roman" w:eastAsia="Times New Roman" w:hAnsi="Times New Roman" w:cs="Times New Roman"/>
                <w:b/>
                <w:bCs/>
                <w:sz w:val="28"/>
                <w:szCs w:val="28"/>
                <w:lang w:val="sv-SE" w:eastAsia="ru-RU"/>
              </w:rPr>
              <w:t>.</w:t>
            </w:r>
            <w:r w:rsidR="0029585F" w:rsidRPr="00AC2C6A">
              <w:rPr>
                <w:rFonts w:ascii="Times New Roman" w:hAnsi="Times New Roman" w:cs="Times New Roman"/>
                <w:color w:val="000000"/>
                <w:sz w:val="28"/>
                <w:szCs w:val="28"/>
                <w:lang w:val="en-US"/>
              </w:rPr>
              <w:t xml:space="preserve"> </w:t>
            </w:r>
            <w:r w:rsidR="00F17318" w:rsidRPr="0029585F">
              <w:rPr>
                <w:rFonts w:ascii="Times New Roman" w:hAnsi="Times New Roman" w:cs="Times New Roman"/>
                <w:color w:val="000000"/>
                <w:sz w:val="28"/>
                <w:szCs w:val="28"/>
                <w:lang w:val="en-US"/>
              </w:rPr>
              <w:t>0</w:t>
            </w:r>
            <w:r w:rsidR="00F66614" w:rsidRPr="0029585F">
              <w:rPr>
                <w:rFonts w:ascii="Times New Roman" w:hAnsi="Times New Roman" w:cs="Times New Roman"/>
                <w:color w:val="000000"/>
                <w:sz w:val="28"/>
                <w:szCs w:val="28"/>
                <w:lang w:val="en-US"/>
              </w:rPr>
              <w:t>‘</w:t>
            </w:r>
            <w:r w:rsidR="00F66614" w:rsidRPr="00F17318">
              <w:rPr>
                <w:rFonts w:ascii="Times New Roman" w:hAnsi="Times New Roman" w:cs="Times New Roman"/>
                <w:color w:val="000000"/>
                <w:sz w:val="28"/>
                <w:szCs w:val="28"/>
                <w:lang w:val="en-US"/>
              </w:rPr>
              <w:t>quvchilar</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bilimini</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nazorat</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qilish</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va</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baholash</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usullari</w:t>
            </w:r>
            <w:r w:rsidR="0029585F">
              <w:rPr>
                <w:rFonts w:ascii="Times New Roman" w:hAnsi="Times New Roman" w:cs="Times New Roman"/>
                <w:color w:val="000000"/>
                <w:sz w:val="28"/>
                <w:szCs w:val="28"/>
                <w:lang w:val="en-US"/>
              </w:rPr>
              <w:t>.</w:t>
            </w:r>
            <w:r w:rsidR="00F66614" w:rsidRPr="0029585F">
              <w:rPr>
                <w:rFonts w:ascii="Times New Roman" w:hAnsi="Times New Roman" w:cs="Times New Roman"/>
                <w:color w:val="000000"/>
                <w:sz w:val="28"/>
                <w:szCs w:val="28"/>
                <w:lang w:val="en-US"/>
              </w:rPr>
              <w:t xml:space="preserve"> </w:t>
            </w:r>
            <w:r w:rsidR="00F66614" w:rsidRPr="00F17318">
              <w:rPr>
                <w:rFonts w:ascii="Times New Roman" w:hAnsi="Times New Roman" w:cs="Times New Roman"/>
                <w:color w:val="000000"/>
                <w:sz w:val="28"/>
                <w:szCs w:val="28"/>
                <w:lang w:val="en-US"/>
              </w:rPr>
              <w:t>Darsdan</w:t>
            </w:r>
            <w:r w:rsidR="00F66614" w:rsidRPr="0029585F">
              <w:rPr>
                <w:rFonts w:ascii="Times New Roman" w:hAnsi="Times New Roman" w:cs="Times New Roman"/>
                <w:color w:val="000000"/>
                <w:sz w:val="28"/>
                <w:szCs w:val="28"/>
              </w:rPr>
              <w:t xml:space="preserve"> </w:t>
            </w:r>
            <w:r w:rsidR="00F66614" w:rsidRPr="00F17318">
              <w:rPr>
                <w:rFonts w:ascii="Times New Roman" w:hAnsi="Times New Roman" w:cs="Times New Roman"/>
                <w:color w:val="000000"/>
                <w:sz w:val="28"/>
                <w:szCs w:val="28"/>
                <w:lang w:val="en-US"/>
              </w:rPr>
              <w:t>tashqari</w:t>
            </w:r>
            <w:r w:rsidR="00F66614" w:rsidRPr="0029585F">
              <w:rPr>
                <w:rFonts w:ascii="Times New Roman" w:hAnsi="Times New Roman" w:cs="Times New Roman"/>
                <w:color w:val="000000"/>
                <w:sz w:val="28"/>
                <w:szCs w:val="28"/>
              </w:rPr>
              <w:t xml:space="preserve"> </w:t>
            </w:r>
            <w:r w:rsidR="00F66614" w:rsidRPr="00F17318">
              <w:rPr>
                <w:rFonts w:ascii="Times New Roman" w:hAnsi="Times New Roman" w:cs="Times New Roman"/>
                <w:color w:val="000000"/>
                <w:sz w:val="28"/>
                <w:szCs w:val="28"/>
                <w:lang w:val="en-US"/>
              </w:rPr>
              <w:t>ishlarni</w:t>
            </w:r>
            <w:r w:rsidR="00F66614" w:rsidRPr="0029585F">
              <w:rPr>
                <w:rFonts w:ascii="Times New Roman" w:hAnsi="Times New Roman" w:cs="Times New Roman"/>
                <w:color w:val="000000"/>
                <w:sz w:val="28"/>
                <w:szCs w:val="28"/>
              </w:rPr>
              <w:t xml:space="preserve"> </w:t>
            </w:r>
            <w:r w:rsidR="00F66614" w:rsidRPr="00F17318">
              <w:rPr>
                <w:rFonts w:ascii="Times New Roman" w:hAnsi="Times New Roman" w:cs="Times New Roman"/>
                <w:color w:val="000000"/>
                <w:sz w:val="28"/>
                <w:szCs w:val="28"/>
                <w:lang w:val="en-US"/>
              </w:rPr>
              <w:t>tashkil</w:t>
            </w:r>
            <w:r w:rsidR="00F66614" w:rsidRPr="0029585F">
              <w:rPr>
                <w:rFonts w:ascii="Times New Roman" w:hAnsi="Times New Roman" w:cs="Times New Roman"/>
                <w:color w:val="000000"/>
                <w:sz w:val="28"/>
                <w:szCs w:val="28"/>
              </w:rPr>
              <w:t xml:space="preserve"> </w:t>
            </w:r>
            <w:r w:rsidR="00F66614" w:rsidRPr="00F17318">
              <w:rPr>
                <w:rFonts w:ascii="Times New Roman" w:hAnsi="Times New Roman" w:cs="Times New Roman"/>
                <w:color w:val="000000"/>
                <w:sz w:val="28"/>
                <w:szCs w:val="28"/>
                <w:lang w:val="en-US"/>
              </w:rPr>
              <w:t>qilish</w:t>
            </w:r>
            <w:r w:rsidR="00F66614" w:rsidRPr="0029585F">
              <w:rPr>
                <w:rFonts w:ascii="Times New Roman" w:hAnsi="Times New Roman" w:cs="Times New Roman"/>
                <w:color w:val="000000"/>
                <w:sz w:val="28"/>
                <w:szCs w:val="28"/>
              </w:rPr>
              <w:t xml:space="preserve"> </w:t>
            </w:r>
            <w:r w:rsidR="00F66614" w:rsidRPr="00F17318">
              <w:rPr>
                <w:rFonts w:ascii="Times New Roman" w:hAnsi="Times New Roman" w:cs="Times New Roman"/>
                <w:color w:val="000000"/>
                <w:sz w:val="28"/>
                <w:szCs w:val="28"/>
                <w:lang w:val="en-US"/>
              </w:rPr>
              <w:t>metodikasi</w:t>
            </w:r>
          </w:p>
          <w:p w:rsidR="00F64004" w:rsidRPr="0029585F" w:rsidRDefault="00F64004" w:rsidP="00525153">
            <w:pPr>
              <w:spacing w:after="0" w:line="240" w:lineRule="auto"/>
              <w:jc w:val="both"/>
              <w:rPr>
                <w:rFonts w:ascii="Times New Roman" w:eastAsia="Times New Roman" w:hAnsi="Times New Roman" w:cs="Times New Roman"/>
                <w:sz w:val="26"/>
                <w:szCs w:val="26"/>
                <w:lang w:eastAsia="ru-RU"/>
              </w:rPr>
            </w:pPr>
          </w:p>
        </w:tc>
        <w:tc>
          <w:tcPr>
            <w:tcW w:w="850" w:type="dxa"/>
            <w:shd w:val="clear" w:color="auto" w:fill="FFFFFF"/>
          </w:tcPr>
          <w:p w:rsidR="00F64004" w:rsidRPr="00F64004" w:rsidRDefault="006F090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10</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2</w:t>
            </w:r>
          </w:p>
        </w:tc>
        <w:tc>
          <w:tcPr>
            <w:tcW w:w="1276" w:type="dxa"/>
            <w:shd w:val="clear" w:color="auto" w:fill="FFFFFF"/>
          </w:tcPr>
          <w:p w:rsidR="00F64004" w:rsidRPr="00F64004" w:rsidRDefault="006F090C" w:rsidP="00F64004">
            <w:pPr>
              <w:adjustRightInd w:val="0"/>
              <w:spacing w:after="0"/>
              <w:jc w:val="both"/>
              <w:rPr>
                <w:rFonts w:ascii="Times New Roman" w:eastAsia="Times New Roman" w:hAnsi="Times New Roman" w:cs="Times New Roman"/>
                <w:bCs/>
                <w:sz w:val="26"/>
                <w:szCs w:val="26"/>
                <w:lang w:val="sv-SE" w:eastAsia="ru-RU"/>
              </w:rPr>
            </w:pPr>
            <w:r>
              <w:rPr>
                <w:rFonts w:ascii="Times New Roman" w:eastAsia="Times New Roman" w:hAnsi="Times New Roman" w:cs="Times New Roman"/>
                <w:bCs/>
                <w:sz w:val="26"/>
                <w:szCs w:val="26"/>
                <w:lang w:val="sv-SE" w:eastAsia="ru-RU"/>
              </w:rPr>
              <w:t>4</w:t>
            </w:r>
          </w:p>
        </w:tc>
      </w:tr>
      <w:tr w:rsidR="00F64004" w:rsidRPr="00F64004" w:rsidTr="00DE06BA">
        <w:tc>
          <w:tcPr>
            <w:tcW w:w="60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Cs/>
                <w:sz w:val="26"/>
                <w:szCs w:val="26"/>
                <w:lang w:val="sv-SE" w:eastAsia="ru-RU"/>
              </w:rPr>
            </w:pPr>
          </w:p>
        </w:tc>
        <w:tc>
          <w:tcPr>
            <w:tcW w:w="3189" w:type="dxa"/>
            <w:shd w:val="clear" w:color="auto" w:fill="FFFFFF"/>
          </w:tcPr>
          <w:p w:rsidR="00F64004" w:rsidRPr="0029585F" w:rsidRDefault="00F64004" w:rsidP="00F64004">
            <w:pPr>
              <w:spacing w:after="0"/>
              <w:jc w:val="both"/>
              <w:rPr>
                <w:rFonts w:ascii="Times New Roman" w:eastAsia="Times New Roman" w:hAnsi="Times New Roman" w:cs="Times New Roman"/>
                <w:b/>
                <w:sz w:val="26"/>
                <w:szCs w:val="26"/>
                <w:lang w:eastAsia="ru-RU"/>
              </w:rPr>
            </w:pPr>
            <w:r w:rsidRPr="00F64004">
              <w:rPr>
                <w:rFonts w:ascii="Times New Roman" w:eastAsia="Times New Roman" w:hAnsi="Times New Roman" w:cs="Times New Roman"/>
                <w:b/>
                <w:sz w:val="26"/>
                <w:szCs w:val="26"/>
                <w:lang w:val="en-US" w:eastAsia="ru-RU"/>
              </w:rPr>
              <w:t>Jami</w:t>
            </w:r>
          </w:p>
        </w:tc>
        <w:tc>
          <w:tcPr>
            <w:tcW w:w="850" w:type="dxa"/>
            <w:shd w:val="clear" w:color="auto" w:fill="FFFFFF"/>
          </w:tcPr>
          <w:p w:rsidR="00F64004" w:rsidRPr="00F64004" w:rsidRDefault="00AC2C6A" w:rsidP="00F64004">
            <w:pPr>
              <w:adjustRightInd w:val="0"/>
              <w:spacing w:after="0"/>
              <w:jc w:val="both"/>
              <w:rPr>
                <w:rFonts w:ascii="Times New Roman" w:eastAsia="Times New Roman" w:hAnsi="Times New Roman" w:cs="Times New Roman"/>
                <w:b/>
                <w:bCs/>
                <w:sz w:val="26"/>
                <w:szCs w:val="26"/>
                <w:lang w:val="sv-SE" w:eastAsia="ru-RU"/>
              </w:rPr>
            </w:pPr>
            <w:r>
              <w:rPr>
                <w:rFonts w:ascii="Times New Roman" w:eastAsia="Times New Roman" w:hAnsi="Times New Roman" w:cs="Times New Roman"/>
                <w:b/>
                <w:bCs/>
                <w:sz w:val="26"/>
                <w:szCs w:val="26"/>
                <w:lang w:val="sv-SE" w:eastAsia="ru-RU"/>
              </w:rPr>
              <w:t>96</w:t>
            </w:r>
          </w:p>
        </w:tc>
        <w:tc>
          <w:tcPr>
            <w:tcW w:w="1276"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24</w:t>
            </w:r>
          </w:p>
        </w:tc>
        <w:tc>
          <w:tcPr>
            <w:tcW w:w="1560"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Pr>
                <w:rFonts w:ascii="Times New Roman" w:eastAsia="Times New Roman" w:hAnsi="Times New Roman" w:cs="Times New Roman"/>
                <w:b/>
                <w:bCs/>
                <w:sz w:val="26"/>
                <w:szCs w:val="26"/>
                <w:lang w:val="sv-SE" w:eastAsia="ru-RU"/>
              </w:rPr>
              <w:t>14</w:t>
            </w:r>
          </w:p>
        </w:tc>
        <w:tc>
          <w:tcPr>
            <w:tcW w:w="1275" w:type="dxa"/>
            <w:shd w:val="clear" w:color="auto" w:fill="FFFFFF"/>
          </w:tcPr>
          <w:p w:rsidR="00F64004" w:rsidRPr="00F64004" w:rsidRDefault="00F64004" w:rsidP="00F64004">
            <w:pPr>
              <w:adjustRightInd w:val="0"/>
              <w:spacing w:after="0"/>
              <w:jc w:val="both"/>
              <w:rPr>
                <w:rFonts w:ascii="Times New Roman" w:eastAsia="Times New Roman" w:hAnsi="Times New Roman" w:cs="Times New Roman"/>
                <w:b/>
                <w:bCs/>
                <w:sz w:val="26"/>
                <w:szCs w:val="26"/>
                <w:lang w:val="sv-SE" w:eastAsia="ru-RU"/>
              </w:rPr>
            </w:pPr>
            <w:r w:rsidRPr="00F64004">
              <w:rPr>
                <w:rFonts w:ascii="Times New Roman" w:eastAsia="Times New Roman" w:hAnsi="Times New Roman" w:cs="Times New Roman"/>
                <w:b/>
                <w:bCs/>
                <w:sz w:val="26"/>
                <w:szCs w:val="26"/>
                <w:lang w:val="sv-SE" w:eastAsia="ru-RU"/>
              </w:rPr>
              <w:t>16</w:t>
            </w:r>
          </w:p>
        </w:tc>
        <w:tc>
          <w:tcPr>
            <w:tcW w:w="1276" w:type="dxa"/>
            <w:shd w:val="clear" w:color="auto" w:fill="FFFFFF"/>
          </w:tcPr>
          <w:p w:rsidR="00F64004" w:rsidRPr="0029585F" w:rsidRDefault="00F64004" w:rsidP="00F64004">
            <w:pPr>
              <w:adjustRightInd w:val="0"/>
              <w:spacing w:after="0"/>
              <w:jc w:val="both"/>
              <w:rPr>
                <w:rFonts w:ascii="Times New Roman" w:eastAsia="Times New Roman" w:hAnsi="Times New Roman" w:cs="Times New Roman"/>
                <w:b/>
                <w:bCs/>
                <w:sz w:val="26"/>
                <w:szCs w:val="26"/>
                <w:lang w:eastAsia="ru-RU"/>
              </w:rPr>
            </w:pPr>
            <w:r w:rsidRPr="0029585F">
              <w:rPr>
                <w:rFonts w:ascii="Times New Roman" w:eastAsia="Times New Roman" w:hAnsi="Times New Roman" w:cs="Times New Roman"/>
                <w:b/>
                <w:bCs/>
                <w:sz w:val="26"/>
                <w:szCs w:val="26"/>
                <w:lang w:eastAsia="ru-RU"/>
              </w:rPr>
              <w:t>36</w:t>
            </w:r>
          </w:p>
        </w:tc>
      </w:tr>
    </w:tbl>
    <w:p w:rsidR="00F66614" w:rsidRPr="00F66614" w:rsidRDefault="00F66614" w:rsidP="002A0C1A">
      <w:pPr>
        <w:adjustRightInd w:val="0"/>
        <w:spacing w:after="0"/>
        <w:rPr>
          <w:rFonts w:ascii="Times New Roman" w:eastAsia="Times New Roman" w:hAnsi="Times New Roman" w:cs="Times New Roman"/>
          <w:b/>
          <w:bCs/>
          <w:sz w:val="26"/>
          <w:szCs w:val="26"/>
          <w:lang w:val="en-US" w:eastAsia="ru-RU"/>
        </w:rPr>
      </w:pPr>
    </w:p>
    <w:p w:rsidR="00F64004" w:rsidRPr="00F66614" w:rsidRDefault="00F64004" w:rsidP="00F64004">
      <w:pPr>
        <w:adjustRightInd w:val="0"/>
        <w:spacing w:after="0"/>
        <w:jc w:val="center"/>
        <w:rPr>
          <w:rFonts w:ascii="Times New Roman" w:eastAsia="Times New Roman" w:hAnsi="Times New Roman" w:cs="Times New Roman"/>
          <w:b/>
          <w:bCs/>
          <w:sz w:val="26"/>
          <w:szCs w:val="26"/>
          <w:lang w:val="en-US" w:eastAsia="ru-RU"/>
        </w:rPr>
      </w:pPr>
      <w:r w:rsidRPr="00F64004">
        <w:rPr>
          <w:rFonts w:ascii="Times New Roman" w:eastAsia="Times New Roman" w:hAnsi="Times New Roman" w:cs="Times New Roman"/>
          <w:b/>
          <w:bCs/>
          <w:sz w:val="26"/>
          <w:szCs w:val="26"/>
          <w:lang w:val="sv-SE" w:eastAsia="ru-RU"/>
        </w:rPr>
        <w:t>Asosiy qism: Fanning uslubiy jihatdan uzviy ketma-ketligi</w:t>
      </w:r>
    </w:p>
    <w:p w:rsidR="00F64004" w:rsidRPr="00F64004" w:rsidRDefault="00F64004" w:rsidP="00F64004">
      <w:pPr>
        <w:adjustRightInd w:val="0"/>
        <w:spacing w:after="0"/>
        <w:ind w:firstLine="708"/>
        <w:jc w:val="both"/>
        <w:rPr>
          <w:rFonts w:ascii="Times New Roman" w:eastAsia="Times New Roman" w:hAnsi="Times New Roman" w:cs="Times New Roman"/>
          <w:bCs/>
          <w:sz w:val="26"/>
          <w:szCs w:val="26"/>
          <w:lang w:val="sv-SE" w:eastAsia="ru-RU"/>
        </w:rPr>
      </w:pPr>
      <w:r w:rsidRPr="00F64004">
        <w:rPr>
          <w:rFonts w:ascii="Times New Roman" w:eastAsia="Times New Roman" w:hAnsi="Times New Roman" w:cs="Times New Roman"/>
          <w:bCs/>
          <w:sz w:val="26"/>
          <w:szCs w:val="26"/>
          <w:lang w:val="sv-SE" w:eastAsia="ru-RU"/>
        </w:rPr>
        <w:t>Asosiy qismda (ma`ruza) fanni mavzulari mantiqiy ketma-ketlikda</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keltiriladi. Har bir mavzuning mohiyati asosiy tushunchalar va tezislar</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orqali ochib beriladi. Bunda mavzu bo‘yicha talabalarga  DTS asosida yetkazilishi zarur bo‘lgan bilim va ko‘nikmalar to‘la qamrab olinishi kerak.</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Asosiy qism sifatiga qo‘yiladigan talab mavzularning dolzarbligi,</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ularning ish beruvchilar talablari va ishlab chiqarish ehtiyojlariga mosligi,</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mamlakatimizda bo‘layotgan ijtimoiy-siyosiy va demokratik o‘zgarishlar,</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iqtisodiyotni erkinlashtirish, iqtisodiy-huquqiy va boshqa sohalardagi</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islohatlarning ustuvor masalalarini qamrab olishi hamda fan va</w:t>
      </w:r>
      <w:r w:rsidRPr="00F64004">
        <w:rPr>
          <w:rFonts w:ascii="Times New Roman" w:eastAsia="Times New Roman" w:hAnsi="Times New Roman" w:cs="Times New Roman"/>
          <w:bCs/>
          <w:sz w:val="26"/>
          <w:szCs w:val="26"/>
          <w:lang w:val="en-US" w:eastAsia="ru-RU"/>
        </w:rPr>
        <w:t xml:space="preserve"> </w:t>
      </w:r>
      <w:r w:rsidRPr="00F64004">
        <w:rPr>
          <w:rFonts w:ascii="Times New Roman" w:eastAsia="Times New Roman" w:hAnsi="Times New Roman" w:cs="Times New Roman"/>
          <w:bCs/>
          <w:sz w:val="26"/>
          <w:szCs w:val="26"/>
          <w:lang w:val="sv-SE" w:eastAsia="ru-RU"/>
        </w:rPr>
        <w:t>texnologiyalarning so‘n</w:t>
      </w:r>
      <w:r w:rsidRPr="00F64004">
        <w:rPr>
          <w:rFonts w:ascii="Times New Roman" w:eastAsia="Times New Roman" w:hAnsi="Times New Roman" w:cs="Times New Roman"/>
          <w:bCs/>
          <w:sz w:val="26"/>
          <w:szCs w:val="26"/>
          <w:lang w:val="en-US" w:eastAsia="ru-RU"/>
        </w:rPr>
        <w:t>gg</w:t>
      </w:r>
      <w:r w:rsidRPr="00F64004">
        <w:rPr>
          <w:rFonts w:ascii="Times New Roman" w:eastAsia="Times New Roman" w:hAnsi="Times New Roman" w:cs="Times New Roman"/>
          <w:bCs/>
          <w:sz w:val="26"/>
          <w:szCs w:val="26"/>
          <w:lang w:val="sv-SE" w:eastAsia="ru-RU"/>
        </w:rPr>
        <w:t>i yutuqlari e`tiborga olinishi tavsiya etiladi.</w:t>
      </w:r>
    </w:p>
    <w:p w:rsidR="00F64004" w:rsidRPr="00F64004" w:rsidRDefault="00F64004" w:rsidP="00F64004">
      <w:pPr>
        <w:spacing w:after="0"/>
        <w:jc w:val="center"/>
        <w:rPr>
          <w:rFonts w:ascii="Times New Roman" w:eastAsia="Times New Roman" w:hAnsi="Times New Roman" w:cs="Times New Roman"/>
          <w:b/>
          <w:sz w:val="26"/>
          <w:szCs w:val="26"/>
          <w:lang w:val="en-US" w:eastAsia="ru-RU"/>
        </w:rPr>
      </w:pPr>
      <w:r w:rsidRPr="00F64004">
        <w:rPr>
          <w:rFonts w:ascii="Times New Roman" w:eastAsia="Times New Roman" w:hAnsi="Times New Roman" w:cs="Times New Roman"/>
          <w:b/>
          <w:sz w:val="26"/>
          <w:szCs w:val="26"/>
          <w:lang w:val="en-US" w:eastAsia="ru-RU"/>
        </w:rPr>
        <w:t>Ma`ruza mashg`ulotlari uchun tavsiya etiladigan mavzular</w:t>
      </w:r>
    </w:p>
    <w:p w:rsidR="00F64004" w:rsidRPr="002A0C1A" w:rsidRDefault="00F64004" w:rsidP="00F64004">
      <w:pPr>
        <w:spacing w:after="0"/>
        <w:jc w:val="center"/>
        <w:rPr>
          <w:rFonts w:ascii="Times New Roman" w:eastAsia="Times New Roman" w:hAnsi="Times New Roman" w:cs="Times New Roman"/>
          <w:b/>
          <w:sz w:val="26"/>
          <w:szCs w:val="26"/>
          <w:lang w:val="en-US" w:eastAsia="ru-RU"/>
        </w:rPr>
      </w:pPr>
      <w:r w:rsidRPr="002A0C1A">
        <w:rPr>
          <w:rFonts w:ascii="Times New Roman" w:eastAsia="Times New Roman" w:hAnsi="Times New Roman" w:cs="Times New Roman"/>
          <w:b/>
          <w:sz w:val="26"/>
          <w:szCs w:val="26"/>
          <w:lang w:val="en-US" w:eastAsia="ru-RU"/>
        </w:rPr>
        <w:t xml:space="preserve">Kirish. </w:t>
      </w:r>
      <w:r w:rsidR="002A0C1A" w:rsidRPr="002A0C1A">
        <w:rPr>
          <w:rFonts w:ascii="Times New Roman" w:eastAsia="Times New Roman" w:hAnsi="Times New Roman" w:cs="Times New Roman"/>
          <w:b/>
          <w:sz w:val="28"/>
          <w:szCs w:val="28"/>
          <w:lang w:val="en-US" w:eastAsia="ru-RU"/>
        </w:rPr>
        <w:t xml:space="preserve"> </w:t>
      </w:r>
      <w:r w:rsidR="002A0C1A" w:rsidRPr="002A0C1A">
        <w:rPr>
          <w:rFonts w:ascii="Times New Roman" w:hAnsi="Times New Roman" w:cs="Times New Roman"/>
          <w:b/>
          <w:color w:val="000000"/>
          <w:sz w:val="28"/>
          <w:szCs w:val="28"/>
          <w:lang w:val="en-US"/>
        </w:rPr>
        <w:t>Ona tili ta'limi jaravonini tashkil etishning huquqiy me’yoriy asoslari</w:t>
      </w:r>
      <w:r w:rsidR="002A0C1A" w:rsidRPr="002A0C1A">
        <w:rPr>
          <w:rFonts w:ascii="Times New Roman" w:eastAsia="Times New Roman" w:hAnsi="Times New Roman" w:cs="Times New Roman"/>
          <w:b/>
          <w:sz w:val="28"/>
          <w:szCs w:val="28"/>
          <w:lang w:val="en-US" w:eastAsia="ru-RU"/>
        </w:rPr>
        <w:t>.</w:t>
      </w:r>
    </w:p>
    <w:p w:rsidR="00F64004" w:rsidRPr="00F64004" w:rsidRDefault="00F64004" w:rsidP="00F64004">
      <w:pPr>
        <w:spacing w:after="0"/>
        <w:ind w:firstLine="708"/>
        <w:jc w:val="both"/>
        <w:rPr>
          <w:rFonts w:ascii="Times New Roman" w:eastAsia="Times New Roman" w:hAnsi="Times New Roman" w:cs="Times New Roman"/>
          <w:sz w:val="26"/>
          <w:szCs w:val="26"/>
          <w:lang w:val="en-US" w:eastAsia="ru-RU"/>
        </w:rPr>
      </w:pPr>
      <w:r w:rsidRPr="00F64004">
        <w:rPr>
          <w:rFonts w:ascii="Times New Roman" w:eastAsia="Times New Roman" w:hAnsi="Times New Roman" w:cs="Times New Roman"/>
          <w:sz w:val="26"/>
          <w:szCs w:val="26"/>
          <w:lang w:val="en-US" w:eastAsia="ru-RU"/>
        </w:rPr>
        <w:t xml:space="preserve">Ijodiy tafakkur sohibini yetishtirish ona tili fanining asosiy maqsadi ekanligi. Bu ta`limning baynalminal umumbashariy va milliy qadriyatlar axloq omillari bilan asoslanishi.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 xml:space="preserve">zbekiston Respublikasining “Ta`lim tog`risida”gi Qonun va “Kadrlar tayyorlash milliy dasturi”, “Davlat ta`lim standartlari”da ona tili o‘qitishga bo‘lgan e`tibor. Uning maqsad va vazifalarining belgilanishi. Ona tili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qitish metodikasi fanining falsafa, psixologiya, tilshunoslik, adabiyotshunoslik va boshqa fanlar bilan aloqasi.</w:t>
      </w:r>
    </w:p>
    <w:p w:rsidR="00F64004" w:rsidRPr="00F64004" w:rsidRDefault="00F64004" w:rsidP="00F64004">
      <w:pPr>
        <w:spacing w:after="0"/>
        <w:ind w:firstLine="708"/>
        <w:jc w:val="both"/>
        <w:rPr>
          <w:rFonts w:ascii="Times New Roman" w:eastAsia="Times New Roman" w:hAnsi="Times New Roman" w:cs="Times New Roman"/>
          <w:sz w:val="24"/>
          <w:szCs w:val="28"/>
          <w:lang w:val="en-US" w:eastAsia="ru-RU"/>
        </w:rPr>
      </w:pPr>
      <w:r w:rsidRPr="00F64004">
        <w:rPr>
          <w:rFonts w:ascii="Times New Roman" w:eastAsia="Times New Roman" w:hAnsi="Times New Roman" w:cs="Times New Roman"/>
          <w:sz w:val="26"/>
          <w:szCs w:val="26"/>
          <w:lang w:val="en-US" w:eastAsia="ru-RU"/>
        </w:rPr>
        <w:t xml:space="preserve">Qadimgi yozma adabiy yodgorliklar (Mahmud Koshg`ariy, Yusuf Xos Hojib, Ahmad Yugnakiy asarlari) va ularni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 xml:space="preserve">rganishning ahamiyati. Mir Alisher Navoiy, Zahiriddin Muhammad Bobur til va yozuv ta`limi haqida. </w:t>
      </w:r>
      <w:proofErr w:type="gramStart"/>
      <w:r w:rsidRPr="00F64004">
        <w:rPr>
          <w:rFonts w:ascii="Times New Roman" w:eastAsia="Times New Roman" w:hAnsi="Times New Roman" w:cs="Times New Roman"/>
          <w:sz w:val="26"/>
          <w:szCs w:val="26"/>
          <w:lang w:val="en-US" w:eastAsia="ru-RU"/>
        </w:rPr>
        <w:t>A.Navoiy</w:t>
      </w:r>
      <w:proofErr w:type="gramEnd"/>
      <w:r w:rsidRPr="00F64004">
        <w:rPr>
          <w:rFonts w:ascii="Times New Roman" w:eastAsia="Times New Roman" w:hAnsi="Times New Roman" w:cs="Times New Roman"/>
          <w:sz w:val="26"/>
          <w:szCs w:val="26"/>
          <w:lang w:val="en-US" w:eastAsia="ru-RU"/>
        </w:rPr>
        <w:t xml:space="preserve"> asarlarining XV asrdan boshlab maktablarda o‘rganilishi. Bu haqida Tali Ironiy,</w:t>
      </w:r>
      <w:r w:rsidRPr="00F64004">
        <w:rPr>
          <w:rFonts w:ascii="Times New Roman" w:eastAsia="Times New Roman" w:hAnsi="Times New Roman" w:cs="Times New Roman"/>
          <w:sz w:val="24"/>
          <w:szCs w:val="28"/>
          <w:lang w:val="en-US" w:eastAsia="ru-RU"/>
        </w:rPr>
        <w:t xml:space="preserve"> </w:t>
      </w:r>
    </w:p>
    <w:p w:rsidR="00F64004" w:rsidRPr="00F64004" w:rsidRDefault="00F64004" w:rsidP="00F64004">
      <w:pPr>
        <w:spacing w:after="0"/>
        <w:jc w:val="both"/>
        <w:rPr>
          <w:rFonts w:ascii="Times New Roman" w:eastAsia="Times New Roman" w:hAnsi="Times New Roman" w:cs="Times New Roman"/>
          <w:sz w:val="26"/>
          <w:szCs w:val="26"/>
          <w:lang w:val="en-US" w:eastAsia="ru-RU"/>
        </w:rPr>
      </w:pPr>
      <w:r w:rsidRPr="00F64004">
        <w:rPr>
          <w:rFonts w:ascii="Times New Roman" w:eastAsia="Times New Roman" w:hAnsi="Times New Roman" w:cs="Times New Roman"/>
          <w:sz w:val="26"/>
          <w:szCs w:val="26"/>
          <w:lang w:val="en-US" w:eastAsia="ru-RU"/>
        </w:rPr>
        <w:t>Hiraviy, Mirza Mehdixon, Kohariy va Shayx Sulaymon fikrlari. Munisning “Savodi ta`</w:t>
      </w:r>
      <w:proofErr w:type="gramStart"/>
      <w:r w:rsidRPr="00F64004">
        <w:rPr>
          <w:rFonts w:ascii="Times New Roman" w:eastAsia="Times New Roman" w:hAnsi="Times New Roman" w:cs="Times New Roman"/>
          <w:sz w:val="26"/>
          <w:szCs w:val="26"/>
          <w:lang w:val="en-US" w:eastAsia="ru-RU"/>
        </w:rPr>
        <w:t>lim”asari</w:t>
      </w:r>
      <w:proofErr w:type="gramEnd"/>
      <w:r w:rsidRPr="00F64004">
        <w:rPr>
          <w:rFonts w:ascii="Times New Roman" w:eastAsia="Times New Roman" w:hAnsi="Times New Roman" w:cs="Times New Roman"/>
          <w:sz w:val="26"/>
          <w:szCs w:val="26"/>
          <w:lang w:val="en-US" w:eastAsia="ru-RU"/>
        </w:rPr>
        <w:t xml:space="preserve"> haqida.</w:t>
      </w:r>
    </w:p>
    <w:p w:rsidR="00F64004" w:rsidRPr="00F64004" w:rsidRDefault="00F64004" w:rsidP="00F64004">
      <w:pPr>
        <w:spacing w:after="0"/>
        <w:ind w:firstLine="708"/>
        <w:jc w:val="both"/>
        <w:rPr>
          <w:rFonts w:ascii="Times New Roman" w:eastAsia="Times New Roman" w:hAnsi="Times New Roman" w:cs="Times New Roman"/>
          <w:sz w:val="26"/>
          <w:szCs w:val="26"/>
          <w:lang w:val="en-US" w:eastAsia="ru-RU"/>
        </w:rPr>
      </w:pPr>
      <w:r w:rsidRPr="00F64004">
        <w:rPr>
          <w:rFonts w:ascii="Times New Roman" w:eastAsia="Times New Roman" w:hAnsi="Times New Roman" w:cs="Times New Roman"/>
          <w:sz w:val="26"/>
          <w:szCs w:val="26"/>
          <w:lang w:val="en-US" w:eastAsia="ru-RU"/>
        </w:rPr>
        <w:t xml:space="preserve">Jadid maktablarida ona tilining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qitilishi. H.</w:t>
      </w:r>
      <w:proofErr w:type="gramStart"/>
      <w:r w:rsidRPr="00F64004">
        <w:rPr>
          <w:rFonts w:ascii="Times New Roman" w:eastAsia="Times New Roman" w:hAnsi="Times New Roman" w:cs="Times New Roman"/>
          <w:sz w:val="26"/>
          <w:szCs w:val="26"/>
          <w:lang w:val="en-US" w:eastAsia="ru-RU"/>
        </w:rPr>
        <w:t>H.Niyoziy</w:t>
      </w:r>
      <w:proofErr w:type="gramEnd"/>
      <w:r w:rsidRPr="00F64004">
        <w:rPr>
          <w:rFonts w:ascii="Times New Roman" w:eastAsia="Times New Roman" w:hAnsi="Times New Roman" w:cs="Times New Roman"/>
          <w:sz w:val="26"/>
          <w:szCs w:val="26"/>
          <w:lang w:val="en-US" w:eastAsia="ru-RU"/>
        </w:rPr>
        <w:t xml:space="preserve">, A.Avloniy ta`lim va til haqida. 30-40 yillardagi imlo va yozuv alifbo sohasidagi tub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zgarishlar. Ona tili darsliklarining nashr etilishi.</w:t>
      </w:r>
      <w:proofErr w:type="gramStart"/>
      <w:r w:rsidRPr="00F64004">
        <w:rPr>
          <w:rFonts w:ascii="Times New Roman" w:eastAsia="Times New Roman" w:hAnsi="Times New Roman" w:cs="Times New Roman"/>
          <w:sz w:val="26"/>
          <w:szCs w:val="26"/>
          <w:lang w:val="en-US" w:eastAsia="ru-RU"/>
        </w:rPr>
        <w:t>A.Fitratning</w:t>
      </w:r>
      <w:proofErr w:type="gramEnd"/>
      <w:r w:rsidRPr="00F64004">
        <w:rPr>
          <w:rFonts w:ascii="Times New Roman" w:eastAsia="Times New Roman" w:hAnsi="Times New Roman" w:cs="Times New Roman"/>
          <w:sz w:val="26"/>
          <w:szCs w:val="26"/>
          <w:lang w:val="en-US" w:eastAsia="ru-RU"/>
        </w:rPr>
        <w:t xml:space="preserve"> “Sarf” va “Nahf” darsliklari. X.Abdurahmonov, </w:t>
      </w:r>
      <w:proofErr w:type="gramStart"/>
      <w:r w:rsidRPr="00F64004">
        <w:rPr>
          <w:rFonts w:ascii="Times New Roman" w:eastAsia="Times New Roman" w:hAnsi="Times New Roman" w:cs="Times New Roman"/>
          <w:sz w:val="26"/>
          <w:szCs w:val="26"/>
          <w:lang w:val="en-US" w:eastAsia="ru-RU"/>
        </w:rPr>
        <w:t>Y.Abdullayev</w:t>
      </w:r>
      <w:proofErr w:type="gramEnd"/>
      <w:r w:rsidRPr="00F64004">
        <w:rPr>
          <w:rFonts w:ascii="Times New Roman" w:eastAsia="Times New Roman" w:hAnsi="Times New Roman" w:cs="Times New Roman"/>
          <w:sz w:val="26"/>
          <w:szCs w:val="26"/>
          <w:lang w:val="en-US" w:eastAsia="ru-RU"/>
        </w:rPr>
        <w:t>, M.Omilxonova, A.Shermuxammedov, A.G`ulomov, H.Ne`matov, A.Nurmonov va boshqalarning ona tili o‘qitishdagi xizmatlari.</w:t>
      </w:r>
    </w:p>
    <w:p w:rsidR="00F64004" w:rsidRPr="00F64004" w:rsidRDefault="00F64004" w:rsidP="00F64004">
      <w:pPr>
        <w:spacing w:after="0"/>
        <w:jc w:val="both"/>
        <w:rPr>
          <w:rFonts w:ascii="Times New Roman" w:eastAsia="Times New Roman" w:hAnsi="Times New Roman" w:cs="Times New Roman"/>
          <w:i/>
          <w:sz w:val="26"/>
          <w:szCs w:val="26"/>
          <w:lang w:val="en-US" w:eastAsia="ru-RU"/>
        </w:rPr>
      </w:pPr>
      <w:proofErr w:type="gramStart"/>
      <w:r w:rsidRPr="00F64004">
        <w:rPr>
          <w:rFonts w:ascii="Times New Roman" w:eastAsia="Times New Roman" w:hAnsi="Times New Roman" w:cs="Times New Roman"/>
          <w:b/>
          <w:sz w:val="26"/>
          <w:szCs w:val="26"/>
          <w:lang w:val="en-US" w:eastAsia="ru-RU"/>
        </w:rPr>
        <w:t>Qo‘</w:t>
      </w:r>
      <w:proofErr w:type="gramEnd"/>
      <w:r w:rsidRPr="00F64004">
        <w:rPr>
          <w:rFonts w:ascii="Times New Roman" w:eastAsia="Times New Roman" w:hAnsi="Times New Roman" w:cs="Times New Roman"/>
          <w:b/>
          <w:sz w:val="26"/>
          <w:szCs w:val="26"/>
          <w:lang w:val="en-US" w:eastAsia="ru-RU"/>
        </w:rPr>
        <w:t xml:space="preserve">llaniladigan ta`lim texnologiyalari: </w:t>
      </w:r>
      <w:r w:rsidRPr="00F64004">
        <w:rPr>
          <w:rFonts w:ascii="Times New Roman" w:eastAsia="Times New Roman" w:hAnsi="Times New Roman" w:cs="Times New Roman"/>
          <w:i/>
          <w:sz w:val="26"/>
          <w:szCs w:val="26"/>
          <w:lang w:val="en-US" w:eastAsia="ru-RU"/>
        </w:rPr>
        <w:t>muammoli ta`lim, mini ma`ruza, davra suhbati, o‘z-o‘zini nazorat qilish, aqliy hujum, klaster va boshqalar.</w:t>
      </w:r>
    </w:p>
    <w:p w:rsidR="00F64004" w:rsidRPr="00F64004" w:rsidRDefault="00F64004" w:rsidP="00F64004">
      <w:pPr>
        <w:spacing w:after="0"/>
        <w:jc w:val="both"/>
        <w:rPr>
          <w:rFonts w:ascii="Times New Roman" w:eastAsia="Times New Roman" w:hAnsi="Times New Roman" w:cs="Times New Roman"/>
          <w:b/>
          <w:sz w:val="26"/>
          <w:szCs w:val="26"/>
          <w:lang w:val="en-US" w:eastAsia="ru-RU"/>
        </w:rPr>
      </w:pPr>
      <w:r w:rsidRPr="00F64004">
        <w:rPr>
          <w:rFonts w:ascii="Times New Roman" w:eastAsia="Times New Roman" w:hAnsi="Times New Roman" w:cs="Times New Roman"/>
          <w:b/>
          <w:sz w:val="26"/>
          <w:szCs w:val="26"/>
          <w:lang w:val="en-US" w:eastAsia="ru-RU"/>
        </w:rPr>
        <w:t xml:space="preserve">Adabiyotlar: </w:t>
      </w:r>
      <w:r w:rsidRPr="00F64004">
        <w:rPr>
          <w:rFonts w:ascii="Times New Roman" w:eastAsia="Times New Roman" w:hAnsi="Times New Roman" w:cs="Times New Roman"/>
          <w:sz w:val="26"/>
          <w:szCs w:val="26"/>
          <w:lang w:val="en-US" w:eastAsia="ru-RU"/>
        </w:rPr>
        <w:t>A1; A2; A3; A4; A7; A10; A13; A17; A24; A36; A42.</w:t>
      </w:r>
    </w:p>
    <w:p w:rsidR="00F64004" w:rsidRPr="002A0C1A" w:rsidRDefault="002A0C1A" w:rsidP="00F64004">
      <w:pPr>
        <w:spacing w:after="0"/>
        <w:jc w:val="center"/>
        <w:rPr>
          <w:rFonts w:ascii="Times New Roman" w:eastAsia="Times New Roman" w:hAnsi="Times New Roman" w:cs="Times New Roman"/>
          <w:b/>
          <w:sz w:val="26"/>
          <w:szCs w:val="26"/>
          <w:lang w:val="en-US" w:eastAsia="ru-RU"/>
        </w:rPr>
      </w:pPr>
      <w:r w:rsidRPr="002A0C1A">
        <w:rPr>
          <w:rFonts w:ascii="Times New Roman" w:hAnsi="Times New Roman" w:cs="Times New Roman"/>
          <w:b/>
          <w:color w:val="000000"/>
          <w:sz w:val="28"/>
          <w:szCs w:val="28"/>
          <w:lang w:val="en-US"/>
        </w:rPr>
        <w:t>0‘zbek tili o‘qitish metodikasi mustaqil fan sifatida</w:t>
      </w:r>
    </w:p>
    <w:p w:rsidR="00F64004" w:rsidRPr="00F64004" w:rsidRDefault="00F64004" w:rsidP="00F64004">
      <w:pPr>
        <w:spacing w:after="0"/>
        <w:ind w:firstLine="708"/>
        <w:jc w:val="both"/>
        <w:rPr>
          <w:rFonts w:ascii="Times New Roman" w:eastAsia="Times New Roman" w:hAnsi="Times New Roman" w:cs="Times New Roman"/>
          <w:sz w:val="26"/>
          <w:szCs w:val="26"/>
          <w:lang w:val="en-US" w:eastAsia="ru-RU"/>
        </w:rPr>
      </w:pPr>
      <w:r w:rsidRPr="00F64004">
        <w:rPr>
          <w:rFonts w:ascii="Times New Roman" w:eastAsia="Times New Roman" w:hAnsi="Times New Roman" w:cs="Times New Roman"/>
          <w:sz w:val="26"/>
          <w:szCs w:val="26"/>
          <w:lang w:val="en-US" w:eastAsia="ru-RU"/>
        </w:rPr>
        <w:t xml:space="preserve">XI asrdan XIX asrning 2-yarmigacha </w:t>
      </w:r>
      <w:proofErr w:type="gramStart"/>
      <w:r w:rsidRPr="00F64004">
        <w:rPr>
          <w:rFonts w:ascii="Times New Roman" w:eastAsia="Times New Roman" w:hAnsi="Times New Roman" w:cs="Times New Roman"/>
          <w:sz w:val="26"/>
          <w:szCs w:val="26"/>
          <w:lang w:val="en-US" w:eastAsia="ru-RU"/>
        </w:rPr>
        <w:t>bo‘</w:t>
      </w:r>
      <w:proofErr w:type="gramEnd"/>
      <w:r w:rsidRPr="00F64004">
        <w:rPr>
          <w:rFonts w:ascii="Times New Roman" w:eastAsia="Times New Roman" w:hAnsi="Times New Roman" w:cs="Times New Roman"/>
          <w:sz w:val="26"/>
          <w:szCs w:val="26"/>
          <w:lang w:val="en-US" w:eastAsia="ru-RU"/>
        </w:rPr>
        <w:t>lgan davrda yashab ijod etgan allomalarning til, nutq, uni o‘rganish va o‘rgatish haqidagi qarashlari. Yangi turdagi maktabni tashkil etishning ilk bosqichida ona tili ta`limi masalalari. Furqat va boshqa ma`rifatparvarlar yangi maktablar haqida. Jadidchilik harakati va uning maktab ona tili sohasida asosiy kurashlari. "Chig`atoy gurungi" faoliyati. H.</w:t>
      </w:r>
      <w:proofErr w:type="gramStart"/>
      <w:r w:rsidRPr="00F64004">
        <w:rPr>
          <w:rFonts w:ascii="Times New Roman" w:eastAsia="Times New Roman" w:hAnsi="Times New Roman" w:cs="Times New Roman"/>
          <w:sz w:val="26"/>
          <w:szCs w:val="26"/>
          <w:lang w:val="en-US" w:eastAsia="ru-RU"/>
        </w:rPr>
        <w:t>H.Niyoziy</w:t>
      </w:r>
      <w:proofErr w:type="gramEnd"/>
      <w:r w:rsidRPr="00F64004">
        <w:rPr>
          <w:rFonts w:ascii="Times New Roman" w:eastAsia="Times New Roman" w:hAnsi="Times New Roman" w:cs="Times New Roman"/>
          <w:sz w:val="26"/>
          <w:szCs w:val="26"/>
          <w:lang w:val="en-US" w:eastAsia="ru-RU"/>
        </w:rPr>
        <w:t>, A.Avloniylarning til ta`limi xususidagi qarashlari.</w:t>
      </w:r>
    </w:p>
    <w:p w:rsidR="00F64004" w:rsidRPr="00F64004" w:rsidRDefault="00F64004" w:rsidP="00F64004">
      <w:pPr>
        <w:spacing w:after="0"/>
        <w:ind w:firstLine="708"/>
        <w:jc w:val="both"/>
        <w:rPr>
          <w:rFonts w:ascii="Times New Roman" w:eastAsia="Times New Roman" w:hAnsi="Times New Roman" w:cs="Times New Roman"/>
          <w:sz w:val="26"/>
          <w:szCs w:val="26"/>
          <w:lang w:val="en-US" w:eastAsia="ru-RU"/>
        </w:rPr>
      </w:pP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 xml:space="preserve">zbekiston Respublikasining tashkil topishi va ona tili ta`limi masalalari. Imlo va yozuv, alifbo sohasidagi tub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 xml:space="preserve">zgarishlar. Ilk me`yoriy darsliklarning maktablar uchun nashr etilishi. Abdurauf Fitratning "Sarf" va "Nahv" darsliklari. 30-40-yillarda amalda </w:t>
      </w:r>
      <w:proofErr w:type="gramStart"/>
      <w:r w:rsidRPr="00F64004">
        <w:rPr>
          <w:rFonts w:ascii="Times New Roman" w:eastAsia="Times New Roman" w:hAnsi="Times New Roman" w:cs="Times New Roman"/>
          <w:sz w:val="26"/>
          <w:szCs w:val="26"/>
          <w:lang w:val="en-US" w:eastAsia="ru-RU"/>
        </w:rPr>
        <w:t>bo‘</w:t>
      </w:r>
      <w:proofErr w:type="gramEnd"/>
      <w:r w:rsidRPr="00F64004">
        <w:rPr>
          <w:rFonts w:ascii="Times New Roman" w:eastAsia="Times New Roman" w:hAnsi="Times New Roman" w:cs="Times New Roman"/>
          <w:sz w:val="26"/>
          <w:szCs w:val="26"/>
          <w:lang w:val="en-US" w:eastAsia="ru-RU"/>
        </w:rPr>
        <w:t>lgan darsliklar va ularning metodik va ilmiy asoslari,  mualliflari haqida. Qayum Ramozon – metodist.</w:t>
      </w:r>
    </w:p>
    <w:p w:rsidR="00F64004" w:rsidRPr="00F64004" w:rsidRDefault="00F64004" w:rsidP="00F64004">
      <w:pPr>
        <w:spacing w:after="0"/>
        <w:ind w:firstLine="708"/>
        <w:jc w:val="both"/>
        <w:rPr>
          <w:rFonts w:ascii="Times New Roman" w:eastAsia="Times New Roman" w:hAnsi="Times New Roman" w:cs="Times New Roman"/>
          <w:sz w:val="26"/>
          <w:szCs w:val="26"/>
          <w:lang w:val="en-US" w:eastAsia="ru-RU"/>
        </w:rPr>
      </w:pPr>
      <w:r w:rsidRPr="00F64004">
        <w:rPr>
          <w:rFonts w:ascii="Times New Roman" w:eastAsia="Times New Roman" w:hAnsi="Times New Roman" w:cs="Times New Roman"/>
          <w:sz w:val="26"/>
          <w:szCs w:val="26"/>
          <w:lang w:val="en-US" w:eastAsia="ru-RU"/>
        </w:rPr>
        <w:t xml:space="preserve">Prof. </w:t>
      </w:r>
      <w:proofErr w:type="gramStart"/>
      <w:r w:rsidRPr="00F64004">
        <w:rPr>
          <w:rFonts w:ascii="Times New Roman" w:eastAsia="Times New Roman" w:hAnsi="Times New Roman" w:cs="Times New Roman"/>
          <w:sz w:val="26"/>
          <w:szCs w:val="26"/>
          <w:lang w:val="en-US" w:eastAsia="ru-RU"/>
        </w:rPr>
        <w:t>A.G</w:t>
      </w:r>
      <w:proofErr w:type="gramEnd"/>
      <w:r w:rsidRPr="00F64004">
        <w:rPr>
          <w:rFonts w:ascii="Times New Roman" w:eastAsia="Times New Roman" w:hAnsi="Times New Roman" w:cs="Times New Roman"/>
          <w:sz w:val="26"/>
          <w:szCs w:val="26"/>
          <w:lang w:val="en-US" w:eastAsia="ru-RU"/>
        </w:rPr>
        <w:t>`ulomov rahbarligida tuzilgan ona tili darsliklari, ularning nazariy va metodik asoslari, bu darsliklarning 60 yillik samarali yo‘li, o‘zbek madaniyati va ma`naviyatining yuksalishiga olib keldi.</w:t>
      </w:r>
    </w:p>
    <w:p w:rsidR="00F64004" w:rsidRPr="00F64004" w:rsidRDefault="00F64004" w:rsidP="00F64004">
      <w:pPr>
        <w:spacing w:after="0"/>
        <w:ind w:firstLine="708"/>
        <w:jc w:val="both"/>
        <w:rPr>
          <w:rFonts w:ascii="Times New Roman" w:eastAsia="Times New Roman" w:hAnsi="Times New Roman" w:cs="Times New Roman"/>
          <w:sz w:val="26"/>
          <w:szCs w:val="26"/>
          <w:lang w:val="en-US" w:eastAsia="ru-RU"/>
        </w:rPr>
      </w:pPr>
      <w:r w:rsidRPr="00F64004">
        <w:rPr>
          <w:rFonts w:ascii="Times New Roman" w:eastAsia="Times New Roman" w:hAnsi="Times New Roman" w:cs="Times New Roman"/>
          <w:sz w:val="26"/>
          <w:szCs w:val="26"/>
          <w:lang w:val="en-US" w:eastAsia="ru-RU"/>
        </w:rPr>
        <w:t>"</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zbek tili o‘qitish metodikasi fanining shakllanishi.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zbek tili o‘qitish metodikasi" yangilanish yo‘lida. 1987</w:t>
      </w:r>
      <w:r>
        <w:rPr>
          <w:rFonts w:ascii="Times New Roman" w:eastAsia="Times New Roman" w:hAnsi="Times New Roman" w:cs="Times New Roman"/>
          <w:sz w:val="26"/>
          <w:szCs w:val="26"/>
          <w:lang w:val="en-US" w:eastAsia="ru-RU"/>
        </w:rPr>
        <w:t>-</w:t>
      </w:r>
      <w:r w:rsidRPr="00F64004">
        <w:rPr>
          <w:rFonts w:ascii="Times New Roman" w:eastAsia="Times New Roman" w:hAnsi="Times New Roman" w:cs="Times New Roman"/>
          <w:sz w:val="26"/>
          <w:szCs w:val="26"/>
          <w:lang w:val="en-US" w:eastAsia="ru-RU"/>
        </w:rPr>
        <w:t xml:space="preserve"> yilda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zbekiston Respublikasi Xalq ta`limi vazirligida bo‘lib o‘tgan munozara. Ta`limn vazirligining tilshunoslarga murojaati. "Talab, ehtiyoj, imkoniyat" sahifasi atrofida munozara. Ta`lim mazmuni, usuli va maqsadini yangilashning ob`ektiv zaruriyatlari. "</w:t>
      </w:r>
      <w:proofErr w:type="gramStart"/>
      <w:r w:rsidRPr="00F64004">
        <w:rPr>
          <w:rFonts w:ascii="Times New Roman" w:eastAsia="Times New Roman" w:hAnsi="Times New Roman" w:cs="Times New Roman"/>
          <w:sz w:val="26"/>
          <w:szCs w:val="26"/>
          <w:lang w:val="en-US" w:eastAsia="ru-RU"/>
        </w:rPr>
        <w:t>O‘</w:t>
      </w:r>
      <w:proofErr w:type="gramEnd"/>
      <w:r w:rsidRPr="00F64004">
        <w:rPr>
          <w:rFonts w:ascii="Times New Roman" w:eastAsia="Times New Roman" w:hAnsi="Times New Roman" w:cs="Times New Roman"/>
          <w:sz w:val="26"/>
          <w:szCs w:val="26"/>
          <w:lang w:val="en-US" w:eastAsia="ru-RU"/>
        </w:rPr>
        <w:t>zbek tili" doimiy anjumani (O‘TDA)ning ta`sis etilishi. O‘zbek tiliga davlat tili maqomi berilishining tarixiy ahamiyati.</w:t>
      </w:r>
    </w:p>
    <w:p w:rsidR="00F64004" w:rsidRPr="00F64004" w:rsidRDefault="00F64004" w:rsidP="00F64004">
      <w:pPr>
        <w:spacing w:after="0"/>
        <w:jc w:val="both"/>
        <w:rPr>
          <w:rFonts w:ascii="Times New Roman" w:eastAsia="Times New Roman" w:hAnsi="Times New Roman" w:cs="Times New Roman"/>
          <w:i/>
          <w:sz w:val="26"/>
          <w:szCs w:val="26"/>
          <w:lang w:val="en-US" w:eastAsia="ru-RU"/>
        </w:rPr>
      </w:pPr>
      <w:proofErr w:type="gramStart"/>
      <w:r w:rsidRPr="00F64004">
        <w:rPr>
          <w:rFonts w:ascii="Times New Roman" w:eastAsia="Times New Roman" w:hAnsi="Times New Roman" w:cs="Times New Roman"/>
          <w:b/>
          <w:sz w:val="26"/>
          <w:szCs w:val="26"/>
          <w:lang w:val="en-US" w:eastAsia="ru-RU"/>
        </w:rPr>
        <w:t>Qo‘</w:t>
      </w:r>
      <w:proofErr w:type="gramEnd"/>
      <w:r w:rsidRPr="00F64004">
        <w:rPr>
          <w:rFonts w:ascii="Times New Roman" w:eastAsia="Times New Roman" w:hAnsi="Times New Roman" w:cs="Times New Roman"/>
          <w:b/>
          <w:sz w:val="26"/>
          <w:szCs w:val="26"/>
          <w:lang w:val="en-US" w:eastAsia="ru-RU"/>
        </w:rPr>
        <w:t xml:space="preserve">llaniladigan ta`lim texnologiyalari: </w:t>
      </w:r>
      <w:r w:rsidRPr="00F64004">
        <w:rPr>
          <w:rFonts w:ascii="Times New Roman" w:eastAsia="Times New Roman" w:hAnsi="Times New Roman" w:cs="Times New Roman"/>
          <w:sz w:val="26"/>
          <w:szCs w:val="26"/>
          <w:lang w:val="en-US" w:eastAsia="ru-RU"/>
        </w:rPr>
        <w:t xml:space="preserve">keys usuli, </w:t>
      </w:r>
      <w:r w:rsidRPr="00F64004">
        <w:rPr>
          <w:rFonts w:ascii="Times New Roman" w:eastAsia="Times New Roman" w:hAnsi="Times New Roman" w:cs="Times New Roman"/>
          <w:i/>
          <w:sz w:val="26"/>
          <w:szCs w:val="26"/>
          <w:lang w:val="en-US" w:eastAsia="ru-RU"/>
        </w:rPr>
        <w:t>muammoli ta`lim, diologik yondoshuv, mini ma`ruza, davra suhbati, o‘zini nazorat, aqliy hujum, va boshqalar.</w:t>
      </w:r>
    </w:p>
    <w:p w:rsidR="00F64004" w:rsidRPr="00F64004" w:rsidRDefault="00F64004" w:rsidP="00F64004">
      <w:pPr>
        <w:spacing w:after="0"/>
        <w:jc w:val="both"/>
        <w:rPr>
          <w:rFonts w:ascii="Times New Roman" w:eastAsia="Times New Roman" w:hAnsi="Times New Roman" w:cs="Times New Roman"/>
          <w:b/>
          <w:sz w:val="26"/>
          <w:szCs w:val="26"/>
          <w:lang w:val="en-US" w:eastAsia="ru-RU"/>
        </w:rPr>
      </w:pPr>
      <w:r w:rsidRPr="00F64004">
        <w:rPr>
          <w:rFonts w:ascii="Times New Roman" w:eastAsia="Times New Roman" w:hAnsi="Times New Roman" w:cs="Times New Roman"/>
          <w:b/>
          <w:sz w:val="26"/>
          <w:szCs w:val="26"/>
          <w:lang w:val="en-US" w:eastAsia="ru-RU"/>
        </w:rPr>
        <w:t>Adabiyotlar:</w:t>
      </w:r>
      <w:r w:rsidRPr="00F64004">
        <w:rPr>
          <w:rFonts w:ascii="Times New Roman" w:eastAsia="Times New Roman" w:hAnsi="Times New Roman" w:cs="Times New Roman"/>
          <w:sz w:val="26"/>
          <w:szCs w:val="26"/>
          <w:lang w:val="en-US" w:eastAsia="ru-RU"/>
        </w:rPr>
        <w:t>A5; A8; A11; A14; A17; A20; A29; A31; A36; A40; A44.</w:t>
      </w:r>
    </w:p>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Ta`lim usuli</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ab/>
        <w:t xml:space="preserve">Ta`lim usulining o‘quvchilarda mustaqil ishlash, kuzatish, xulosalash, qo‘llash ko‘nikmalarini shakllantirish, rivojlantirishga qaratilganligi. O‘quvchi o‘rganish jarayonining foili (sub`ekti) ekanligi. O‘quv materialining pragmatika jamiyatiga, amaliy tatbiq qiymatiga moliklikka qaratilganligi. Ona tilidan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 materiallarining boshqa o‘quv fanlari bilan bog`liqligi.</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i/>
          <w:sz w:val="28"/>
          <w:szCs w:val="28"/>
          <w:lang w:val="en-US" w:eastAsia="ru-RU"/>
        </w:rPr>
        <w:t>muammoli ta`lim, didaktik ta`lim, davra suhbati,baliq skleti , aqliy hujum, klaster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A1; A5; A6; A11; A14; A15; A19; A27; A31; A36; A41.</w:t>
      </w:r>
    </w:p>
    <w:p w:rsidR="00F64004" w:rsidRPr="00F64004" w:rsidRDefault="00F64004" w:rsidP="00F64004">
      <w:pPr>
        <w:tabs>
          <w:tab w:val="left" w:pos="2190"/>
          <w:tab w:val="center" w:pos="4649"/>
        </w:tabs>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b/>
      </w:r>
    </w:p>
    <w:p w:rsidR="00F64004" w:rsidRPr="002A0C1A" w:rsidRDefault="002A0C1A" w:rsidP="00F64004">
      <w:pPr>
        <w:tabs>
          <w:tab w:val="left" w:pos="2190"/>
          <w:tab w:val="center" w:pos="4649"/>
        </w:tabs>
        <w:spacing w:after="0"/>
        <w:jc w:val="center"/>
        <w:rPr>
          <w:rFonts w:ascii="Times New Roman" w:eastAsia="Times New Roman" w:hAnsi="Times New Roman" w:cs="Times New Roman"/>
          <w:b/>
          <w:sz w:val="28"/>
          <w:szCs w:val="28"/>
          <w:lang w:val="en-US" w:eastAsia="ru-RU"/>
        </w:rPr>
      </w:pPr>
      <w:r w:rsidRPr="002A0C1A">
        <w:rPr>
          <w:rFonts w:ascii="Times New Roman" w:hAnsi="Times New Roman" w:cs="Times New Roman"/>
          <w:color w:val="000000"/>
          <w:sz w:val="28"/>
          <w:szCs w:val="28"/>
          <w:lang w:val="en-US"/>
        </w:rPr>
        <w:t xml:space="preserve"> </w:t>
      </w:r>
      <w:r w:rsidRPr="002A0C1A">
        <w:rPr>
          <w:rFonts w:ascii="Times New Roman" w:hAnsi="Times New Roman" w:cs="Times New Roman"/>
          <w:b/>
          <w:color w:val="000000"/>
          <w:sz w:val="28"/>
          <w:szCs w:val="28"/>
          <w:lang w:val="en-US"/>
        </w:rPr>
        <w:t>O'zbek tilini o'qitishga doir yondashuv va tamoyillar.</w:t>
      </w:r>
      <w:r w:rsidRPr="002A0C1A">
        <w:rPr>
          <w:rFonts w:ascii="Times New Roman" w:eastAsia="Times New Roman" w:hAnsi="Times New Roman" w:cs="Times New Roman"/>
          <w:b/>
          <w:sz w:val="28"/>
          <w:szCs w:val="28"/>
          <w:lang w:val="sv-SE" w:eastAsia="ru-RU"/>
        </w:rPr>
        <w:t xml:space="preserve"> Ona tili darslarida o‘quvchi</w:t>
      </w:r>
      <w:r w:rsidRPr="002A0C1A">
        <w:rPr>
          <w:rFonts w:ascii="Times New Roman" w:eastAsia="Times New Roman" w:hAnsi="Times New Roman" w:cs="Times New Roman"/>
          <w:b/>
          <w:sz w:val="28"/>
          <w:szCs w:val="28"/>
          <w:lang w:val="en-US" w:eastAsia="ru-RU"/>
        </w:rPr>
        <w:t>lar</w:t>
      </w:r>
      <w:r w:rsidRPr="002A0C1A">
        <w:rPr>
          <w:rFonts w:ascii="Times New Roman" w:eastAsia="Times New Roman" w:hAnsi="Times New Roman" w:cs="Times New Roman"/>
          <w:b/>
          <w:sz w:val="28"/>
          <w:szCs w:val="28"/>
          <w:lang w:val="sv-SE" w:eastAsia="ru-RU"/>
        </w:rPr>
        <w:t>ning faoliyati.</w:t>
      </w:r>
      <w:r w:rsidRPr="002A0C1A">
        <w:rPr>
          <w:rFonts w:ascii="Times New Roman" w:eastAsia="Times New Roman" w:hAnsi="Times New Roman" w:cs="Times New Roman"/>
          <w:b/>
          <w:sz w:val="28"/>
          <w:szCs w:val="28"/>
          <w:lang w:val="uz-Cyrl-UZ" w:eastAsia="ru-RU"/>
        </w:rPr>
        <w:t xml:space="preserve"> </w:t>
      </w:r>
      <w:r w:rsidRPr="002A0C1A">
        <w:rPr>
          <w:rFonts w:ascii="Times New Roman" w:eastAsia="Times New Roman" w:hAnsi="Times New Roman" w:cs="Times New Roman"/>
          <w:b/>
          <w:sz w:val="28"/>
          <w:szCs w:val="28"/>
          <w:lang w:val="en-US" w:eastAsia="ru-RU"/>
        </w:rPr>
        <w:t xml:space="preserve"> </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Takrorlash mashg`ulotlari. Eslash (xotirada tiklash) mashg`ulotlari. Yangi mavzuni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zlashtirishga tayyorlash mashg`ulotlari.Yangi mavzuni o‘zlashtirish mashg`ulotlari. Har </w:t>
      </w:r>
      <w:proofErr w:type="gramStart"/>
      <w:r w:rsidRPr="00F64004">
        <w:rPr>
          <w:rFonts w:ascii="Times New Roman" w:eastAsia="Times New Roman" w:hAnsi="Times New Roman" w:cs="Times New Roman"/>
          <w:sz w:val="28"/>
          <w:szCs w:val="28"/>
          <w:lang w:val="en-US" w:eastAsia="ru-RU"/>
        </w:rPr>
        <w:t>bir  mashg</w:t>
      </w:r>
      <w:proofErr w:type="gramEnd"/>
      <w:r w:rsidRPr="00F64004">
        <w:rPr>
          <w:rFonts w:ascii="Times New Roman" w:eastAsia="Times New Roman" w:hAnsi="Times New Roman" w:cs="Times New Roman"/>
          <w:sz w:val="28"/>
          <w:szCs w:val="28"/>
          <w:lang w:val="en-US" w:eastAsia="ru-RU"/>
        </w:rPr>
        <w:t>`ulot turning maqsad va vazifalari, o‘tkazilish usullari. Bir darsda turli tipdagi mashg`ulotlarni bir-biri bilan bog`lash va uzviyligini ta`minlash, darsni to‘g`ri tashkil etish va uning qiziqarli o‘tishini ta`minlash asosi ekanligi.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Sinfdan tashqarida (tabiat </w:t>
      </w:r>
      <w:proofErr w:type="gramStart"/>
      <w:r w:rsidRPr="00F64004">
        <w:rPr>
          <w:rFonts w:ascii="Times New Roman" w:eastAsia="Times New Roman" w:hAnsi="Times New Roman" w:cs="Times New Roman"/>
          <w:sz w:val="28"/>
          <w:szCs w:val="28"/>
          <w:lang w:val="en-US" w:eastAsia="ru-RU"/>
        </w:rPr>
        <w:t>qo‘</w:t>
      </w:r>
      <w:proofErr w:type="gramEnd"/>
      <w:r w:rsidRPr="00F64004">
        <w:rPr>
          <w:rFonts w:ascii="Times New Roman" w:eastAsia="Times New Roman" w:hAnsi="Times New Roman" w:cs="Times New Roman"/>
          <w:sz w:val="28"/>
          <w:szCs w:val="28"/>
          <w:lang w:val="en-US" w:eastAsia="ru-RU"/>
        </w:rPr>
        <w:t>ynida, korxonada, dalada va h.k.) va sinfda ona tilidan o‘tkaziladigan sayohat – darslar,  munozara – darslar, konferentsiya – darslar va h.k.</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diologik ta`lim, </w:t>
      </w:r>
      <w:r w:rsidRPr="00F64004">
        <w:rPr>
          <w:rFonts w:ascii="Times New Roman" w:eastAsia="Times New Roman" w:hAnsi="Times New Roman" w:cs="Times New Roman"/>
          <w:i/>
          <w:sz w:val="28"/>
          <w:szCs w:val="28"/>
          <w:lang w:val="en-US" w:eastAsia="ru-RU"/>
        </w:rPr>
        <w:t>keys usuli, mini ma`ruza, aqliy hujum, klaster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 xml:space="preserve"> A3; A9; A10; A14; A17; A20; A21; A27; A28; A29; A33.</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p>
    <w:p w:rsidR="00F64004" w:rsidRPr="002A0C1A" w:rsidRDefault="002A0C1A" w:rsidP="00F64004">
      <w:pPr>
        <w:spacing w:after="0"/>
        <w:jc w:val="center"/>
        <w:rPr>
          <w:rFonts w:ascii="Times New Roman" w:eastAsia="Times New Roman" w:hAnsi="Times New Roman" w:cs="Times New Roman"/>
          <w:b/>
          <w:sz w:val="28"/>
          <w:szCs w:val="28"/>
          <w:lang w:val="en-US" w:eastAsia="ru-RU"/>
        </w:rPr>
      </w:pPr>
      <w:r w:rsidRPr="002A0C1A">
        <w:rPr>
          <w:rFonts w:ascii="Times New Roman" w:eastAsia="Times New Roman" w:hAnsi="Times New Roman" w:cs="Times New Roman"/>
          <w:b/>
          <w:sz w:val="28"/>
          <w:szCs w:val="28"/>
          <w:lang w:val="uz-Cyrl-UZ" w:eastAsia="ru-RU"/>
        </w:rPr>
        <w:t xml:space="preserve"> </w:t>
      </w:r>
      <w:r w:rsidRPr="002A0C1A">
        <w:rPr>
          <w:rFonts w:ascii="Times New Roman" w:eastAsia="Times New Roman" w:hAnsi="Times New Roman" w:cs="Times New Roman"/>
          <w:b/>
          <w:sz w:val="28"/>
          <w:szCs w:val="28"/>
          <w:lang w:val="en-US" w:eastAsia="ru-RU"/>
        </w:rPr>
        <w:t xml:space="preserve"> O</w:t>
      </w:r>
      <w:r w:rsidRPr="002A0C1A">
        <w:rPr>
          <w:rFonts w:ascii="Times New Roman" w:hAnsi="Times New Roman" w:cs="Times New Roman"/>
          <w:b/>
          <w:color w:val="000000"/>
          <w:sz w:val="28"/>
          <w:szCs w:val="28"/>
          <w:lang w:val="uz-Cyrl-UZ"/>
        </w:rPr>
        <w:t>‘zbek tilini o‘qitish metodlari.</w:t>
      </w:r>
      <w:r w:rsidRPr="002A0C1A">
        <w:rPr>
          <w:rFonts w:ascii="Times New Roman" w:hAnsi="Times New Roman" w:cs="Times New Roman"/>
          <w:b/>
          <w:color w:val="000000"/>
          <w:sz w:val="28"/>
          <w:szCs w:val="28"/>
          <w:lang w:val="en-US"/>
        </w:rPr>
        <w:t xml:space="preserve"> O</w:t>
      </w:r>
      <w:r w:rsidRPr="002A0C1A">
        <w:rPr>
          <w:rFonts w:ascii="Times New Roman" w:hAnsi="Times New Roman" w:cs="Times New Roman"/>
          <w:b/>
          <w:color w:val="000000"/>
          <w:sz w:val="28"/>
          <w:szCs w:val="28"/>
          <w:lang w:val="uz-Cyrl-UZ"/>
        </w:rPr>
        <w:t>‘zbek tili darslarining tiplari</w:t>
      </w:r>
      <w:r w:rsidRPr="002A0C1A">
        <w:rPr>
          <w:rFonts w:ascii="Times New Roman" w:hAnsi="Times New Roman" w:cs="Times New Roman"/>
          <w:b/>
          <w:color w:val="000000"/>
          <w:sz w:val="28"/>
          <w:szCs w:val="28"/>
          <w:lang w:val="en-US"/>
        </w:rPr>
        <w:t>.</w:t>
      </w:r>
      <w:r w:rsidRPr="002A0C1A">
        <w:rPr>
          <w:rFonts w:ascii="Times New Roman" w:hAnsi="Times New Roman" w:cs="Times New Roman"/>
          <w:b/>
          <w:color w:val="000000"/>
          <w:sz w:val="28"/>
          <w:szCs w:val="28"/>
          <w:lang w:val="sv-SE"/>
        </w:rPr>
        <w:t xml:space="preserve"> Ona tili ta’limida rivojlangan xorijiy davlatlar tajribasi.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1) ona tili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qitishda  "til-me`yor-nutq mutanosibligi" omili; 2) ona tilini o‘qitish orqali o‘quvchilarning tafakkurini o‘sishiga erishish omillari; 3) ona tili o‘qitishda til sathlari aro aloqadorlik omili; 4) ona tilini o‘qitishda o‘quvchilarni til hodisalarini ajratishga, farqlashga,tasniflashga o‘rgatish omili; 5) ona tili o‘qitishda mahalliy sheva sharoiti va ta`sirini nazarda tutish omili.</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i/>
          <w:sz w:val="28"/>
          <w:szCs w:val="28"/>
          <w:lang w:val="en-US" w:eastAsia="ru-RU"/>
        </w:rPr>
        <w:t>muammoli ta`lim, korgazmali usul, munozara usuli, davra suhbati, o‘z-o‘zini nazorat qilish usuli, aqliy hujum,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 xml:space="preserve"> A5; A8; A11; A14; A17; A20; A29; A31; A36; A40; A44.</w:t>
      </w:r>
    </w:p>
    <w:p w:rsidR="00F64004" w:rsidRPr="00F64004" w:rsidRDefault="00F64004" w:rsidP="00F64004">
      <w:pPr>
        <w:spacing w:after="0"/>
        <w:ind w:left="720"/>
        <w:rPr>
          <w:rFonts w:ascii="Times New Roman" w:eastAsia="Times New Roman" w:hAnsi="Times New Roman" w:cs="Times New Roman"/>
          <w:sz w:val="28"/>
          <w:szCs w:val="28"/>
          <w:lang w:val="en-US" w:eastAsia="ru-RU"/>
        </w:rPr>
      </w:pPr>
    </w:p>
    <w:p w:rsidR="00F64004" w:rsidRPr="002A0C1A" w:rsidRDefault="002A0C1A" w:rsidP="00F64004">
      <w:pPr>
        <w:spacing w:after="0"/>
        <w:jc w:val="center"/>
        <w:rPr>
          <w:rFonts w:ascii="Times New Roman" w:eastAsia="Times New Roman" w:hAnsi="Times New Roman" w:cs="Times New Roman"/>
          <w:b/>
          <w:sz w:val="28"/>
          <w:szCs w:val="28"/>
          <w:lang w:val="en-US" w:eastAsia="ru-RU"/>
        </w:rPr>
      </w:pPr>
      <w:r w:rsidRPr="002A0C1A">
        <w:rPr>
          <w:rFonts w:ascii="Times New Roman" w:hAnsi="Times New Roman" w:cs="Times New Roman"/>
          <w:b/>
          <w:color w:val="000000"/>
          <w:sz w:val="28"/>
          <w:szCs w:val="28"/>
          <w:lang w:val="sv-SE"/>
        </w:rPr>
        <w:t>Uzluksiz ta’limning ona tili fanidan darsliklarning tuzilishi va mazmuni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Bosh </w:t>
      </w:r>
      <w:proofErr w:type="gramStart"/>
      <w:r w:rsidRPr="00F64004">
        <w:rPr>
          <w:rFonts w:ascii="Times New Roman" w:eastAsia="Times New Roman" w:hAnsi="Times New Roman" w:cs="Times New Roman"/>
          <w:sz w:val="28"/>
          <w:szCs w:val="28"/>
          <w:lang w:val="en-US" w:eastAsia="ru-RU"/>
        </w:rPr>
        <w:t>omil  o</w:t>
      </w:r>
      <w:proofErr w:type="gramEnd"/>
      <w:r w:rsidRPr="00F64004">
        <w:rPr>
          <w:rFonts w:ascii="Times New Roman" w:eastAsia="Times New Roman" w:hAnsi="Times New Roman" w:cs="Times New Roman"/>
          <w:sz w:val="28"/>
          <w:szCs w:val="28"/>
          <w:lang w:val="en-US" w:eastAsia="ru-RU"/>
        </w:rPr>
        <w:t xml:space="preserve">‘quvchini faollashtirish va uni mustaqil ishlashi va izlanishiga sharoit hamda qiziqish  yaratishdan iborat ekanligi. O‘quv materialini saralash va o‘z sinfiga moslashtirish. Darslik materiallaridan </w:t>
      </w:r>
      <w:proofErr w:type="gramStart"/>
      <w:r w:rsidRPr="00F64004">
        <w:rPr>
          <w:rFonts w:ascii="Times New Roman" w:eastAsia="Times New Roman" w:hAnsi="Times New Roman" w:cs="Times New Roman"/>
          <w:sz w:val="28"/>
          <w:szCs w:val="28"/>
          <w:lang w:val="en-US" w:eastAsia="ru-RU"/>
        </w:rPr>
        <w:t>tanqidiy  foydalanish</w:t>
      </w:r>
      <w:proofErr w:type="gramEnd"/>
      <w:r w:rsidRPr="00F64004">
        <w:rPr>
          <w:rFonts w:ascii="Times New Roman" w:eastAsia="Times New Roman" w:hAnsi="Times New Roman" w:cs="Times New Roman"/>
          <w:sz w:val="28"/>
          <w:szCs w:val="28"/>
          <w:lang w:val="en-US" w:eastAsia="ru-RU"/>
        </w:rPr>
        <w:t xml:space="preserve">.  Darsda har xil mashg`ulot turlarini birlashtirib </w:t>
      </w:r>
      <w:proofErr w:type="gramStart"/>
      <w:r w:rsidRPr="00F64004">
        <w:rPr>
          <w:rFonts w:ascii="Times New Roman" w:eastAsia="Times New Roman" w:hAnsi="Times New Roman" w:cs="Times New Roman"/>
          <w:sz w:val="28"/>
          <w:szCs w:val="28"/>
          <w:lang w:val="en-US" w:eastAsia="ru-RU"/>
        </w:rPr>
        <w:t>uning  qiziqarli</w:t>
      </w:r>
      <w:proofErr w:type="gramEnd"/>
      <w:r w:rsidRPr="00F64004">
        <w:rPr>
          <w:rFonts w:ascii="Times New Roman" w:eastAsia="Times New Roman" w:hAnsi="Times New Roman" w:cs="Times New Roman"/>
          <w:sz w:val="28"/>
          <w:szCs w:val="28"/>
          <w:lang w:val="en-US" w:eastAsia="ru-RU"/>
        </w:rPr>
        <w:t xml:space="preserve"> bo‘lishini ta`minlash.  Sinfda har bir guruh va guruhchalarning dars davomida faoliyatini </w:t>
      </w:r>
      <w:proofErr w:type="gramStart"/>
      <w:r w:rsidRPr="00F64004">
        <w:rPr>
          <w:rFonts w:ascii="Times New Roman" w:eastAsia="Times New Roman" w:hAnsi="Times New Roman" w:cs="Times New Roman"/>
          <w:sz w:val="28"/>
          <w:szCs w:val="28"/>
          <w:lang w:val="en-US" w:eastAsia="ru-RU"/>
        </w:rPr>
        <w:t>to‘</w:t>
      </w:r>
      <w:proofErr w:type="gramEnd"/>
      <w:r w:rsidRPr="00F64004">
        <w:rPr>
          <w:rFonts w:ascii="Times New Roman" w:eastAsia="Times New Roman" w:hAnsi="Times New Roman" w:cs="Times New Roman"/>
          <w:sz w:val="28"/>
          <w:szCs w:val="28"/>
          <w:lang w:val="en-US" w:eastAsia="ru-RU"/>
        </w:rPr>
        <w:t>g`ri tashkil etish. O‘quvchi bilimini haqqoniy baholash.</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diologik ta`lim, </w:t>
      </w:r>
      <w:r w:rsidRPr="00F64004">
        <w:rPr>
          <w:rFonts w:ascii="Times New Roman" w:eastAsia="Times New Roman" w:hAnsi="Times New Roman" w:cs="Times New Roman"/>
          <w:i/>
          <w:sz w:val="28"/>
          <w:szCs w:val="28"/>
          <w:lang w:val="en-US" w:eastAsia="ru-RU"/>
        </w:rPr>
        <w:t>keys usuli, mini ma`ruza, aqliy hujum, klaster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A9; A10; A14; A17; A20; A21; A27; A28; A29; A33.</w:t>
      </w:r>
    </w:p>
    <w:p w:rsidR="00F64004" w:rsidRDefault="00F64004" w:rsidP="00F64004">
      <w:pPr>
        <w:spacing w:after="0"/>
        <w:ind w:firstLine="708"/>
        <w:rPr>
          <w:rFonts w:ascii="Times New Roman" w:eastAsia="Times New Roman" w:hAnsi="Times New Roman" w:cs="Times New Roman"/>
          <w:sz w:val="28"/>
          <w:szCs w:val="28"/>
          <w:lang w:val="en-US" w:eastAsia="ru-RU"/>
        </w:rPr>
      </w:pPr>
    </w:p>
    <w:p w:rsidR="002107C1" w:rsidRDefault="002107C1" w:rsidP="00F64004">
      <w:pPr>
        <w:spacing w:after="0"/>
        <w:ind w:firstLine="708"/>
        <w:rPr>
          <w:rFonts w:ascii="Times New Roman" w:eastAsia="Times New Roman" w:hAnsi="Times New Roman" w:cs="Times New Roman"/>
          <w:sz w:val="28"/>
          <w:szCs w:val="28"/>
          <w:lang w:val="en-US" w:eastAsia="ru-RU"/>
        </w:rPr>
      </w:pPr>
    </w:p>
    <w:p w:rsidR="002107C1" w:rsidRPr="00F64004" w:rsidRDefault="002107C1" w:rsidP="00F64004">
      <w:pPr>
        <w:spacing w:after="0"/>
        <w:ind w:firstLine="708"/>
        <w:rPr>
          <w:rFonts w:ascii="Times New Roman" w:eastAsia="Times New Roman" w:hAnsi="Times New Roman" w:cs="Times New Roman"/>
          <w:sz w:val="28"/>
          <w:szCs w:val="28"/>
          <w:lang w:val="en-US" w:eastAsia="ru-RU"/>
        </w:rPr>
      </w:pPr>
    </w:p>
    <w:p w:rsidR="00F64004" w:rsidRPr="002A0C1A" w:rsidRDefault="002A0C1A" w:rsidP="00F64004">
      <w:pPr>
        <w:spacing w:after="0"/>
        <w:ind w:firstLine="708"/>
        <w:jc w:val="center"/>
        <w:rPr>
          <w:rFonts w:ascii="Times New Roman" w:eastAsia="Times New Roman" w:hAnsi="Times New Roman" w:cs="Times New Roman"/>
          <w:b/>
          <w:sz w:val="28"/>
          <w:szCs w:val="28"/>
          <w:lang w:val="en-US" w:eastAsia="ru-RU"/>
        </w:rPr>
      </w:pPr>
      <w:r w:rsidRPr="002A0C1A">
        <w:rPr>
          <w:rFonts w:ascii="Times New Roman" w:eastAsia="Times New Roman" w:hAnsi="Times New Roman" w:cs="Times New Roman"/>
          <w:b/>
          <w:sz w:val="28"/>
          <w:szCs w:val="28"/>
          <w:lang w:val="uz-Cyrl-UZ" w:eastAsia="ru-RU"/>
        </w:rPr>
        <w:t xml:space="preserve"> </w:t>
      </w:r>
      <w:r w:rsidRPr="002A0C1A">
        <w:rPr>
          <w:rFonts w:ascii="Times New Roman" w:hAnsi="Times New Roman" w:cs="Times New Roman"/>
          <w:b/>
          <w:color w:val="000000"/>
          <w:sz w:val="28"/>
          <w:szCs w:val="28"/>
          <w:lang w:val="uz-Cyrl-UZ"/>
        </w:rPr>
        <w:t>Til ta’limida innovatsi</w:t>
      </w:r>
      <w:r w:rsidRPr="002A0C1A">
        <w:rPr>
          <w:rFonts w:ascii="Times New Roman" w:hAnsi="Times New Roman" w:cs="Times New Roman"/>
          <w:b/>
          <w:color w:val="000000"/>
          <w:sz w:val="28"/>
          <w:szCs w:val="28"/>
          <w:lang w:val="en-US"/>
        </w:rPr>
        <w:t>on pedagogik hamda axborot kommunikatsion texnologiyalar</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Darsliklar va ulardan foydalanish omillari.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quvchi yashayotgan muhit va undan samarali foydalanish usullari. Bobo-buvilar va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z kasbining ustalari ona tilining "jonli xazinalari" ekanliklari va ulardan foydalanish madaniyati. Lug`atlar, qomuslar, axborot-ma`lumot manbalari, ulardan foydalanish usullari.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Ona tili mashg`ulotlarida kompyuter va boshqa turdagi texnik vositalardan foydalanish. </w:t>
      </w:r>
      <w:proofErr w:type="gramStart"/>
      <w:r w:rsidRPr="00F64004">
        <w:rPr>
          <w:rFonts w:ascii="Times New Roman" w:eastAsia="Times New Roman" w:hAnsi="Times New Roman" w:cs="Times New Roman"/>
          <w:sz w:val="28"/>
          <w:szCs w:val="28"/>
          <w:lang w:val="en-US" w:eastAsia="ru-RU"/>
        </w:rPr>
        <w:t>Maktabda  kompyuter</w:t>
      </w:r>
      <w:proofErr w:type="gramEnd"/>
      <w:r w:rsidRPr="00F64004">
        <w:rPr>
          <w:rFonts w:ascii="Times New Roman" w:eastAsia="Times New Roman" w:hAnsi="Times New Roman" w:cs="Times New Roman"/>
          <w:sz w:val="28"/>
          <w:szCs w:val="28"/>
          <w:lang w:val="en-US" w:eastAsia="ru-RU"/>
        </w:rPr>
        <w:t xml:space="preserve"> xotirasida joylashtirilgan  lug`atlar, ma`lumotnoma-axborotlar, ulardan foydalanish va bu ishni uzluksiz davom ettirishga oid tadbirlar. Dars reja </w:t>
      </w:r>
      <w:proofErr w:type="gramStart"/>
      <w:r w:rsidRPr="00F64004">
        <w:rPr>
          <w:rFonts w:ascii="Times New Roman" w:eastAsia="Times New Roman" w:hAnsi="Times New Roman" w:cs="Times New Roman"/>
          <w:sz w:val="28"/>
          <w:szCs w:val="28"/>
          <w:lang w:val="en-US" w:eastAsia="ru-RU"/>
        </w:rPr>
        <w:t>ko‘</w:t>
      </w:r>
      <w:proofErr w:type="gramEnd"/>
      <w:r w:rsidRPr="00F64004">
        <w:rPr>
          <w:rFonts w:ascii="Times New Roman" w:eastAsia="Times New Roman" w:hAnsi="Times New Roman" w:cs="Times New Roman"/>
          <w:sz w:val="28"/>
          <w:szCs w:val="28"/>
          <w:lang w:val="en-US" w:eastAsia="ru-RU"/>
        </w:rPr>
        <w:t>chirmasi (plan -konspekt) va uni tayyorlashga qo‘yiladigan asosiy talablar.</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muammoli ta`lim, diologik yondoshuv, mini ma`ruza, davra suhbati, aqliy hujum,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A4; A7; A11; A14; A22; A29; A31; A36; A41; A43.</w:t>
      </w:r>
    </w:p>
    <w:p w:rsidR="00F64004" w:rsidRPr="00F64004" w:rsidRDefault="00F64004" w:rsidP="00F64004">
      <w:pPr>
        <w:spacing w:after="0"/>
        <w:jc w:val="center"/>
        <w:rPr>
          <w:rFonts w:ascii="Times New Roman" w:eastAsia="Times New Roman" w:hAnsi="Times New Roman" w:cs="Times New Roman"/>
          <w:sz w:val="28"/>
          <w:szCs w:val="28"/>
          <w:lang w:val="en-US" w:eastAsia="ru-RU"/>
        </w:rPr>
      </w:pPr>
    </w:p>
    <w:p w:rsidR="00F64004" w:rsidRPr="002A0C1A" w:rsidRDefault="002A0C1A" w:rsidP="00F64004">
      <w:pPr>
        <w:spacing w:after="0"/>
        <w:jc w:val="center"/>
        <w:rPr>
          <w:rFonts w:ascii="Times New Roman" w:eastAsia="Times New Roman" w:hAnsi="Times New Roman" w:cs="Times New Roman"/>
          <w:b/>
          <w:sz w:val="28"/>
          <w:szCs w:val="28"/>
          <w:lang w:val="en-US" w:eastAsia="ru-RU"/>
        </w:rPr>
      </w:pPr>
      <w:r w:rsidRPr="002A0C1A">
        <w:rPr>
          <w:rFonts w:ascii="Times New Roman" w:hAnsi="Times New Roman" w:cs="Times New Roman"/>
          <w:b/>
          <w:color w:val="000000"/>
          <w:sz w:val="28"/>
          <w:szCs w:val="28"/>
          <w:lang w:val="sv-SE"/>
        </w:rPr>
        <w:t xml:space="preserve"> Ona tili fani bo'yicha uzluksiz ta’limning Davlat ta’lim</w:t>
      </w:r>
      <w:r w:rsidRPr="002A0C1A">
        <w:rPr>
          <w:rFonts w:ascii="Times New Roman" w:hAnsi="Times New Roman" w:cs="Times New Roman"/>
          <w:b/>
          <w:color w:val="000000"/>
          <w:sz w:val="28"/>
          <w:szCs w:val="28"/>
          <w:lang w:val="sv-SE"/>
        </w:rPr>
        <w:br/>
        <w:t>standartlari va o‘quv dasturlari mazmuni. Kompetensiyaga yo'naltirilgan ona tili o‘quv dasturi</w:t>
      </w:r>
    </w:p>
    <w:p w:rsidR="00F64004" w:rsidRPr="00F64004" w:rsidRDefault="002A0C1A" w:rsidP="00F64004">
      <w:pPr>
        <w:spacing w:after="0"/>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F64004" w:rsidRPr="00F64004">
        <w:rPr>
          <w:rFonts w:ascii="Times New Roman" w:eastAsia="Times New Roman" w:hAnsi="Times New Roman" w:cs="Times New Roman"/>
          <w:sz w:val="28"/>
          <w:szCs w:val="28"/>
          <w:lang w:val="en-US" w:eastAsia="ru-RU"/>
        </w:rPr>
        <w:t xml:space="preserve"> Ona tili kursining "Muqaddima" va "Izchil kurs"ga ajratilish sabablari. "Muqaddima" </w:t>
      </w:r>
      <w:proofErr w:type="gramStart"/>
      <w:r w:rsidR="00F64004" w:rsidRPr="00F64004">
        <w:rPr>
          <w:rFonts w:ascii="Times New Roman" w:eastAsia="Times New Roman" w:hAnsi="Times New Roman" w:cs="Times New Roman"/>
          <w:sz w:val="28"/>
          <w:szCs w:val="28"/>
          <w:lang w:val="en-US" w:eastAsia="ru-RU"/>
        </w:rPr>
        <w:t>bo‘</w:t>
      </w:r>
      <w:proofErr w:type="gramEnd"/>
      <w:r w:rsidR="00F64004" w:rsidRPr="00F64004">
        <w:rPr>
          <w:rFonts w:ascii="Times New Roman" w:eastAsia="Times New Roman" w:hAnsi="Times New Roman" w:cs="Times New Roman"/>
          <w:sz w:val="28"/>
          <w:szCs w:val="28"/>
          <w:lang w:val="en-US" w:eastAsia="ru-RU"/>
        </w:rPr>
        <w:t>limida shug`ullanuvchilarga beriladigan zaruriy bilim, malaka va ko‘nikmalar.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"Muqaddima" </w:t>
      </w:r>
      <w:proofErr w:type="gramStart"/>
      <w:r w:rsidRPr="00F64004">
        <w:rPr>
          <w:rFonts w:ascii="Times New Roman" w:eastAsia="Times New Roman" w:hAnsi="Times New Roman" w:cs="Times New Roman"/>
          <w:sz w:val="28"/>
          <w:szCs w:val="28"/>
          <w:lang w:val="en-US" w:eastAsia="ru-RU"/>
        </w:rPr>
        <w:t>bo‘</w:t>
      </w:r>
      <w:proofErr w:type="gramEnd"/>
      <w:r w:rsidRPr="00F64004">
        <w:rPr>
          <w:rFonts w:ascii="Times New Roman" w:eastAsia="Times New Roman" w:hAnsi="Times New Roman" w:cs="Times New Roman"/>
          <w:sz w:val="28"/>
          <w:szCs w:val="28"/>
          <w:lang w:val="en-US" w:eastAsia="ru-RU"/>
        </w:rPr>
        <w:t xml:space="preserve">limini o‘rganishda o‘quvchilar duch keladigan asosiy zaruriy atamalar. Bu </w:t>
      </w:r>
      <w:proofErr w:type="gramStart"/>
      <w:r w:rsidRPr="00F64004">
        <w:rPr>
          <w:rFonts w:ascii="Times New Roman" w:eastAsia="Times New Roman" w:hAnsi="Times New Roman" w:cs="Times New Roman"/>
          <w:sz w:val="28"/>
          <w:szCs w:val="28"/>
          <w:lang w:val="en-US" w:eastAsia="ru-RU"/>
        </w:rPr>
        <w:t>bo‘</w:t>
      </w:r>
      <w:proofErr w:type="gramEnd"/>
      <w:r w:rsidRPr="00F64004">
        <w:rPr>
          <w:rFonts w:ascii="Times New Roman" w:eastAsia="Times New Roman" w:hAnsi="Times New Roman" w:cs="Times New Roman"/>
          <w:sz w:val="28"/>
          <w:szCs w:val="28"/>
          <w:lang w:val="en-US" w:eastAsia="ru-RU"/>
        </w:rPr>
        <w:t>limning til sathlarini o‘zaro bog`liq holda o‘rganishga zamin  hozirlashi.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O‘quvchilarni zaruriy atamalar yon lug`ati tuzishga va undan foydalanishga o‘rgatish.</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munozara usuli, </w:t>
      </w:r>
      <w:r w:rsidRPr="00F64004">
        <w:rPr>
          <w:rFonts w:ascii="Times New Roman" w:eastAsia="Times New Roman" w:hAnsi="Times New Roman" w:cs="Times New Roman"/>
          <w:i/>
          <w:sz w:val="28"/>
          <w:szCs w:val="28"/>
          <w:lang w:val="en-US" w:eastAsia="ru-RU"/>
        </w:rPr>
        <w:t>muammoli ta`lim, diologik yondoshuv, davra suhbati, aqliy hujum,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A2; A5; A6; A9; A12; A20; A26; A38; A39; A43; A44.</w:t>
      </w:r>
    </w:p>
    <w:p w:rsidR="00F64004" w:rsidRPr="00F64004" w:rsidRDefault="00F64004" w:rsidP="00F64004">
      <w:pPr>
        <w:spacing w:after="0"/>
        <w:ind w:firstLine="708"/>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 </w:t>
      </w:r>
      <w:r w:rsidR="00E075E5" w:rsidRPr="00E075E5">
        <w:rPr>
          <w:rFonts w:ascii="Times New Roman" w:hAnsi="Times New Roman" w:cs="Times New Roman"/>
          <w:b/>
          <w:color w:val="000000"/>
          <w:sz w:val="28"/>
          <w:szCs w:val="28"/>
          <w:lang w:val="sv-SE"/>
        </w:rPr>
        <w:t>Fonetika va leksikologiya bo'limlarini o'qitish</w:t>
      </w:r>
      <w:r w:rsidR="00E075E5">
        <w:rPr>
          <w:rFonts w:ascii="Times New Roman" w:hAnsi="Times New Roman" w:cs="Times New Roman"/>
          <w:color w:val="000000"/>
          <w:sz w:val="28"/>
          <w:szCs w:val="28"/>
          <w:lang w:val="sv-SE"/>
        </w:rPr>
        <w:t xml:space="preserve"> </w:t>
      </w:r>
      <w:r w:rsidR="00E075E5" w:rsidRPr="00F64004">
        <w:rPr>
          <w:rFonts w:ascii="Times New Roman" w:eastAsia="Times New Roman" w:hAnsi="Times New Roman" w:cs="Times New Roman"/>
          <w:b/>
          <w:sz w:val="28"/>
          <w:szCs w:val="28"/>
          <w:lang w:val="en-US" w:eastAsia="ru-RU"/>
        </w:rPr>
        <w:t xml:space="preserve"> </w:t>
      </w:r>
      <w:r w:rsidRPr="00F64004">
        <w:rPr>
          <w:rFonts w:ascii="Times New Roman" w:eastAsia="Times New Roman" w:hAnsi="Times New Roman" w:cs="Times New Roman"/>
          <w:b/>
          <w:sz w:val="28"/>
          <w:szCs w:val="28"/>
          <w:lang w:val="en-US" w:eastAsia="ru-RU"/>
        </w:rPr>
        <w:t>metodikasi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proofErr w:type="gramStart"/>
      <w:r w:rsidRPr="00F64004">
        <w:rPr>
          <w:rFonts w:ascii="Times New Roman" w:eastAsia="Times New Roman" w:hAnsi="Times New Roman" w:cs="Times New Roman"/>
          <w:sz w:val="28"/>
          <w:szCs w:val="28"/>
          <w:lang w:val="en-US" w:eastAsia="ru-RU"/>
        </w:rPr>
        <w:t>To‘</w:t>
      </w:r>
      <w:proofErr w:type="gramEnd"/>
      <w:r w:rsidRPr="00F64004">
        <w:rPr>
          <w:rFonts w:ascii="Times New Roman" w:eastAsia="Times New Roman" w:hAnsi="Times New Roman" w:cs="Times New Roman"/>
          <w:sz w:val="28"/>
          <w:szCs w:val="28"/>
          <w:lang w:val="en-US" w:eastAsia="ru-RU"/>
        </w:rPr>
        <w:t xml:space="preserve">g`ri talaffuz va imloni o‘zlashtirish fonetika o‘qitishning asosiy maqsadi ekanligi. Unli va undosh tovushlarni </w:t>
      </w:r>
      <w:proofErr w:type="gramStart"/>
      <w:r w:rsidRPr="00F64004">
        <w:rPr>
          <w:rFonts w:ascii="Times New Roman" w:eastAsia="Times New Roman" w:hAnsi="Times New Roman" w:cs="Times New Roman"/>
          <w:sz w:val="28"/>
          <w:szCs w:val="28"/>
          <w:lang w:val="en-US" w:eastAsia="ru-RU"/>
        </w:rPr>
        <w:t>to‘</w:t>
      </w:r>
      <w:proofErr w:type="gramEnd"/>
      <w:r w:rsidRPr="00F64004">
        <w:rPr>
          <w:rFonts w:ascii="Times New Roman" w:eastAsia="Times New Roman" w:hAnsi="Times New Roman" w:cs="Times New Roman"/>
          <w:sz w:val="28"/>
          <w:szCs w:val="28"/>
          <w:lang w:val="en-US" w:eastAsia="ru-RU"/>
        </w:rPr>
        <w:t>g`ri talaffuz etish o‘quvchi nutqining bosh omili. Nutq tovushlarining bosh vazifasi ma`no farqlash ekanligi.</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mini ma`ruza, davra suhbati, o‘z-o‘zini nazorat, aqliy hujum,klaster usuliva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Adabiyotlar: </w:t>
      </w:r>
      <w:r w:rsidRPr="00F64004">
        <w:rPr>
          <w:rFonts w:ascii="Times New Roman" w:eastAsia="Times New Roman" w:hAnsi="Times New Roman" w:cs="Times New Roman"/>
          <w:sz w:val="28"/>
          <w:szCs w:val="28"/>
          <w:lang w:val="en-US" w:eastAsia="ru-RU"/>
        </w:rPr>
        <w:t>A6; A8; A10; A11; A14; A24; A29; A34; A35; A42; A45.</w:t>
      </w:r>
    </w:p>
    <w:p w:rsidR="00E075E5" w:rsidRPr="00E075E5" w:rsidRDefault="00E075E5" w:rsidP="00E075E5">
      <w:pPr>
        <w:adjustRightInd w:val="0"/>
        <w:spacing w:after="0"/>
        <w:rPr>
          <w:rFonts w:ascii="Times New Roman" w:hAnsi="Times New Roman" w:cs="Times New Roman"/>
          <w:b/>
          <w:color w:val="000000"/>
          <w:sz w:val="28"/>
          <w:szCs w:val="28"/>
          <w:lang w:val="sv-SE"/>
        </w:rPr>
      </w:pPr>
      <w:r w:rsidRPr="00E075E5">
        <w:rPr>
          <w:rFonts w:ascii="Times New Roman" w:eastAsia="Times New Roman" w:hAnsi="Times New Roman" w:cs="Times New Roman"/>
          <w:b/>
          <w:sz w:val="28"/>
          <w:szCs w:val="28"/>
          <w:lang w:val="en-US" w:eastAsia="ru-RU"/>
        </w:rPr>
        <w:t xml:space="preserve">             </w:t>
      </w:r>
      <w:r w:rsidRPr="00E075E5">
        <w:rPr>
          <w:rFonts w:ascii="Times New Roman" w:hAnsi="Times New Roman" w:cs="Times New Roman"/>
          <w:b/>
          <w:color w:val="000000"/>
          <w:sz w:val="28"/>
          <w:szCs w:val="28"/>
          <w:lang w:val="sv-SE"/>
        </w:rPr>
        <w:t xml:space="preserve"> Morfemika va so‘z yasalishini o'qitish metodikasi. </w:t>
      </w:r>
    </w:p>
    <w:p w:rsidR="00E075E5" w:rsidRPr="00E075E5" w:rsidRDefault="00E075E5" w:rsidP="00E075E5">
      <w:pPr>
        <w:adjustRightInd w:val="0"/>
        <w:spacing w:after="0"/>
        <w:jc w:val="center"/>
        <w:rPr>
          <w:rFonts w:ascii="Times New Roman" w:eastAsia="Times New Roman" w:hAnsi="Times New Roman" w:cs="Times New Roman"/>
          <w:b/>
          <w:bCs/>
          <w:sz w:val="28"/>
          <w:szCs w:val="28"/>
          <w:lang w:val="sv-SE" w:eastAsia="ru-RU"/>
        </w:rPr>
      </w:pPr>
      <w:r w:rsidRPr="00E075E5">
        <w:rPr>
          <w:rFonts w:ascii="Times New Roman" w:hAnsi="Times New Roman" w:cs="Times New Roman"/>
          <w:b/>
          <w:color w:val="000000"/>
          <w:sz w:val="28"/>
          <w:szCs w:val="28"/>
          <w:lang w:val="sv-SE"/>
        </w:rPr>
        <w:t xml:space="preserve"> Morfologiyani o‘qitish metodikasi. </w:t>
      </w:r>
    </w:p>
    <w:p w:rsidR="00F64004" w:rsidRPr="00F64004" w:rsidRDefault="00E075E5" w:rsidP="00E075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sv-SE" w:eastAsia="ru-RU"/>
        </w:rPr>
        <w:t xml:space="preserve">        </w:t>
      </w:r>
      <w:proofErr w:type="gramStart"/>
      <w:r w:rsidR="00F64004" w:rsidRPr="00F64004">
        <w:rPr>
          <w:rFonts w:ascii="Times New Roman" w:eastAsia="Times New Roman" w:hAnsi="Times New Roman" w:cs="Times New Roman"/>
          <w:sz w:val="28"/>
          <w:szCs w:val="28"/>
          <w:lang w:val="en-US" w:eastAsia="ru-RU"/>
        </w:rPr>
        <w:t>O‘</w:t>
      </w:r>
      <w:proofErr w:type="gramEnd"/>
      <w:r w:rsidR="00F64004" w:rsidRPr="00F64004">
        <w:rPr>
          <w:rFonts w:ascii="Times New Roman" w:eastAsia="Times New Roman" w:hAnsi="Times New Roman" w:cs="Times New Roman"/>
          <w:sz w:val="28"/>
          <w:szCs w:val="28"/>
          <w:lang w:val="en-US" w:eastAsia="ru-RU"/>
        </w:rPr>
        <w:t xml:space="preserve">quvchilarga so‘zning tashqi "moddiy" va ichki "ma`noviy" tomoni haqida ma`lumot berish. Boshlang`ich sinflarda va "Muqaddima" </w:t>
      </w:r>
      <w:proofErr w:type="gramStart"/>
      <w:r w:rsidR="00F64004" w:rsidRPr="00F64004">
        <w:rPr>
          <w:rFonts w:ascii="Times New Roman" w:eastAsia="Times New Roman" w:hAnsi="Times New Roman" w:cs="Times New Roman"/>
          <w:sz w:val="28"/>
          <w:szCs w:val="28"/>
          <w:lang w:val="en-US" w:eastAsia="ru-RU"/>
        </w:rPr>
        <w:t>bo‘</w:t>
      </w:r>
      <w:proofErr w:type="gramEnd"/>
      <w:r w:rsidR="00F64004" w:rsidRPr="00F64004">
        <w:rPr>
          <w:rFonts w:ascii="Times New Roman" w:eastAsia="Times New Roman" w:hAnsi="Times New Roman" w:cs="Times New Roman"/>
          <w:sz w:val="28"/>
          <w:szCs w:val="28"/>
          <w:lang w:val="en-US" w:eastAsia="ru-RU"/>
        </w:rPr>
        <w:t>limida o‘quvchilarning egallagan bilim, ko‘nikma va malakalarini xotirada tiklash  (eslash) usullari.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Maktabda "Leksikologiya"ni maxsus </w:t>
      </w:r>
      <w:proofErr w:type="gramStart"/>
      <w:r w:rsidRPr="00F64004">
        <w:rPr>
          <w:rFonts w:ascii="Times New Roman" w:eastAsia="Times New Roman" w:hAnsi="Times New Roman" w:cs="Times New Roman"/>
          <w:sz w:val="28"/>
          <w:szCs w:val="28"/>
          <w:lang w:val="en-US" w:eastAsia="ru-RU"/>
        </w:rPr>
        <w:t>bo‘</w:t>
      </w:r>
      <w:proofErr w:type="gramEnd"/>
      <w:r w:rsidRPr="00F64004">
        <w:rPr>
          <w:rFonts w:ascii="Times New Roman" w:eastAsia="Times New Roman" w:hAnsi="Times New Roman" w:cs="Times New Roman"/>
          <w:sz w:val="28"/>
          <w:szCs w:val="28"/>
          <w:lang w:val="en-US" w:eastAsia="ru-RU"/>
        </w:rPr>
        <w:t>lim sifatida o‘qitishning maqsad va vazifalari.</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i/>
          <w:sz w:val="28"/>
          <w:szCs w:val="28"/>
          <w:lang w:val="en-US" w:eastAsia="ru-RU"/>
        </w:rPr>
        <w:t>diologik yondoshuv, muammoli ta`lim, mini ma`ruza, davra suhbati, aqliy hujum,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A1; A2; A3; A14; A14; A22; A29; A31; A36; A41; A43.</w:t>
      </w:r>
    </w:p>
    <w:p w:rsidR="00E075E5" w:rsidRPr="00E075E5" w:rsidRDefault="00E075E5" w:rsidP="00E075E5">
      <w:pPr>
        <w:adjustRightInd w:val="0"/>
        <w:spacing w:after="0"/>
        <w:rPr>
          <w:rFonts w:ascii="Times New Roman" w:eastAsia="Times New Roman" w:hAnsi="Times New Roman" w:cs="Times New Roman"/>
          <w:b/>
          <w:bCs/>
          <w:sz w:val="28"/>
          <w:szCs w:val="28"/>
          <w:lang w:val="sv-SE" w:eastAsia="ru-RU"/>
        </w:rPr>
      </w:pPr>
      <w:r>
        <w:rPr>
          <w:rFonts w:ascii="Times New Roman" w:eastAsia="Times New Roman" w:hAnsi="Times New Roman" w:cs="Times New Roman"/>
          <w:b/>
          <w:sz w:val="28"/>
          <w:szCs w:val="28"/>
          <w:lang w:val="en-US" w:eastAsia="ru-RU"/>
        </w:rPr>
        <w:t xml:space="preserve">               </w:t>
      </w:r>
      <w:r w:rsidRPr="00E075E5">
        <w:rPr>
          <w:rFonts w:ascii="Times New Roman" w:hAnsi="Times New Roman" w:cs="Times New Roman"/>
          <w:color w:val="000000"/>
          <w:sz w:val="28"/>
          <w:szCs w:val="28"/>
          <w:lang w:val="sv-SE"/>
        </w:rPr>
        <w:t xml:space="preserve"> </w:t>
      </w:r>
      <w:r w:rsidRPr="00E075E5">
        <w:rPr>
          <w:rFonts w:ascii="Times New Roman" w:hAnsi="Times New Roman" w:cs="Times New Roman"/>
          <w:b/>
          <w:color w:val="000000"/>
          <w:sz w:val="28"/>
          <w:szCs w:val="28"/>
          <w:lang w:val="sv-SE"/>
        </w:rPr>
        <w:t xml:space="preserve">Sintaksis va punktuatsiyani o‘qitish metodikasi </w:t>
      </w:r>
    </w:p>
    <w:p w:rsidR="00F64004" w:rsidRPr="00E075E5" w:rsidRDefault="00F64004" w:rsidP="00F64004">
      <w:pPr>
        <w:spacing w:after="0"/>
        <w:ind w:firstLine="708"/>
        <w:rPr>
          <w:rFonts w:ascii="Times New Roman" w:eastAsia="Times New Roman" w:hAnsi="Times New Roman" w:cs="Times New Roman"/>
          <w:b/>
          <w:sz w:val="28"/>
          <w:szCs w:val="28"/>
          <w:lang w:val="sv-SE" w:eastAsia="ru-RU"/>
        </w:rPr>
      </w:pP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ab/>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quvchilarga tasnif va to‘plamning mohiyati haqida ma`lumot berish. </w:t>
      </w:r>
      <w:proofErr w:type="gramStart"/>
      <w:r w:rsidRPr="00F64004">
        <w:rPr>
          <w:rFonts w:ascii="Times New Roman" w:eastAsia="Times New Roman" w:hAnsi="Times New Roman" w:cs="Times New Roman"/>
          <w:sz w:val="28"/>
          <w:szCs w:val="28"/>
          <w:lang w:val="en-US" w:eastAsia="ru-RU"/>
        </w:rPr>
        <w:t>So‘</w:t>
      </w:r>
      <w:proofErr w:type="gramEnd"/>
      <w:r w:rsidRPr="00F64004">
        <w:rPr>
          <w:rFonts w:ascii="Times New Roman" w:eastAsia="Times New Roman" w:hAnsi="Times New Roman" w:cs="Times New Roman"/>
          <w:sz w:val="28"/>
          <w:szCs w:val="28"/>
          <w:lang w:val="en-US" w:eastAsia="ru-RU"/>
        </w:rPr>
        <w:t xml:space="preserve">z tarkibi va qo‘shimchalar tasnifini o‘qitish metodikasi. </w:t>
      </w:r>
      <w:proofErr w:type="gramStart"/>
      <w:r w:rsidRPr="00F64004">
        <w:rPr>
          <w:rFonts w:ascii="Times New Roman" w:eastAsia="Times New Roman" w:hAnsi="Times New Roman" w:cs="Times New Roman"/>
          <w:sz w:val="28"/>
          <w:szCs w:val="28"/>
          <w:lang w:val="en-US" w:eastAsia="ru-RU"/>
        </w:rPr>
        <w:t>So‘</w:t>
      </w:r>
      <w:proofErr w:type="gramEnd"/>
      <w:r w:rsidRPr="00F64004">
        <w:rPr>
          <w:rFonts w:ascii="Times New Roman" w:eastAsia="Times New Roman" w:hAnsi="Times New Roman" w:cs="Times New Roman"/>
          <w:sz w:val="28"/>
          <w:szCs w:val="28"/>
          <w:lang w:val="en-US" w:eastAsia="ru-RU"/>
        </w:rPr>
        <w:t>z turkumlari, ularning grammatik kategoriyalarini o‘qitish amaliyoti.</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muammoli ta`lim, diologik yondoshuv, mini ma`ruza, davra suhbati, aqliy hujum,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 xml:space="preserve">Adabiyotlar: </w:t>
      </w:r>
      <w:r w:rsidRPr="00F64004">
        <w:rPr>
          <w:rFonts w:ascii="Times New Roman" w:eastAsia="Times New Roman" w:hAnsi="Times New Roman" w:cs="Times New Roman"/>
          <w:sz w:val="28"/>
          <w:szCs w:val="28"/>
          <w:lang w:val="en-US" w:eastAsia="ru-RU"/>
        </w:rPr>
        <w:t>A7; A8; A9; A11; A14; A22; A29; A31; A36; A41; A43.</w:t>
      </w:r>
    </w:p>
    <w:p w:rsidR="00E075E5" w:rsidRPr="00E075E5" w:rsidRDefault="00E075E5" w:rsidP="00E075E5">
      <w:pPr>
        <w:spacing w:after="0" w:line="240" w:lineRule="auto"/>
        <w:rPr>
          <w:rFonts w:ascii="Times New Roman" w:eastAsia="Times New Roman" w:hAnsi="Times New Roman" w:cs="Times New Roman"/>
          <w:b/>
          <w:sz w:val="26"/>
          <w:szCs w:val="26"/>
          <w:lang w:val="sv-SE" w:eastAsia="ru-RU"/>
        </w:rPr>
      </w:pPr>
      <w:r>
        <w:rPr>
          <w:rFonts w:ascii="Times New Roman" w:hAnsi="Times New Roman" w:cs="Times New Roman"/>
          <w:b/>
          <w:color w:val="000000"/>
          <w:sz w:val="28"/>
          <w:szCs w:val="28"/>
          <w:lang w:val="sv-SE"/>
        </w:rPr>
        <w:t xml:space="preserve">     </w:t>
      </w:r>
      <w:r w:rsidRPr="00E075E5">
        <w:rPr>
          <w:rFonts w:ascii="Times New Roman" w:hAnsi="Times New Roman" w:cs="Times New Roman"/>
          <w:b/>
          <w:color w:val="000000"/>
          <w:sz w:val="28"/>
          <w:szCs w:val="28"/>
          <w:lang w:val="sv-SE"/>
        </w:rPr>
        <w:t>Nutq uslublari ustida ishlash metodikasi O'quvchilarning og‘zaki, yozma va bog'lanishli nutqini o'stirish mazmuni</w:t>
      </w:r>
    </w:p>
    <w:p w:rsidR="00F64004" w:rsidRPr="00F64004" w:rsidRDefault="00E075E5" w:rsidP="00E075E5">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sv-SE" w:eastAsia="ru-RU"/>
        </w:rPr>
        <w:t xml:space="preserve">      </w:t>
      </w:r>
      <w:r w:rsidR="00F64004" w:rsidRPr="00E075E5">
        <w:rPr>
          <w:rFonts w:ascii="Times New Roman" w:eastAsia="Times New Roman" w:hAnsi="Times New Roman" w:cs="Times New Roman"/>
          <w:sz w:val="28"/>
          <w:szCs w:val="28"/>
          <w:lang w:val="sv-SE" w:eastAsia="ru-RU"/>
        </w:rPr>
        <w:t xml:space="preserve">O‘zbek tili sintaktik  qurilishi talqinidagi asosiy yangiliklar va ularning til o‘qitishdagi ahamiyati. </w:t>
      </w:r>
      <w:r w:rsidR="00F64004" w:rsidRPr="00F64004">
        <w:rPr>
          <w:rFonts w:ascii="Times New Roman" w:eastAsia="Times New Roman" w:hAnsi="Times New Roman" w:cs="Times New Roman"/>
          <w:sz w:val="28"/>
          <w:szCs w:val="28"/>
          <w:lang w:val="en-US" w:eastAsia="ru-RU"/>
        </w:rPr>
        <w:t xml:space="preserve">Sintaksisni morfologiya va leksika bilan bog`lab </w:t>
      </w:r>
      <w:proofErr w:type="gramStart"/>
      <w:r w:rsidR="00F64004" w:rsidRPr="00F64004">
        <w:rPr>
          <w:rFonts w:ascii="Times New Roman" w:eastAsia="Times New Roman" w:hAnsi="Times New Roman" w:cs="Times New Roman"/>
          <w:sz w:val="28"/>
          <w:szCs w:val="28"/>
          <w:lang w:val="en-US" w:eastAsia="ru-RU"/>
        </w:rPr>
        <w:t>o‘</w:t>
      </w:r>
      <w:proofErr w:type="gramEnd"/>
      <w:r w:rsidR="00F64004" w:rsidRPr="00F64004">
        <w:rPr>
          <w:rFonts w:ascii="Times New Roman" w:eastAsia="Times New Roman" w:hAnsi="Times New Roman" w:cs="Times New Roman"/>
          <w:sz w:val="28"/>
          <w:szCs w:val="28"/>
          <w:lang w:val="en-US" w:eastAsia="ru-RU"/>
        </w:rPr>
        <w:t xml:space="preserve">rganish va o‘rgatish usuli. Sintaksisni morfologiya zaminida </w:t>
      </w:r>
      <w:proofErr w:type="gramStart"/>
      <w:r w:rsidR="00F64004" w:rsidRPr="00F64004">
        <w:rPr>
          <w:rFonts w:ascii="Times New Roman" w:eastAsia="Times New Roman" w:hAnsi="Times New Roman" w:cs="Times New Roman"/>
          <w:sz w:val="28"/>
          <w:szCs w:val="28"/>
          <w:lang w:val="en-US" w:eastAsia="ru-RU"/>
        </w:rPr>
        <w:t>o‘</w:t>
      </w:r>
      <w:proofErr w:type="gramEnd"/>
      <w:r w:rsidR="00F64004" w:rsidRPr="00F64004">
        <w:rPr>
          <w:rFonts w:ascii="Times New Roman" w:eastAsia="Times New Roman" w:hAnsi="Times New Roman" w:cs="Times New Roman"/>
          <w:sz w:val="28"/>
          <w:szCs w:val="28"/>
          <w:lang w:val="en-US" w:eastAsia="ru-RU"/>
        </w:rPr>
        <w:t xml:space="preserve">qitish asoslari va usullari. </w:t>
      </w:r>
      <w:proofErr w:type="gramStart"/>
      <w:r w:rsidR="00F64004" w:rsidRPr="00F64004">
        <w:rPr>
          <w:rFonts w:ascii="Times New Roman" w:eastAsia="Times New Roman" w:hAnsi="Times New Roman" w:cs="Times New Roman"/>
          <w:sz w:val="28"/>
          <w:szCs w:val="28"/>
          <w:lang w:val="en-US" w:eastAsia="ru-RU"/>
        </w:rPr>
        <w:t>So‘</w:t>
      </w:r>
      <w:proofErr w:type="gramEnd"/>
      <w:r w:rsidR="00F64004" w:rsidRPr="00F64004">
        <w:rPr>
          <w:rFonts w:ascii="Times New Roman" w:eastAsia="Times New Roman" w:hAnsi="Times New Roman" w:cs="Times New Roman"/>
          <w:sz w:val="28"/>
          <w:szCs w:val="28"/>
          <w:lang w:val="en-US" w:eastAsia="ru-RU"/>
        </w:rPr>
        <w:t>z birikmasi mavzularini sinfda talqin etish yo‘llari. "</w:t>
      </w:r>
      <w:proofErr w:type="gramStart"/>
      <w:r w:rsidR="00F64004" w:rsidRPr="00F64004">
        <w:rPr>
          <w:rFonts w:ascii="Times New Roman" w:eastAsia="Times New Roman" w:hAnsi="Times New Roman" w:cs="Times New Roman"/>
          <w:sz w:val="28"/>
          <w:szCs w:val="28"/>
          <w:lang w:val="en-US" w:eastAsia="ru-RU"/>
        </w:rPr>
        <w:t>Gap  markazi</w:t>
      </w:r>
      <w:proofErr w:type="gramEnd"/>
      <w:r w:rsidR="00F64004" w:rsidRPr="00F64004">
        <w:rPr>
          <w:rFonts w:ascii="Times New Roman" w:eastAsia="Times New Roman" w:hAnsi="Times New Roman" w:cs="Times New Roman"/>
          <w:sz w:val="28"/>
          <w:szCs w:val="28"/>
          <w:lang w:val="en-US" w:eastAsia="ru-RU"/>
        </w:rPr>
        <w:t xml:space="preserve"> – kesim" mavzusini o‘qitish yo‘llari. Sodda gapning qurilish turlarini talqin etish usullari.</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w:t>
      </w:r>
      <w:proofErr w:type="gramStart"/>
      <w:r w:rsidRPr="00F64004">
        <w:rPr>
          <w:rFonts w:ascii="Times New Roman" w:eastAsia="Times New Roman" w:hAnsi="Times New Roman" w:cs="Times New Roman"/>
          <w:sz w:val="28"/>
          <w:szCs w:val="28"/>
          <w:lang w:val="en-US" w:eastAsia="ru-RU"/>
        </w:rPr>
        <w:t>Qo‘</w:t>
      </w:r>
      <w:proofErr w:type="gramEnd"/>
      <w:r w:rsidRPr="00F64004">
        <w:rPr>
          <w:rFonts w:ascii="Times New Roman" w:eastAsia="Times New Roman" w:hAnsi="Times New Roman" w:cs="Times New Roman"/>
          <w:sz w:val="28"/>
          <w:szCs w:val="28"/>
          <w:lang w:val="en-US" w:eastAsia="ru-RU"/>
        </w:rPr>
        <w:t>shma gap" mavzusini talqin etish va sinfda o‘qitish metodikasi.</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muammoli ta`lim, diologik yondoshuv, mini ma`ruza, davra suhbati, aqliy hujum,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 xml:space="preserve"> A3; A4; A7; A11; A14; A22; A29; A31; A36; A41; A43.</w:t>
      </w: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p>
    <w:p w:rsidR="00F64004" w:rsidRPr="00E075E5" w:rsidRDefault="00E075E5" w:rsidP="00F64004">
      <w:pPr>
        <w:spacing w:after="0"/>
        <w:jc w:val="center"/>
        <w:rPr>
          <w:rFonts w:ascii="Times New Roman" w:eastAsia="Times New Roman" w:hAnsi="Times New Roman" w:cs="Times New Roman"/>
          <w:b/>
          <w:sz w:val="28"/>
          <w:szCs w:val="28"/>
          <w:lang w:val="en-US" w:eastAsia="ru-RU"/>
        </w:rPr>
      </w:pPr>
      <w:r w:rsidRPr="00E075E5">
        <w:rPr>
          <w:rFonts w:ascii="Times New Roman" w:hAnsi="Times New Roman" w:cs="Times New Roman"/>
          <w:color w:val="000000"/>
          <w:sz w:val="28"/>
          <w:szCs w:val="28"/>
          <w:lang w:val="en-US"/>
        </w:rPr>
        <w:t xml:space="preserve"> </w:t>
      </w:r>
      <w:r w:rsidRPr="00E075E5">
        <w:rPr>
          <w:rFonts w:ascii="Times New Roman" w:hAnsi="Times New Roman" w:cs="Times New Roman"/>
          <w:b/>
          <w:color w:val="000000"/>
          <w:sz w:val="28"/>
          <w:szCs w:val="28"/>
          <w:lang w:val="en-US"/>
        </w:rPr>
        <w:t xml:space="preserve">Ona tili o'qituvchisi faolivatida </w:t>
      </w:r>
      <w:proofErr w:type="gramStart"/>
      <w:r w:rsidRPr="00E075E5">
        <w:rPr>
          <w:rFonts w:ascii="Times New Roman" w:hAnsi="Times New Roman" w:cs="Times New Roman"/>
          <w:b/>
          <w:color w:val="000000"/>
          <w:sz w:val="28"/>
          <w:szCs w:val="28"/>
          <w:lang w:val="en-US"/>
        </w:rPr>
        <w:t>qo‘</w:t>
      </w:r>
      <w:proofErr w:type="gramEnd"/>
      <w:r w:rsidRPr="00E075E5">
        <w:rPr>
          <w:rFonts w:ascii="Times New Roman" w:hAnsi="Times New Roman" w:cs="Times New Roman"/>
          <w:b/>
          <w:color w:val="000000"/>
          <w:sz w:val="28"/>
          <w:szCs w:val="28"/>
          <w:lang w:val="en-US"/>
        </w:rPr>
        <w:t>llaniladigan hujjatlar</w:t>
      </w:r>
      <w:r w:rsidRPr="00E075E5">
        <w:rPr>
          <w:rFonts w:ascii="Times New Roman" w:eastAsia="Times New Roman" w:hAnsi="Times New Roman" w:cs="Times New Roman"/>
          <w:b/>
          <w:bCs/>
          <w:sz w:val="28"/>
          <w:szCs w:val="28"/>
          <w:lang w:val="sv-SE" w:eastAsia="ru-RU"/>
        </w:rPr>
        <w:t>.</w:t>
      </w:r>
      <w:r w:rsidRPr="00E075E5">
        <w:rPr>
          <w:rFonts w:ascii="Times New Roman" w:hAnsi="Times New Roman" w:cs="Times New Roman"/>
          <w:b/>
          <w:color w:val="000000"/>
          <w:sz w:val="28"/>
          <w:szCs w:val="28"/>
          <w:lang w:val="en-US"/>
        </w:rPr>
        <w:t xml:space="preserve"> 0‘quvchilar bilimini nazorat qilish va baholash usullari. Darsdan tashqari ishlarni tashkil qilish metodikasi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Ona tilidan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quvchilar bilimini baholashga qo‘yiladigan asosiy talablar. Ona tilidan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quvchilar bilimini baholashda reyting tizimidan foydalanish.Test topshiriqlaridan foydalanish usuli. Ona tilidan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quvchilarning yozma ishlarini baholash me`yorlari.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Ona tili </w:t>
      </w:r>
      <w:proofErr w:type="gramStart"/>
      <w:r w:rsidRPr="00F64004">
        <w:rPr>
          <w:rFonts w:ascii="Times New Roman" w:eastAsia="Times New Roman" w:hAnsi="Times New Roman" w:cs="Times New Roman"/>
          <w:sz w:val="28"/>
          <w:szCs w:val="28"/>
          <w:lang w:val="en-US" w:eastAsia="ru-RU"/>
        </w:rPr>
        <w:t>bo‘</w:t>
      </w:r>
      <w:proofErr w:type="gramEnd"/>
      <w:r w:rsidRPr="00F64004">
        <w:rPr>
          <w:rFonts w:ascii="Times New Roman" w:eastAsia="Times New Roman" w:hAnsi="Times New Roman" w:cs="Times New Roman"/>
          <w:sz w:val="28"/>
          <w:szCs w:val="28"/>
          <w:lang w:val="en-US" w:eastAsia="ru-RU"/>
        </w:rPr>
        <w:t xml:space="preserve">yicha sinfdan tashqari ishlar. Iqtidorli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 xml:space="preserve">quvchilar bilan ishlash. Maktab ona tili </w:t>
      </w:r>
      <w:proofErr w:type="gramStart"/>
      <w:r w:rsidRPr="00F64004">
        <w:rPr>
          <w:rFonts w:ascii="Times New Roman" w:eastAsia="Times New Roman" w:hAnsi="Times New Roman" w:cs="Times New Roman"/>
          <w:sz w:val="28"/>
          <w:szCs w:val="28"/>
          <w:lang w:val="en-US" w:eastAsia="ru-RU"/>
        </w:rPr>
        <w:t>to‘</w:t>
      </w:r>
      <w:proofErr w:type="gramEnd"/>
      <w:r w:rsidRPr="00F64004">
        <w:rPr>
          <w:rFonts w:ascii="Times New Roman" w:eastAsia="Times New Roman" w:hAnsi="Times New Roman" w:cs="Times New Roman"/>
          <w:sz w:val="28"/>
          <w:szCs w:val="28"/>
          <w:lang w:val="en-US" w:eastAsia="ru-RU"/>
        </w:rPr>
        <w:t xml:space="preserve">garagining ishi. Ona tili va adabiyot olimpiadasi va ularni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tkazish metodikasi. Ona tili xonasini jihozlash.</w:t>
      </w:r>
    </w:p>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klaster usuli, keys usuli, </w:t>
      </w:r>
      <w:r w:rsidRPr="00F64004">
        <w:rPr>
          <w:rFonts w:ascii="Times New Roman" w:eastAsia="Times New Roman" w:hAnsi="Times New Roman" w:cs="Times New Roman"/>
          <w:i/>
          <w:sz w:val="28"/>
          <w:szCs w:val="28"/>
          <w:lang w:val="en-US" w:eastAsia="ru-RU"/>
        </w:rPr>
        <w:t>muammoli ta`lim, diologik yondoshuv, mini ma`ruza, davra suhbati, aqliy hujum,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A4; A7; A11; A14; A22; A29; A31; A36; A41; A43.</w:t>
      </w:r>
    </w:p>
    <w:p w:rsidR="00F64004" w:rsidRPr="00F64004" w:rsidRDefault="00F64004" w:rsidP="00F64004">
      <w:pPr>
        <w:spacing w:after="0"/>
        <w:rPr>
          <w:rFonts w:ascii="Times New Roman" w:eastAsia="Times New Roman" w:hAnsi="Times New Roman" w:cs="Times New Roman"/>
          <w:sz w:val="28"/>
          <w:szCs w:val="28"/>
          <w:lang w:val="en-US" w:eastAsia="ru-RU"/>
        </w:rPr>
      </w:pP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“Ona tili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qitish metodikasi” fani bo‘yicha ma`ruza mashg`ulotlarining taqvimiy mavzulari rejalari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056"/>
        <w:gridCol w:w="899"/>
      </w:tblGrid>
      <w:tr w:rsidR="00F64004" w:rsidRPr="00F64004" w:rsidTr="00DE06BA">
        <w:tc>
          <w:tcPr>
            <w:tcW w:w="605" w:type="dxa"/>
            <w:shd w:val="clear" w:color="auto" w:fill="FFFFFF"/>
          </w:tcPr>
          <w:p w:rsidR="00F64004" w:rsidRPr="00F64004" w:rsidRDefault="00F64004" w:rsidP="00F64004">
            <w:pPr>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T/r</w:t>
            </w:r>
          </w:p>
        </w:tc>
        <w:tc>
          <w:tcPr>
            <w:tcW w:w="8056"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Mavzular nomi</w:t>
            </w:r>
          </w:p>
        </w:tc>
        <w:tc>
          <w:tcPr>
            <w:tcW w:w="899" w:type="dxa"/>
            <w:shd w:val="clear" w:color="auto" w:fill="FFFFFF"/>
          </w:tcPr>
          <w:p w:rsidR="00F64004" w:rsidRPr="00F64004" w:rsidRDefault="00F64004" w:rsidP="00F64004">
            <w:pPr>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Soat</w:t>
            </w:r>
          </w:p>
        </w:tc>
      </w:tr>
      <w:tr w:rsidR="00F64004" w:rsidRPr="00F64004"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1.</w:t>
            </w:r>
          </w:p>
        </w:tc>
        <w:tc>
          <w:tcPr>
            <w:tcW w:w="8056" w:type="dxa"/>
            <w:shd w:val="clear" w:color="auto" w:fill="FFFFFF"/>
          </w:tcPr>
          <w:p w:rsidR="00F64004" w:rsidRPr="00E075E5" w:rsidRDefault="00E075E5" w:rsidP="00525153">
            <w:pPr>
              <w:spacing w:after="0" w:line="240" w:lineRule="auto"/>
              <w:jc w:val="both"/>
              <w:rPr>
                <w:rFonts w:ascii="Times New Roman" w:eastAsia="Times New Roman" w:hAnsi="Times New Roman" w:cs="Times New Roman"/>
                <w:bCs/>
                <w:sz w:val="28"/>
                <w:szCs w:val="28"/>
                <w:lang w:val="en-US" w:eastAsia="ru-RU"/>
              </w:rPr>
            </w:pPr>
            <w:r w:rsidRPr="0029585F">
              <w:rPr>
                <w:rFonts w:ascii="Times New Roman" w:eastAsia="Times New Roman" w:hAnsi="Times New Roman" w:cs="Times New Roman"/>
                <w:sz w:val="28"/>
                <w:szCs w:val="28"/>
                <w:lang w:val="en-US" w:eastAsia="ru-RU"/>
              </w:rPr>
              <w:t>Kirish</w:t>
            </w:r>
            <w:r w:rsidRPr="00E075E5">
              <w:rPr>
                <w:rFonts w:ascii="Times New Roman" w:eastAsia="Times New Roman" w:hAnsi="Times New Roman" w:cs="Times New Roman"/>
                <w:sz w:val="28"/>
                <w:szCs w:val="28"/>
                <w:lang w:val="en-US" w:eastAsia="ru-RU"/>
              </w:rPr>
              <w:t xml:space="preserve">. </w:t>
            </w:r>
            <w:r w:rsidRPr="0029585F">
              <w:rPr>
                <w:rFonts w:ascii="Times New Roman" w:hAnsi="Times New Roman" w:cs="Times New Roman"/>
                <w:color w:val="000000"/>
                <w:sz w:val="28"/>
                <w:szCs w:val="28"/>
                <w:lang w:val="en-US"/>
              </w:rPr>
              <w:t>Ona</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tili</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ta</w:t>
            </w:r>
            <w:r w:rsidRPr="00E075E5">
              <w:rPr>
                <w:rFonts w:ascii="Times New Roman" w:hAnsi="Times New Roman" w:cs="Times New Roman"/>
                <w:color w:val="000000"/>
                <w:sz w:val="28"/>
                <w:szCs w:val="28"/>
                <w:lang w:val="en-US"/>
              </w:rPr>
              <w:t>'</w:t>
            </w:r>
            <w:r w:rsidRPr="0029585F">
              <w:rPr>
                <w:rFonts w:ascii="Times New Roman" w:hAnsi="Times New Roman" w:cs="Times New Roman"/>
                <w:color w:val="000000"/>
                <w:sz w:val="28"/>
                <w:szCs w:val="28"/>
                <w:lang w:val="en-US"/>
              </w:rPr>
              <w:t>limi</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jaravonini</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tashkil</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etishning</w:t>
            </w:r>
            <w:r w:rsidRPr="00E075E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hu</w:t>
            </w:r>
            <w:r w:rsidRPr="0029585F">
              <w:rPr>
                <w:rFonts w:ascii="Times New Roman" w:hAnsi="Times New Roman" w:cs="Times New Roman"/>
                <w:color w:val="000000"/>
                <w:sz w:val="28"/>
                <w:szCs w:val="28"/>
                <w:lang w:val="en-US"/>
              </w:rPr>
              <w:t>quqiy</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me</w:t>
            </w:r>
            <w:r w:rsidRPr="00E075E5">
              <w:rPr>
                <w:rFonts w:ascii="Times New Roman" w:hAnsi="Times New Roman" w:cs="Times New Roman"/>
                <w:color w:val="000000"/>
                <w:sz w:val="28"/>
                <w:szCs w:val="28"/>
                <w:lang w:val="en-US"/>
              </w:rPr>
              <w:t>’</w:t>
            </w:r>
            <w:r w:rsidRPr="0029585F">
              <w:rPr>
                <w:rFonts w:ascii="Times New Roman" w:hAnsi="Times New Roman" w:cs="Times New Roman"/>
                <w:color w:val="000000"/>
                <w:sz w:val="28"/>
                <w:szCs w:val="28"/>
                <w:lang w:val="en-US"/>
              </w:rPr>
              <w:t>yoriy</w:t>
            </w:r>
            <w:r w:rsidRPr="00E075E5">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asoslari</w:t>
            </w:r>
            <w:r w:rsidRPr="00E075E5">
              <w:rPr>
                <w:rFonts w:ascii="Times New Roman" w:eastAsia="Times New Roman" w:hAnsi="Times New Roman" w:cs="Times New Roman"/>
                <w:sz w:val="28"/>
                <w:szCs w:val="28"/>
                <w:lang w:val="en-US" w:eastAsia="ru-RU"/>
              </w:rPr>
              <w:t>.</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E075E5"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2.</w:t>
            </w:r>
          </w:p>
        </w:tc>
        <w:tc>
          <w:tcPr>
            <w:tcW w:w="8056" w:type="dxa"/>
            <w:shd w:val="clear" w:color="auto" w:fill="FFFFFF"/>
          </w:tcPr>
          <w:p w:rsidR="00F64004" w:rsidRPr="00F64004" w:rsidRDefault="00E075E5" w:rsidP="00525153">
            <w:pPr>
              <w:adjustRightInd w:val="0"/>
              <w:spacing w:after="0" w:line="240" w:lineRule="auto"/>
              <w:jc w:val="both"/>
              <w:rPr>
                <w:rFonts w:ascii="Times New Roman" w:eastAsia="Times New Roman" w:hAnsi="Times New Roman" w:cs="Times New Roman"/>
                <w:bCs/>
                <w:sz w:val="28"/>
                <w:szCs w:val="28"/>
                <w:lang w:val="sv-SE" w:eastAsia="ru-RU"/>
              </w:rPr>
            </w:pPr>
            <w:r w:rsidRPr="00E075E5">
              <w:rPr>
                <w:rFonts w:ascii="Times New Roman" w:hAnsi="Times New Roman" w:cs="Times New Roman"/>
                <w:color w:val="000000"/>
                <w:sz w:val="28"/>
                <w:szCs w:val="28"/>
                <w:lang w:val="sv-SE"/>
              </w:rPr>
              <w:t xml:space="preserve"> </w:t>
            </w:r>
            <w:r w:rsidR="00525153">
              <w:rPr>
                <w:rFonts w:ascii="Times New Roman" w:hAnsi="Times New Roman" w:cs="Times New Roman"/>
                <w:color w:val="000000"/>
                <w:sz w:val="28"/>
                <w:szCs w:val="28"/>
                <w:lang w:val="en-US"/>
              </w:rPr>
              <w:t>O</w:t>
            </w:r>
            <w:r w:rsidRPr="0029585F">
              <w:rPr>
                <w:rFonts w:ascii="Times New Roman" w:hAnsi="Times New Roman" w:cs="Times New Roman"/>
                <w:color w:val="000000"/>
                <w:sz w:val="28"/>
                <w:szCs w:val="28"/>
                <w:lang w:val="en-US"/>
              </w:rPr>
              <w:t>‘zbek tili o‘qitish metodikasi mustaqil fan sifatida</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E075E5"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3.</w:t>
            </w:r>
          </w:p>
        </w:tc>
        <w:tc>
          <w:tcPr>
            <w:tcW w:w="8056" w:type="dxa"/>
            <w:shd w:val="clear" w:color="auto" w:fill="FFFFFF"/>
          </w:tcPr>
          <w:p w:rsidR="00F64004" w:rsidRPr="00F64004" w:rsidRDefault="001F39BD" w:rsidP="00525153">
            <w:pPr>
              <w:spacing w:after="0" w:line="240" w:lineRule="auto"/>
              <w:jc w:val="both"/>
              <w:rPr>
                <w:rFonts w:ascii="Times New Roman" w:eastAsia="Times New Roman" w:hAnsi="Times New Roman" w:cs="Times New Roman"/>
                <w:sz w:val="28"/>
                <w:szCs w:val="28"/>
                <w:lang w:val="en-US" w:eastAsia="ru-RU"/>
              </w:rPr>
            </w:pPr>
            <w:r w:rsidRPr="0029585F">
              <w:rPr>
                <w:rFonts w:ascii="Times New Roman" w:hAnsi="Times New Roman" w:cs="Times New Roman"/>
                <w:color w:val="000000"/>
                <w:sz w:val="28"/>
                <w:szCs w:val="28"/>
                <w:lang w:val="en-US"/>
              </w:rPr>
              <w:t xml:space="preserve"> O'zbek tilini o'qitishga doir yondashuv va tamoyillar</w:t>
            </w:r>
            <w:r>
              <w:rPr>
                <w:rFonts w:ascii="Times New Roman" w:hAnsi="Times New Roman" w:cs="Times New Roman"/>
                <w:color w:val="000000"/>
                <w:sz w:val="28"/>
                <w:szCs w:val="28"/>
                <w:lang w:val="en-US"/>
              </w:rPr>
              <w:t>.</w:t>
            </w:r>
            <w:r w:rsidRPr="00F17318">
              <w:rPr>
                <w:rFonts w:ascii="Times New Roman" w:eastAsia="Times New Roman" w:hAnsi="Times New Roman" w:cs="Times New Roman"/>
                <w:sz w:val="28"/>
                <w:szCs w:val="28"/>
                <w:lang w:val="sv-SE" w:eastAsia="ru-RU"/>
              </w:rPr>
              <w:t xml:space="preserve"> Ona tili darslarida o‘quvchi</w:t>
            </w:r>
            <w:r w:rsidRPr="00F17318">
              <w:rPr>
                <w:rFonts w:ascii="Times New Roman" w:eastAsia="Times New Roman" w:hAnsi="Times New Roman" w:cs="Times New Roman"/>
                <w:sz w:val="28"/>
                <w:szCs w:val="28"/>
                <w:lang w:val="en-US" w:eastAsia="ru-RU"/>
              </w:rPr>
              <w:t>lar</w:t>
            </w:r>
            <w:r w:rsidRPr="00F17318">
              <w:rPr>
                <w:rFonts w:ascii="Times New Roman" w:eastAsia="Times New Roman" w:hAnsi="Times New Roman" w:cs="Times New Roman"/>
                <w:sz w:val="28"/>
                <w:szCs w:val="28"/>
                <w:lang w:val="sv-SE" w:eastAsia="ru-RU"/>
              </w:rPr>
              <w:t>ning faoliyati.</w:t>
            </w:r>
            <w:r w:rsidRPr="00F17318">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en-US" w:eastAsia="ru-RU"/>
              </w:rPr>
              <w:t xml:space="preserve"> </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F64004"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4.</w:t>
            </w:r>
          </w:p>
        </w:tc>
        <w:tc>
          <w:tcPr>
            <w:tcW w:w="8056" w:type="dxa"/>
            <w:shd w:val="clear" w:color="auto" w:fill="FFFFFF"/>
          </w:tcPr>
          <w:p w:rsidR="00F64004" w:rsidRPr="00F64004" w:rsidRDefault="001F39BD" w:rsidP="00525153">
            <w:pPr>
              <w:spacing w:after="0" w:line="240" w:lineRule="auto"/>
              <w:jc w:val="both"/>
              <w:rPr>
                <w:rFonts w:ascii="Times New Roman" w:eastAsia="Times New Roman" w:hAnsi="Times New Roman" w:cs="Times New Roman"/>
                <w:sz w:val="28"/>
                <w:szCs w:val="28"/>
                <w:lang w:val="uz-Cyrl-UZ" w:eastAsia="ru-RU"/>
              </w:rPr>
            </w:pPr>
            <w:r w:rsidRPr="001F39BD">
              <w:rPr>
                <w:rFonts w:ascii="Times New Roman" w:eastAsia="Times New Roman" w:hAnsi="Times New Roman" w:cs="Times New Roman"/>
                <w:sz w:val="28"/>
                <w:szCs w:val="28"/>
                <w:lang w:val="uz-Cyrl-UZ" w:eastAsia="ru-RU"/>
              </w:rPr>
              <w:t xml:space="preserve"> O</w:t>
            </w:r>
            <w:r w:rsidRPr="00F17318">
              <w:rPr>
                <w:rFonts w:ascii="Times New Roman" w:hAnsi="Times New Roman" w:cs="Times New Roman"/>
                <w:color w:val="000000"/>
                <w:sz w:val="28"/>
                <w:szCs w:val="28"/>
                <w:lang w:val="uz-Cyrl-UZ"/>
              </w:rPr>
              <w:t>‘zbek tilini o‘qitish metodlari.</w:t>
            </w:r>
            <w:r w:rsidRPr="001F39B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en-US"/>
              </w:rPr>
              <w:t>O</w:t>
            </w:r>
            <w:r w:rsidRPr="00F17318">
              <w:rPr>
                <w:rFonts w:ascii="Times New Roman" w:hAnsi="Times New Roman" w:cs="Times New Roman"/>
                <w:color w:val="000000"/>
                <w:sz w:val="28"/>
                <w:szCs w:val="28"/>
                <w:lang w:val="uz-Cyrl-UZ"/>
              </w:rPr>
              <w:t>‘zbek tili darslarining tiplari</w:t>
            </w:r>
            <w:r>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sv-SE"/>
              </w:rPr>
              <w:t xml:space="preserve"> Ona tili ta’limida rivojlangan xorijiy davlatlar tajribasi</w:t>
            </w:r>
            <w:r>
              <w:rPr>
                <w:rFonts w:ascii="Times New Roman" w:hAnsi="Times New Roman" w:cs="Times New Roman"/>
                <w:color w:val="000000"/>
                <w:sz w:val="28"/>
                <w:szCs w:val="28"/>
                <w:lang w:val="sv-SE"/>
              </w:rPr>
              <w:t>.</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1F39BD"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5.</w:t>
            </w:r>
          </w:p>
        </w:tc>
        <w:tc>
          <w:tcPr>
            <w:tcW w:w="8056" w:type="dxa"/>
            <w:shd w:val="clear" w:color="auto" w:fill="FFFFFF"/>
          </w:tcPr>
          <w:p w:rsidR="00F64004" w:rsidRPr="00F64004" w:rsidRDefault="001F39BD" w:rsidP="00525153">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color w:val="000000"/>
                <w:sz w:val="28"/>
                <w:szCs w:val="28"/>
                <w:lang w:val="sv-SE"/>
              </w:rPr>
              <w:t xml:space="preserve"> U</w:t>
            </w:r>
            <w:r w:rsidRPr="00F17318">
              <w:rPr>
                <w:rFonts w:ascii="Times New Roman" w:hAnsi="Times New Roman" w:cs="Times New Roman"/>
                <w:color w:val="000000"/>
                <w:sz w:val="28"/>
                <w:szCs w:val="28"/>
                <w:lang w:val="sv-SE"/>
              </w:rPr>
              <w:t>zluksiz ta’limning ona tili fanidan darsliklarning tuzilishi va mazmuni</w:t>
            </w:r>
            <w:r w:rsidR="002D2B3C">
              <w:rPr>
                <w:rFonts w:ascii="Times New Roman" w:eastAsia="Times New Roman" w:hAnsi="Times New Roman" w:cs="Times New Roman"/>
                <w:sz w:val="28"/>
                <w:szCs w:val="28"/>
                <w:lang w:val="en-US" w:eastAsia="ru-RU"/>
              </w:rPr>
              <w:t xml:space="preserve"> O</w:t>
            </w:r>
            <w:r w:rsidR="002D2B3C" w:rsidRPr="00F17318">
              <w:rPr>
                <w:rFonts w:ascii="Times New Roman" w:hAnsi="Times New Roman" w:cs="Times New Roman"/>
                <w:color w:val="000000"/>
                <w:sz w:val="28"/>
                <w:szCs w:val="28"/>
                <w:lang w:val="uz-Cyrl-UZ"/>
              </w:rPr>
              <w:t>‘zbek tilini o‘qitish metodlari.</w:t>
            </w:r>
            <w:r w:rsidR="002D2B3C">
              <w:rPr>
                <w:rFonts w:ascii="Times New Roman" w:hAnsi="Times New Roman" w:cs="Times New Roman"/>
                <w:color w:val="000000"/>
                <w:sz w:val="28"/>
                <w:szCs w:val="28"/>
                <w:lang w:val="en-US"/>
              </w:rPr>
              <w:t xml:space="preserve"> O</w:t>
            </w:r>
            <w:r w:rsidR="002D2B3C" w:rsidRPr="00F17318">
              <w:rPr>
                <w:rFonts w:ascii="Times New Roman" w:hAnsi="Times New Roman" w:cs="Times New Roman"/>
                <w:color w:val="000000"/>
                <w:sz w:val="28"/>
                <w:szCs w:val="28"/>
                <w:lang w:val="uz-Cyrl-UZ"/>
              </w:rPr>
              <w:t>‘zbek tili darslarining tiplari</w:t>
            </w:r>
            <w:r w:rsidR="002D2B3C">
              <w:rPr>
                <w:rFonts w:ascii="Times New Roman" w:hAnsi="Times New Roman" w:cs="Times New Roman"/>
                <w:color w:val="000000"/>
                <w:sz w:val="28"/>
                <w:szCs w:val="28"/>
                <w:lang w:val="en-US"/>
              </w:rPr>
              <w:t>.</w:t>
            </w:r>
            <w:r w:rsidR="002D2B3C" w:rsidRPr="00F17318">
              <w:rPr>
                <w:rFonts w:ascii="Times New Roman" w:hAnsi="Times New Roman" w:cs="Times New Roman"/>
                <w:color w:val="000000"/>
                <w:sz w:val="28"/>
                <w:szCs w:val="28"/>
                <w:lang w:val="sv-SE"/>
              </w:rPr>
              <w:t xml:space="preserve"> Ona tili ta’limida rivojlangan xorijiy davlatlar tajribasi</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1F39BD"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6.</w:t>
            </w:r>
          </w:p>
        </w:tc>
        <w:tc>
          <w:tcPr>
            <w:tcW w:w="8056" w:type="dxa"/>
            <w:shd w:val="clear" w:color="auto" w:fill="FFFFFF"/>
          </w:tcPr>
          <w:p w:rsidR="00F64004" w:rsidRPr="00F64004" w:rsidRDefault="001F39BD" w:rsidP="0052515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F17318">
              <w:rPr>
                <w:rFonts w:ascii="Times New Roman" w:hAnsi="Times New Roman" w:cs="Times New Roman"/>
                <w:color w:val="000000"/>
                <w:sz w:val="28"/>
                <w:szCs w:val="28"/>
                <w:lang w:val="uz-Cyrl-UZ"/>
              </w:rPr>
              <w:t xml:space="preserve"> Til ta’limida innovatsi</w:t>
            </w:r>
            <w:r w:rsidRPr="00F17318">
              <w:rPr>
                <w:rFonts w:ascii="Times New Roman" w:hAnsi="Times New Roman" w:cs="Times New Roman"/>
                <w:color w:val="000000"/>
                <w:sz w:val="28"/>
                <w:szCs w:val="28"/>
                <w:lang w:val="en-US"/>
              </w:rPr>
              <w:t xml:space="preserve">on </w:t>
            </w:r>
            <w:r>
              <w:rPr>
                <w:rFonts w:ascii="Times New Roman" w:hAnsi="Times New Roman" w:cs="Times New Roman"/>
                <w:color w:val="000000"/>
                <w:sz w:val="28"/>
                <w:szCs w:val="28"/>
                <w:lang w:val="en-US"/>
              </w:rPr>
              <w:t>pedagogik</w:t>
            </w:r>
            <w:r w:rsidRPr="00F17318">
              <w:rPr>
                <w:rFonts w:ascii="Times New Roman" w:hAnsi="Times New Roman" w:cs="Times New Roman"/>
                <w:color w:val="000000"/>
                <w:sz w:val="28"/>
                <w:szCs w:val="28"/>
                <w:lang w:val="en-US"/>
              </w:rPr>
              <w:t xml:space="preserve"> hamda axborot kommunikatsion texnologiyalar</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1F39BD"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7.</w:t>
            </w:r>
          </w:p>
        </w:tc>
        <w:tc>
          <w:tcPr>
            <w:tcW w:w="8056" w:type="dxa"/>
            <w:shd w:val="clear" w:color="auto" w:fill="FFFFFF"/>
          </w:tcPr>
          <w:p w:rsidR="00F64004" w:rsidRPr="00F64004" w:rsidRDefault="00F64004" w:rsidP="00525153">
            <w:pPr>
              <w:spacing w:after="0" w:line="240" w:lineRule="auto"/>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 </w:t>
            </w:r>
            <w:r w:rsidR="001F39BD" w:rsidRPr="00F17318">
              <w:rPr>
                <w:rFonts w:ascii="Times New Roman" w:hAnsi="Times New Roman" w:cs="Times New Roman"/>
                <w:color w:val="000000"/>
                <w:sz w:val="28"/>
                <w:szCs w:val="28"/>
                <w:lang w:val="sv-SE"/>
              </w:rPr>
              <w:t xml:space="preserve"> Ona tili fani bo'yicha uzluksiz ta’limning Davlat ta’lim</w:t>
            </w:r>
            <w:r w:rsidR="001F39BD" w:rsidRPr="00F17318">
              <w:rPr>
                <w:rFonts w:ascii="Times New Roman" w:hAnsi="Times New Roman" w:cs="Times New Roman"/>
                <w:color w:val="000000"/>
                <w:sz w:val="28"/>
                <w:szCs w:val="28"/>
                <w:lang w:val="sv-SE"/>
              </w:rPr>
              <w:br/>
              <w:t>standartlari va o‘quv dasturlari mazmuni</w:t>
            </w:r>
            <w:r w:rsidR="001F39BD">
              <w:rPr>
                <w:rFonts w:ascii="Times New Roman" w:hAnsi="Times New Roman" w:cs="Times New Roman"/>
                <w:color w:val="000000"/>
                <w:sz w:val="28"/>
                <w:szCs w:val="28"/>
                <w:lang w:val="sv-SE"/>
              </w:rPr>
              <w:t>.</w:t>
            </w:r>
            <w:r w:rsidR="001F39BD" w:rsidRPr="00F17318">
              <w:rPr>
                <w:rFonts w:ascii="Times New Roman" w:hAnsi="Times New Roman" w:cs="Times New Roman"/>
                <w:color w:val="000000"/>
                <w:sz w:val="28"/>
                <w:szCs w:val="28"/>
                <w:lang w:val="sv-SE"/>
              </w:rPr>
              <w:t xml:space="preserve"> Kompetensiyaga yo'naltirilgan ona tili o‘quv dasturi</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F64004"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8.</w:t>
            </w:r>
          </w:p>
        </w:tc>
        <w:tc>
          <w:tcPr>
            <w:tcW w:w="8056" w:type="dxa"/>
            <w:shd w:val="clear" w:color="auto" w:fill="FFFFFF"/>
          </w:tcPr>
          <w:p w:rsidR="00F64004" w:rsidRPr="001F39BD" w:rsidRDefault="00F64004" w:rsidP="00525153">
            <w:pPr>
              <w:spacing w:after="0" w:line="240" w:lineRule="auto"/>
              <w:jc w:val="both"/>
              <w:rPr>
                <w:rFonts w:ascii="Times New Roman" w:eastAsia="Times New Roman" w:hAnsi="Times New Roman" w:cs="Times New Roman"/>
                <w:sz w:val="28"/>
                <w:szCs w:val="28"/>
                <w:lang w:val="uz-Cyrl-UZ" w:eastAsia="ru-RU"/>
              </w:rPr>
            </w:pPr>
            <w:r w:rsidRPr="00F64004">
              <w:rPr>
                <w:rFonts w:ascii="Times New Roman" w:eastAsia="Times New Roman" w:hAnsi="Times New Roman" w:cs="Times New Roman"/>
                <w:sz w:val="28"/>
                <w:szCs w:val="28"/>
                <w:lang w:val="en-US" w:eastAsia="ru-RU"/>
              </w:rPr>
              <w:t xml:space="preserve"> </w:t>
            </w:r>
            <w:r w:rsidR="001F39BD" w:rsidRPr="00F66614">
              <w:rPr>
                <w:rFonts w:ascii="Times New Roman" w:hAnsi="Times New Roman" w:cs="Times New Roman"/>
                <w:color w:val="000000"/>
                <w:sz w:val="28"/>
                <w:szCs w:val="28"/>
                <w:lang w:val="sv-SE"/>
              </w:rPr>
              <w:t xml:space="preserve"> Fonetika</w:t>
            </w:r>
            <w:r w:rsidR="001F39BD">
              <w:rPr>
                <w:rFonts w:ascii="Times New Roman" w:hAnsi="Times New Roman" w:cs="Times New Roman"/>
                <w:color w:val="000000"/>
                <w:sz w:val="28"/>
                <w:szCs w:val="28"/>
                <w:lang w:val="sv-SE"/>
              </w:rPr>
              <w:t xml:space="preserve"> va leksikologiya</w:t>
            </w:r>
            <w:r w:rsidR="001F39BD" w:rsidRPr="00F66614">
              <w:rPr>
                <w:rFonts w:ascii="Times New Roman" w:hAnsi="Times New Roman" w:cs="Times New Roman"/>
                <w:color w:val="000000"/>
                <w:sz w:val="28"/>
                <w:szCs w:val="28"/>
                <w:lang w:val="sv-SE"/>
              </w:rPr>
              <w:t xml:space="preserve"> bo'lim</w:t>
            </w:r>
            <w:r w:rsidR="001F39BD">
              <w:rPr>
                <w:rFonts w:ascii="Times New Roman" w:hAnsi="Times New Roman" w:cs="Times New Roman"/>
                <w:color w:val="000000"/>
                <w:sz w:val="28"/>
                <w:szCs w:val="28"/>
                <w:lang w:val="sv-SE"/>
              </w:rPr>
              <w:t>lar</w:t>
            </w:r>
            <w:r w:rsidR="001F39BD" w:rsidRPr="00F66614">
              <w:rPr>
                <w:rFonts w:ascii="Times New Roman" w:hAnsi="Times New Roman" w:cs="Times New Roman"/>
                <w:color w:val="000000"/>
                <w:sz w:val="28"/>
                <w:szCs w:val="28"/>
                <w:lang w:val="sv-SE"/>
              </w:rPr>
              <w:t>ini o'qitish metodikasi</w:t>
            </w:r>
            <w:r w:rsidR="001F39BD">
              <w:rPr>
                <w:rFonts w:ascii="Times New Roman" w:hAnsi="Times New Roman" w:cs="Times New Roman"/>
                <w:color w:val="000000"/>
                <w:sz w:val="28"/>
                <w:szCs w:val="28"/>
                <w:lang w:val="sv-SE"/>
              </w:rPr>
              <w:t>.</w:t>
            </w:r>
          </w:p>
        </w:tc>
        <w:tc>
          <w:tcPr>
            <w:tcW w:w="899" w:type="dxa"/>
            <w:shd w:val="clear" w:color="auto" w:fill="FFFFFF"/>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961642" w:rsidRPr="00525153" w:rsidTr="00DE06BA">
        <w:tc>
          <w:tcPr>
            <w:tcW w:w="605" w:type="dxa"/>
            <w:shd w:val="clear" w:color="auto" w:fill="FFFFFF"/>
          </w:tcPr>
          <w:p w:rsidR="00961642" w:rsidRPr="00F64004" w:rsidRDefault="00961642"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9.</w:t>
            </w:r>
          </w:p>
        </w:tc>
        <w:tc>
          <w:tcPr>
            <w:tcW w:w="8056" w:type="dxa"/>
            <w:shd w:val="clear" w:color="auto" w:fill="FFFFFF"/>
          </w:tcPr>
          <w:p w:rsidR="00961642" w:rsidRPr="00525153" w:rsidRDefault="00961642" w:rsidP="00525153">
            <w:pPr>
              <w:adjustRightInd w:val="0"/>
              <w:spacing w:after="0" w:line="240" w:lineRule="auto"/>
              <w:rPr>
                <w:rFonts w:ascii="Times New Roman" w:hAnsi="Times New Roman" w:cs="Times New Roman"/>
                <w:color w:val="000000"/>
                <w:sz w:val="28"/>
                <w:szCs w:val="28"/>
                <w:lang w:val="sv-SE"/>
              </w:rPr>
            </w:pPr>
            <w:r w:rsidRPr="00F66614">
              <w:rPr>
                <w:rFonts w:ascii="Times New Roman" w:hAnsi="Times New Roman" w:cs="Times New Roman"/>
                <w:color w:val="000000"/>
                <w:sz w:val="28"/>
                <w:szCs w:val="28"/>
                <w:lang w:val="sv-SE"/>
              </w:rPr>
              <w:t>Morfemika va so‘z yasalishini o'qitish metodikasi</w:t>
            </w:r>
            <w:r>
              <w:rPr>
                <w:rFonts w:ascii="Times New Roman" w:hAnsi="Times New Roman" w:cs="Times New Roman"/>
                <w:color w:val="000000"/>
                <w:sz w:val="28"/>
                <w:szCs w:val="28"/>
                <w:lang w:val="sv-SE"/>
              </w:rPr>
              <w:t>.</w:t>
            </w:r>
            <w:r w:rsidRPr="00F66614">
              <w:rPr>
                <w:rFonts w:ascii="Times New Roman" w:hAnsi="Times New Roman" w:cs="Times New Roman"/>
                <w:color w:val="000000"/>
                <w:sz w:val="28"/>
                <w:szCs w:val="28"/>
                <w:lang w:val="sv-SE"/>
              </w:rPr>
              <w:t xml:space="preserve"> </w:t>
            </w:r>
            <w:r w:rsidR="00525153">
              <w:rPr>
                <w:rFonts w:ascii="Times New Roman" w:hAnsi="Times New Roman" w:cs="Times New Roman"/>
                <w:color w:val="000000"/>
                <w:sz w:val="28"/>
                <w:szCs w:val="28"/>
                <w:lang w:val="sv-SE"/>
              </w:rPr>
              <w:t xml:space="preserve"> </w:t>
            </w:r>
            <w:r w:rsidRPr="004A73E8">
              <w:rPr>
                <w:rFonts w:ascii="Times New Roman" w:hAnsi="Times New Roman" w:cs="Times New Roman"/>
                <w:color w:val="000000"/>
                <w:sz w:val="28"/>
                <w:szCs w:val="28"/>
                <w:lang w:val="sv-SE"/>
              </w:rPr>
              <w:t xml:space="preserve">Morfologiyani o‘qitish metodikasi. </w:t>
            </w:r>
          </w:p>
        </w:tc>
        <w:tc>
          <w:tcPr>
            <w:tcW w:w="899" w:type="dxa"/>
            <w:shd w:val="clear" w:color="auto" w:fill="FFFFFF"/>
          </w:tcPr>
          <w:p w:rsidR="00961642" w:rsidRPr="00F64004" w:rsidRDefault="00961642"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961642" w:rsidRPr="00525153" w:rsidTr="00DE06BA">
        <w:tc>
          <w:tcPr>
            <w:tcW w:w="605" w:type="dxa"/>
            <w:shd w:val="clear" w:color="auto" w:fill="FFFFFF"/>
          </w:tcPr>
          <w:p w:rsidR="00961642" w:rsidRPr="00F64004" w:rsidRDefault="00961642"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10.</w:t>
            </w:r>
          </w:p>
        </w:tc>
        <w:tc>
          <w:tcPr>
            <w:tcW w:w="8056" w:type="dxa"/>
            <w:shd w:val="clear" w:color="auto" w:fill="FFFFFF"/>
          </w:tcPr>
          <w:p w:rsidR="00961642" w:rsidRPr="00525153" w:rsidRDefault="00961642" w:rsidP="00525153">
            <w:pPr>
              <w:adjustRightInd w:val="0"/>
              <w:spacing w:after="0" w:line="240" w:lineRule="auto"/>
              <w:jc w:val="center"/>
              <w:rPr>
                <w:rFonts w:ascii="Times New Roman" w:eastAsia="Times New Roman" w:hAnsi="Times New Roman" w:cs="Times New Roman"/>
                <w:b/>
                <w:bCs/>
                <w:sz w:val="28"/>
                <w:szCs w:val="28"/>
                <w:lang w:val="sv-SE" w:eastAsia="ru-RU"/>
              </w:rPr>
            </w:pPr>
            <w:r>
              <w:rPr>
                <w:rFonts w:ascii="Times New Roman" w:hAnsi="Times New Roman" w:cs="Times New Roman"/>
                <w:color w:val="000000"/>
                <w:sz w:val="28"/>
                <w:szCs w:val="28"/>
                <w:lang w:val="sv-SE"/>
              </w:rPr>
              <w:t>Sintaksis va p</w:t>
            </w:r>
            <w:r w:rsidRPr="004A73E8">
              <w:rPr>
                <w:rFonts w:ascii="Times New Roman" w:hAnsi="Times New Roman" w:cs="Times New Roman"/>
                <w:color w:val="000000"/>
                <w:sz w:val="28"/>
                <w:szCs w:val="28"/>
                <w:lang w:val="sv-SE"/>
              </w:rPr>
              <w:t>unktuatsiya</w:t>
            </w:r>
            <w:r>
              <w:rPr>
                <w:rFonts w:ascii="Times New Roman" w:hAnsi="Times New Roman" w:cs="Times New Roman"/>
                <w:color w:val="000000"/>
                <w:sz w:val="28"/>
                <w:szCs w:val="28"/>
                <w:lang w:val="sv-SE"/>
              </w:rPr>
              <w:t>ni</w:t>
            </w:r>
            <w:r w:rsidRPr="004A73E8">
              <w:rPr>
                <w:rFonts w:ascii="Times New Roman" w:hAnsi="Times New Roman" w:cs="Times New Roman"/>
                <w:color w:val="000000"/>
                <w:sz w:val="28"/>
                <w:szCs w:val="28"/>
                <w:lang w:val="sv-SE"/>
              </w:rPr>
              <w:t xml:space="preserve"> o‘qitish metodikasi </w:t>
            </w:r>
          </w:p>
        </w:tc>
        <w:tc>
          <w:tcPr>
            <w:tcW w:w="899" w:type="dxa"/>
            <w:shd w:val="clear" w:color="auto" w:fill="FFFFFF"/>
          </w:tcPr>
          <w:p w:rsidR="00961642" w:rsidRPr="00F64004" w:rsidRDefault="00961642"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961642" w:rsidRPr="007B5CCE" w:rsidTr="00DE06BA">
        <w:tc>
          <w:tcPr>
            <w:tcW w:w="605" w:type="dxa"/>
            <w:shd w:val="clear" w:color="auto" w:fill="FFFFFF"/>
          </w:tcPr>
          <w:p w:rsidR="00961642" w:rsidRPr="00F64004" w:rsidRDefault="00961642"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11.</w:t>
            </w:r>
          </w:p>
        </w:tc>
        <w:tc>
          <w:tcPr>
            <w:tcW w:w="8056" w:type="dxa"/>
            <w:shd w:val="clear" w:color="auto" w:fill="FFFFFF"/>
          </w:tcPr>
          <w:p w:rsidR="00961642" w:rsidRPr="004A73E8" w:rsidRDefault="00961642" w:rsidP="00525153">
            <w:pPr>
              <w:spacing w:after="0" w:line="240" w:lineRule="auto"/>
              <w:jc w:val="both"/>
              <w:rPr>
                <w:rFonts w:ascii="Times New Roman" w:eastAsia="Times New Roman" w:hAnsi="Times New Roman" w:cs="Times New Roman"/>
                <w:sz w:val="26"/>
                <w:szCs w:val="26"/>
                <w:lang w:val="sv-SE" w:eastAsia="ru-RU"/>
              </w:rPr>
            </w:pPr>
            <w:r w:rsidRPr="004A73E8">
              <w:rPr>
                <w:rFonts w:ascii="Times New Roman" w:hAnsi="Times New Roman" w:cs="Times New Roman"/>
                <w:color w:val="000000"/>
                <w:sz w:val="28"/>
                <w:szCs w:val="28"/>
                <w:lang w:val="sv-SE"/>
              </w:rPr>
              <w:t>Nutq uslublari ustida ishlash metodikasi O'quvchilarning og‘zaki</w:t>
            </w:r>
            <w:r>
              <w:rPr>
                <w:rFonts w:ascii="Times New Roman" w:hAnsi="Times New Roman" w:cs="Times New Roman"/>
                <w:color w:val="000000"/>
                <w:sz w:val="28"/>
                <w:szCs w:val="28"/>
                <w:lang w:val="sv-SE"/>
              </w:rPr>
              <w:t xml:space="preserve">, yozma va bog'lanishli nutqini </w:t>
            </w:r>
            <w:r w:rsidRPr="004A73E8">
              <w:rPr>
                <w:rFonts w:ascii="Times New Roman" w:hAnsi="Times New Roman" w:cs="Times New Roman"/>
                <w:color w:val="000000"/>
                <w:sz w:val="28"/>
                <w:szCs w:val="28"/>
                <w:lang w:val="sv-SE"/>
              </w:rPr>
              <w:t>o'stirish mazmuni</w:t>
            </w:r>
          </w:p>
        </w:tc>
        <w:tc>
          <w:tcPr>
            <w:tcW w:w="899" w:type="dxa"/>
            <w:shd w:val="clear" w:color="auto" w:fill="FFFFFF"/>
          </w:tcPr>
          <w:p w:rsidR="00961642" w:rsidRPr="00F64004" w:rsidRDefault="00961642" w:rsidP="00F64004">
            <w:pPr>
              <w:spacing w:after="0"/>
              <w:jc w:val="center"/>
              <w:rPr>
                <w:rFonts w:ascii="Times New Roman" w:eastAsia="Times New Roman" w:hAnsi="Times New Roman" w:cs="Times New Roman"/>
                <w:sz w:val="28"/>
                <w:szCs w:val="28"/>
                <w:lang w:val="en-US" w:eastAsia="ru-RU"/>
              </w:rPr>
            </w:pPr>
          </w:p>
        </w:tc>
      </w:tr>
      <w:tr w:rsidR="00961642" w:rsidRPr="00F64004" w:rsidTr="00DE06BA">
        <w:tc>
          <w:tcPr>
            <w:tcW w:w="605" w:type="dxa"/>
            <w:shd w:val="clear" w:color="auto" w:fill="FFFFFF"/>
          </w:tcPr>
          <w:p w:rsidR="00961642" w:rsidRPr="00F64004" w:rsidRDefault="00961642"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12.</w:t>
            </w:r>
          </w:p>
        </w:tc>
        <w:tc>
          <w:tcPr>
            <w:tcW w:w="8056" w:type="dxa"/>
            <w:shd w:val="clear" w:color="auto" w:fill="FFFFFF"/>
          </w:tcPr>
          <w:p w:rsidR="00961642" w:rsidRPr="00525153" w:rsidRDefault="00961642" w:rsidP="00525153">
            <w:pPr>
              <w:adjustRightInd w:val="0"/>
              <w:spacing w:after="0" w:line="240" w:lineRule="auto"/>
              <w:jc w:val="both"/>
              <w:rPr>
                <w:rFonts w:ascii="Times New Roman" w:eastAsia="Times New Roman" w:hAnsi="Times New Roman" w:cs="Times New Roman"/>
                <w:b/>
                <w:bCs/>
                <w:sz w:val="28"/>
                <w:szCs w:val="28"/>
                <w:lang w:eastAsia="ru-RU"/>
              </w:rPr>
            </w:pPr>
            <w:r w:rsidRPr="00F17318">
              <w:rPr>
                <w:rFonts w:ascii="Times New Roman" w:eastAsia="Times New Roman" w:hAnsi="Times New Roman" w:cs="Times New Roman"/>
                <w:sz w:val="28"/>
                <w:szCs w:val="28"/>
                <w:lang w:val="uz-Cyrl-UZ" w:eastAsia="ru-RU"/>
              </w:rPr>
              <w:t xml:space="preserve"> </w:t>
            </w:r>
            <w:r w:rsidRPr="00961642">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Ona</w:t>
            </w:r>
            <w:r w:rsidRPr="00961642">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tili</w:t>
            </w:r>
            <w:r w:rsidRPr="00961642">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o</w:t>
            </w:r>
            <w:r w:rsidRPr="00961642">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en-US"/>
              </w:rPr>
              <w:t>qituvchisi</w:t>
            </w:r>
            <w:r w:rsidRPr="00961642">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faolivatida</w:t>
            </w:r>
            <w:r w:rsidRPr="00961642">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qo</w:t>
            </w:r>
            <w:r w:rsidRPr="00961642">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en-US"/>
              </w:rPr>
              <w:t>llaniladigan</w:t>
            </w:r>
            <w:r w:rsidRPr="00961642">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hujjatlar</w:t>
            </w:r>
            <w:r w:rsidRPr="00F17318">
              <w:rPr>
                <w:rFonts w:ascii="Times New Roman" w:eastAsia="Times New Roman" w:hAnsi="Times New Roman" w:cs="Times New Roman"/>
                <w:b/>
                <w:bCs/>
                <w:sz w:val="28"/>
                <w:szCs w:val="28"/>
                <w:lang w:val="sv-SE" w:eastAsia="ru-RU"/>
              </w:rPr>
              <w:t>.</w:t>
            </w:r>
            <w:r w:rsidRPr="00961642">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0‘</w:t>
            </w:r>
            <w:r w:rsidRPr="00F17318">
              <w:rPr>
                <w:rFonts w:ascii="Times New Roman" w:hAnsi="Times New Roman" w:cs="Times New Roman"/>
                <w:color w:val="000000"/>
                <w:sz w:val="28"/>
                <w:szCs w:val="28"/>
                <w:lang w:val="en-US"/>
              </w:rPr>
              <w:t>quvchilar</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bilimini</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nazorat</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qilish</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va</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baholash</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usullari</w:t>
            </w:r>
            <w:r>
              <w:rPr>
                <w:rFonts w:ascii="Times New Roman" w:hAnsi="Times New Roman" w:cs="Times New Roman"/>
                <w:color w:val="000000"/>
                <w:sz w:val="28"/>
                <w:szCs w:val="28"/>
                <w:lang w:val="en-US"/>
              </w:rPr>
              <w:t>.</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Darsdan</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tashqari</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ishlarni</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tashkil</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qilish</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metodikasi</w:t>
            </w:r>
          </w:p>
        </w:tc>
        <w:tc>
          <w:tcPr>
            <w:tcW w:w="899" w:type="dxa"/>
            <w:shd w:val="clear" w:color="auto" w:fill="FFFFFF"/>
          </w:tcPr>
          <w:p w:rsidR="00961642" w:rsidRPr="00F64004" w:rsidRDefault="00961642"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961642" w:rsidRPr="00F64004" w:rsidTr="00DE06BA">
        <w:tc>
          <w:tcPr>
            <w:tcW w:w="605" w:type="dxa"/>
            <w:shd w:val="clear" w:color="auto" w:fill="FFFFFF"/>
          </w:tcPr>
          <w:p w:rsidR="00961642" w:rsidRPr="00F64004" w:rsidRDefault="00961642" w:rsidP="00F64004">
            <w:pPr>
              <w:spacing w:after="0"/>
              <w:rPr>
                <w:rFonts w:ascii="Times New Roman" w:eastAsia="Times New Roman" w:hAnsi="Times New Roman" w:cs="Times New Roman"/>
                <w:b/>
                <w:sz w:val="28"/>
                <w:szCs w:val="28"/>
                <w:lang w:val="en-US" w:eastAsia="ru-RU"/>
              </w:rPr>
            </w:pPr>
          </w:p>
        </w:tc>
        <w:tc>
          <w:tcPr>
            <w:tcW w:w="8056" w:type="dxa"/>
            <w:shd w:val="clear" w:color="auto" w:fill="FFFFFF"/>
          </w:tcPr>
          <w:p w:rsidR="00961642" w:rsidRPr="00F64004" w:rsidRDefault="00961642"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                                               Jami</w:t>
            </w:r>
          </w:p>
        </w:tc>
        <w:tc>
          <w:tcPr>
            <w:tcW w:w="899" w:type="dxa"/>
            <w:shd w:val="clear" w:color="auto" w:fill="FFFFFF"/>
          </w:tcPr>
          <w:p w:rsidR="00961642" w:rsidRPr="00F64004" w:rsidRDefault="00961642"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24</w:t>
            </w:r>
          </w:p>
        </w:tc>
      </w:tr>
    </w:tbl>
    <w:p w:rsidR="00F64004" w:rsidRPr="00F64004" w:rsidRDefault="00F64004" w:rsidP="00F64004">
      <w:pPr>
        <w:spacing w:after="0"/>
        <w:rPr>
          <w:rFonts w:ascii="Times New Roman" w:eastAsia="Times New Roman" w:hAnsi="Times New Roman" w:cs="Times New Roman"/>
          <w:b/>
          <w:sz w:val="28"/>
          <w:szCs w:val="28"/>
          <w:lang w:val="en-US" w:eastAsia="ru-RU"/>
        </w:rPr>
      </w:pP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Amaliy mashg`ulotlar uchun tavsiya etiladigan mavzular</w:t>
      </w:r>
    </w:p>
    <w:p w:rsidR="00F64004" w:rsidRPr="00F64004" w:rsidRDefault="00F64004" w:rsidP="00F64004">
      <w:pPr>
        <w:spacing w:after="0"/>
        <w:ind w:firstLine="708"/>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sz w:val="28"/>
          <w:szCs w:val="28"/>
          <w:lang w:val="en-US" w:eastAsia="ru-RU"/>
        </w:rPr>
        <w:t xml:space="preserve">Amaliy mashg`ulotlarda talabalar, asosan, ona tilidan o‘quv mashg`ulotlarini rejalashtirish va dars o‘tish  usullarini o‘rganadilar.Amaliy mashg`ulotlarini tashkil etish bo‘yicha kafedraning shu fan o‘qituvchilari tomonidan ko‘rsatma va tavsiyalar ishlab chiqiladi. Talabalar asosiy ma`ruza mavzulari </w:t>
      </w:r>
      <w:proofErr w:type="gramStart"/>
      <w:r w:rsidRPr="00F64004">
        <w:rPr>
          <w:rFonts w:ascii="Times New Roman" w:eastAsia="Times New Roman" w:hAnsi="Times New Roman" w:cs="Times New Roman"/>
          <w:sz w:val="28"/>
          <w:szCs w:val="28"/>
          <w:lang w:val="en-US" w:eastAsia="ru-RU"/>
        </w:rPr>
        <w:t>bo‘</w:t>
      </w:r>
      <w:proofErr w:type="gramEnd"/>
      <w:r w:rsidRPr="00F64004">
        <w:rPr>
          <w:rFonts w:ascii="Times New Roman" w:eastAsia="Times New Roman" w:hAnsi="Times New Roman" w:cs="Times New Roman"/>
          <w:sz w:val="28"/>
          <w:szCs w:val="28"/>
          <w:lang w:val="en-US" w:eastAsia="ru-RU"/>
        </w:rPr>
        <w:t>yicha olgan bilim va ko‘nikmalarini amaliy ish – dars reja –konspektini tuzish, bir soatlik darsni o‘tish orqali mustahkamlaydilar.Shuningdek, talabalarning ilmiy-metodik maqola va tezislar tayyorlash va nashr etishlariga rahnamo bo‘lish, ko‘rgazmali qurollar tayyorlash, tarqatma materiallardan foydalanishga o‘rgatish va boshqalar tavsiya etiladi.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64004" w:rsidRPr="007B5CCE" w:rsidTr="00DE06BA">
        <w:tc>
          <w:tcPr>
            <w:tcW w:w="9464"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Fonetika  bo‘limini o‘qitish amaliyoti</w:t>
            </w:r>
          </w:p>
        </w:tc>
      </w:tr>
      <w:tr w:rsidR="00F64004" w:rsidRPr="007B5CCE" w:rsidTr="00DE06BA">
        <w:trPr>
          <w:trHeight w:val="1125"/>
        </w:trPr>
        <w:tc>
          <w:tcPr>
            <w:tcW w:w="9464" w:type="dxa"/>
          </w:tcPr>
          <w:p w:rsidR="00F64004" w:rsidRPr="00F64004" w:rsidRDefault="00F64004" w:rsidP="00F64004">
            <w:pPr>
              <w:spacing w:after="0"/>
              <w:ind w:right="-108"/>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llaniladigan ta`lim texnologiyalari:</w:t>
            </w:r>
            <w:r w:rsidRPr="00F64004">
              <w:rPr>
                <w:rFonts w:ascii="Times New Roman" w:eastAsia="Times New Roman" w:hAnsi="Times New Roman" w:cs="Times New Roman"/>
                <w:i/>
                <w:sz w:val="28"/>
                <w:szCs w:val="28"/>
                <w:lang w:val="en-US" w:eastAsia="ru-RU"/>
              </w:rPr>
              <w:t>diologik yondoshuv, davrasuhbati, aqliy hujum va boshqalar.</w:t>
            </w:r>
          </w:p>
          <w:p w:rsidR="00F64004" w:rsidRPr="00F64004" w:rsidRDefault="00F64004" w:rsidP="00F64004">
            <w:pPr>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 xml:space="preserve"> A2; A5; A6; A9; A12; A20; A26; A38.</w:t>
            </w:r>
          </w:p>
        </w:tc>
      </w:tr>
      <w:tr w:rsidR="00F64004" w:rsidRPr="007B5CCE" w:rsidTr="00DE06BA">
        <w:trPr>
          <w:trHeight w:val="395"/>
        </w:trPr>
        <w:tc>
          <w:tcPr>
            <w:tcW w:w="9464" w:type="dxa"/>
          </w:tcPr>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Leksikologiya bo‘limini o‘qitish amaliyoti</w:t>
            </w:r>
          </w:p>
        </w:tc>
      </w:tr>
      <w:tr w:rsidR="00F64004" w:rsidRPr="007B5CCE" w:rsidTr="00DE06BA">
        <w:trPr>
          <w:trHeight w:val="1125"/>
        </w:trPr>
        <w:tc>
          <w:tcPr>
            <w:tcW w:w="9464" w:type="dxa"/>
            <w:tcBorders>
              <w:bottom w:val="single" w:sz="4" w:space="0" w:color="auto"/>
            </w:tcBorders>
          </w:tcPr>
          <w:p w:rsidR="00F64004" w:rsidRPr="00DE06BA" w:rsidRDefault="00F64004" w:rsidP="00F64004">
            <w:pPr>
              <w:spacing w:after="0"/>
              <w:jc w:val="both"/>
              <w:rPr>
                <w:rFonts w:ascii="Times New Roman" w:eastAsia="Times New Roman" w:hAnsi="Times New Roman" w:cs="Times New Roman"/>
                <w:i/>
                <w:sz w:val="28"/>
                <w:szCs w:val="28"/>
                <w:lang w:eastAsia="ru-RU"/>
              </w:rPr>
            </w:pPr>
            <w:proofErr w:type="gramStart"/>
            <w:r w:rsidRPr="00F64004">
              <w:rPr>
                <w:rFonts w:ascii="Times New Roman" w:eastAsia="Times New Roman" w:hAnsi="Times New Roman" w:cs="Times New Roman"/>
                <w:b/>
                <w:sz w:val="28"/>
                <w:szCs w:val="28"/>
                <w:lang w:val="en-US" w:eastAsia="ru-RU"/>
              </w:rPr>
              <w:t>Qo</w:t>
            </w:r>
            <w:r w:rsidRPr="00DE06BA">
              <w:rPr>
                <w:rFonts w:ascii="Times New Roman" w:eastAsia="Times New Roman" w:hAnsi="Times New Roman" w:cs="Times New Roman"/>
                <w:b/>
                <w:sz w:val="28"/>
                <w:szCs w:val="28"/>
                <w:lang w:eastAsia="ru-RU"/>
              </w:rPr>
              <w:t>‘</w:t>
            </w:r>
            <w:proofErr w:type="gramEnd"/>
            <w:r w:rsidRPr="00F64004">
              <w:rPr>
                <w:rFonts w:ascii="Times New Roman" w:eastAsia="Times New Roman" w:hAnsi="Times New Roman" w:cs="Times New Roman"/>
                <w:b/>
                <w:sz w:val="28"/>
                <w:szCs w:val="28"/>
                <w:lang w:val="en-US" w:eastAsia="ru-RU"/>
              </w:rPr>
              <w:t>llaniladigan</w:t>
            </w:r>
            <w:r w:rsidRPr="00DE06BA">
              <w:rPr>
                <w:rFonts w:ascii="Times New Roman" w:eastAsia="Times New Roman" w:hAnsi="Times New Roman" w:cs="Times New Roman"/>
                <w:b/>
                <w:sz w:val="28"/>
                <w:szCs w:val="28"/>
                <w:lang w:eastAsia="ru-RU"/>
              </w:rPr>
              <w:t xml:space="preserve"> </w:t>
            </w:r>
            <w:r w:rsidRPr="00F64004">
              <w:rPr>
                <w:rFonts w:ascii="Times New Roman" w:eastAsia="Times New Roman" w:hAnsi="Times New Roman" w:cs="Times New Roman"/>
                <w:b/>
                <w:sz w:val="28"/>
                <w:szCs w:val="28"/>
                <w:lang w:val="en-US" w:eastAsia="ru-RU"/>
              </w:rPr>
              <w:t>ta</w:t>
            </w:r>
            <w:r w:rsidRPr="00DE06BA">
              <w:rPr>
                <w:rFonts w:ascii="Times New Roman" w:eastAsia="Times New Roman" w:hAnsi="Times New Roman" w:cs="Times New Roman"/>
                <w:b/>
                <w:sz w:val="28"/>
                <w:szCs w:val="28"/>
                <w:lang w:eastAsia="ru-RU"/>
              </w:rPr>
              <w:t>`</w:t>
            </w:r>
            <w:r w:rsidRPr="00F64004">
              <w:rPr>
                <w:rFonts w:ascii="Times New Roman" w:eastAsia="Times New Roman" w:hAnsi="Times New Roman" w:cs="Times New Roman"/>
                <w:b/>
                <w:sz w:val="28"/>
                <w:szCs w:val="28"/>
                <w:lang w:val="en-US" w:eastAsia="ru-RU"/>
              </w:rPr>
              <w:t>lim</w:t>
            </w:r>
            <w:r w:rsidRPr="00DE06BA">
              <w:rPr>
                <w:rFonts w:ascii="Times New Roman" w:eastAsia="Times New Roman" w:hAnsi="Times New Roman" w:cs="Times New Roman"/>
                <w:b/>
                <w:sz w:val="28"/>
                <w:szCs w:val="28"/>
                <w:lang w:eastAsia="ru-RU"/>
              </w:rPr>
              <w:t xml:space="preserve"> </w:t>
            </w:r>
            <w:r w:rsidRPr="00F64004">
              <w:rPr>
                <w:rFonts w:ascii="Times New Roman" w:eastAsia="Times New Roman" w:hAnsi="Times New Roman" w:cs="Times New Roman"/>
                <w:b/>
                <w:sz w:val="28"/>
                <w:szCs w:val="28"/>
                <w:lang w:val="en-US" w:eastAsia="ru-RU"/>
              </w:rPr>
              <w:t>texnologiyalari</w:t>
            </w:r>
            <w:r w:rsidRPr="00DE06BA">
              <w:rPr>
                <w:rFonts w:ascii="Times New Roman" w:eastAsia="Times New Roman" w:hAnsi="Times New Roman" w:cs="Times New Roman"/>
                <w:b/>
                <w:sz w:val="28"/>
                <w:szCs w:val="28"/>
                <w:lang w:eastAsia="ru-RU"/>
              </w:rPr>
              <w:t xml:space="preserve">: </w:t>
            </w:r>
            <w:r w:rsidRPr="00F64004">
              <w:rPr>
                <w:rFonts w:ascii="Times New Roman" w:eastAsia="Times New Roman" w:hAnsi="Times New Roman" w:cs="Times New Roman"/>
                <w:sz w:val="28"/>
                <w:szCs w:val="28"/>
                <w:lang w:val="en-US" w:eastAsia="ru-RU"/>
              </w:rPr>
              <w:t>keys</w:t>
            </w:r>
            <w:r w:rsidRPr="00DE06BA">
              <w:rPr>
                <w:rFonts w:ascii="Times New Roman" w:eastAsia="Times New Roman" w:hAnsi="Times New Roman" w:cs="Times New Roman"/>
                <w:sz w:val="28"/>
                <w:szCs w:val="28"/>
                <w:lang w:eastAsia="ru-RU"/>
              </w:rPr>
              <w:t xml:space="preserve"> </w:t>
            </w:r>
            <w:r w:rsidRPr="00F64004">
              <w:rPr>
                <w:rFonts w:ascii="Times New Roman" w:eastAsia="Times New Roman" w:hAnsi="Times New Roman" w:cs="Times New Roman"/>
                <w:sz w:val="28"/>
                <w:szCs w:val="28"/>
                <w:lang w:val="en-US" w:eastAsia="ru-RU"/>
              </w:rPr>
              <w:t>usuli</w:t>
            </w:r>
            <w:r w:rsidRPr="00DE06BA">
              <w:rPr>
                <w:rFonts w:ascii="Times New Roman" w:eastAsia="Times New Roman" w:hAnsi="Times New Roman" w:cs="Times New Roman"/>
                <w:sz w:val="28"/>
                <w:szCs w:val="28"/>
                <w:lang w:eastAsia="ru-RU"/>
              </w:rPr>
              <w:t xml:space="preserve">, </w:t>
            </w:r>
            <w:r w:rsidRPr="00F64004">
              <w:rPr>
                <w:rFonts w:ascii="Times New Roman" w:eastAsia="Times New Roman" w:hAnsi="Times New Roman" w:cs="Times New Roman"/>
                <w:i/>
                <w:sz w:val="28"/>
                <w:szCs w:val="28"/>
                <w:lang w:val="en-US" w:eastAsia="ru-RU"/>
              </w:rPr>
              <w:t>mini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ma</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ruza</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davra</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suhbati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o</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z</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o</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zini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nazorat</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aqliy</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hujum</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klaster</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usuli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va</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boshqalar</w:t>
            </w:r>
            <w:r w:rsidRPr="00DE06BA">
              <w:rPr>
                <w:rFonts w:ascii="Times New Roman" w:eastAsia="Times New Roman" w:hAnsi="Times New Roman" w:cs="Times New Roman"/>
                <w:i/>
                <w:sz w:val="28"/>
                <w:szCs w:val="28"/>
                <w:lang w:eastAsia="ru-RU"/>
              </w:rPr>
              <w:t>.</w:t>
            </w:r>
          </w:p>
          <w:p w:rsidR="00F64004" w:rsidRPr="00F64004" w:rsidRDefault="00F64004" w:rsidP="00F64004">
            <w:pPr>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 xml:space="preserve">A6; A8; A10; A11; A14; A24; A29; A34; A35; A42. </w:t>
            </w:r>
          </w:p>
        </w:tc>
      </w:tr>
      <w:tr w:rsidR="00F64004" w:rsidRPr="007B5CCE" w:rsidTr="00DE06BA">
        <w:trPr>
          <w:trHeight w:val="541"/>
        </w:trPr>
        <w:tc>
          <w:tcPr>
            <w:tcW w:w="9464" w:type="dxa"/>
            <w:tcBorders>
              <w:bottom w:val="single" w:sz="4" w:space="0" w:color="auto"/>
            </w:tcBorders>
          </w:tcPr>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So‘z yasalishini o‘qitish amaliyoti</w:t>
            </w:r>
          </w:p>
        </w:tc>
      </w:tr>
      <w:tr w:rsidR="00F64004" w:rsidRPr="007B5CCE" w:rsidTr="00DE06BA">
        <w:trPr>
          <w:trHeight w:val="1118"/>
        </w:trPr>
        <w:tc>
          <w:tcPr>
            <w:tcW w:w="9464" w:type="dxa"/>
            <w:tcBorders>
              <w:bottom w:val="single" w:sz="4" w:space="0" w:color="auto"/>
            </w:tcBorders>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aqliy hujum,klaster usuli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A6; A8; A10; A11; A14; A24; A35; A42; A45.</w:t>
            </w:r>
          </w:p>
        </w:tc>
      </w:tr>
      <w:tr w:rsidR="00F64004" w:rsidRPr="007B5CCE" w:rsidTr="00DE06BA">
        <w:tc>
          <w:tcPr>
            <w:tcW w:w="9464"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To‘g`ri talaffuz va to‘g`ri imlo me`yorlarini o‘qitish amaliyoti</w:t>
            </w:r>
          </w:p>
        </w:tc>
      </w:tr>
      <w:tr w:rsidR="00F64004" w:rsidRPr="007B5CCE" w:rsidTr="00DE06BA">
        <w:trPr>
          <w:trHeight w:val="1320"/>
        </w:trPr>
        <w:tc>
          <w:tcPr>
            <w:tcW w:w="9464" w:type="dxa"/>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mini ma`ruza, davra suhbati, aqliy hujum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A6; A8; A10; A11; A14; A24; A29; A34; A35.</w:t>
            </w:r>
          </w:p>
        </w:tc>
      </w:tr>
      <w:tr w:rsidR="00F64004" w:rsidRPr="007B5CCE" w:rsidTr="00DE06BA">
        <w:trPr>
          <w:trHeight w:val="315"/>
        </w:trPr>
        <w:tc>
          <w:tcPr>
            <w:tcW w:w="9464" w:type="dxa"/>
          </w:tcPr>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So‘z turkumlarini o‘qitish amaliyoti</w:t>
            </w:r>
          </w:p>
        </w:tc>
      </w:tr>
      <w:tr w:rsidR="00F64004" w:rsidRPr="007B5CCE" w:rsidTr="00DE06BA">
        <w:trPr>
          <w:trHeight w:val="1094"/>
        </w:trPr>
        <w:tc>
          <w:tcPr>
            <w:tcW w:w="9464" w:type="dxa"/>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munozara usuli, </w:t>
            </w:r>
            <w:r w:rsidRPr="00F64004">
              <w:rPr>
                <w:rFonts w:ascii="Times New Roman" w:eastAsia="Times New Roman" w:hAnsi="Times New Roman" w:cs="Times New Roman"/>
                <w:i/>
                <w:sz w:val="28"/>
                <w:szCs w:val="28"/>
                <w:lang w:val="en-US" w:eastAsia="ru-RU"/>
              </w:rPr>
              <w:t>muammoli ta`lim, diologik yondoshuv, davra suhbati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A2; A5; A6; A9; A12; A20; A26; A38; A39; A43; A44.</w:t>
            </w:r>
          </w:p>
        </w:tc>
      </w:tr>
      <w:tr w:rsidR="00F64004" w:rsidRPr="007B5CCE" w:rsidTr="00DE06BA">
        <w:trPr>
          <w:trHeight w:val="402"/>
        </w:trPr>
        <w:tc>
          <w:tcPr>
            <w:tcW w:w="9464" w:type="dxa"/>
          </w:tcPr>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Gap bo‘laklarini o‘qitish amaliyoti</w:t>
            </w:r>
          </w:p>
        </w:tc>
      </w:tr>
      <w:tr w:rsidR="00F64004" w:rsidRPr="007B5CCE" w:rsidTr="00DE06BA">
        <w:trPr>
          <w:trHeight w:val="1232"/>
        </w:trPr>
        <w:tc>
          <w:tcPr>
            <w:tcW w:w="9464" w:type="dxa"/>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i/>
                <w:sz w:val="28"/>
                <w:szCs w:val="28"/>
                <w:lang w:val="en-US" w:eastAsia="ru-RU"/>
              </w:rPr>
              <w:t>muammoli ta`lim, diologik yondoshuv, davra suhbati, o‘z-o‘zini nazorat, aqliy hujum va 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A2; A5; A6; A9; A12; A20; A26; A43; A44.</w:t>
            </w:r>
          </w:p>
        </w:tc>
      </w:tr>
      <w:tr w:rsidR="00F64004" w:rsidRPr="007B5CCE" w:rsidTr="00DE06BA">
        <w:trPr>
          <w:trHeight w:val="725"/>
        </w:trPr>
        <w:tc>
          <w:tcPr>
            <w:tcW w:w="9464"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Gap </w:t>
            </w:r>
            <w:proofErr w:type="gramStart"/>
            <w:r w:rsidRPr="00F64004">
              <w:rPr>
                <w:rFonts w:ascii="Times New Roman" w:eastAsia="Times New Roman" w:hAnsi="Times New Roman" w:cs="Times New Roman"/>
                <w:b/>
                <w:sz w:val="28"/>
                <w:szCs w:val="28"/>
                <w:lang w:val="en-US" w:eastAsia="ru-RU"/>
              </w:rPr>
              <w:t>bo‘</w:t>
            </w:r>
            <w:proofErr w:type="gramEnd"/>
            <w:r w:rsidRPr="00F64004">
              <w:rPr>
                <w:rFonts w:ascii="Times New Roman" w:eastAsia="Times New Roman" w:hAnsi="Times New Roman" w:cs="Times New Roman"/>
                <w:b/>
                <w:sz w:val="28"/>
                <w:szCs w:val="28"/>
                <w:lang w:val="en-US" w:eastAsia="ru-RU"/>
              </w:rPr>
              <w:t xml:space="preserve">laklari bilan grammatik jihatdan aloqaga kirishmaydigan </w:t>
            </w:r>
          </w:p>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bo‘laklarni o‘qitish amaliyoti</w:t>
            </w:r>
          </w:p>
        </w:tc>
      </w:tr>
      <w:tr w:rsidR="00F64004" w:rsidRPr="007B5CCE" w:rsidTr="00DE06BA">
        <w:trPr>
          <w:trHeight w:val="1185"/>
        </w:trPr>
        <w:tc>
          <w:tcPr>
            <w:tcW w:w="9464" w:type="dxa"/>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munozara usuli,</w:t>
            </w:r>
            <w:r w:rsidRPr="00F64004">
              <w:rPr>
                <w:rFonts w:ascii="Times New Roman" w:eastAsia="Times New Roman" w:hAnsi="Times New Roman" w:cs="Times New Roman"/>
                <w:i/>
                <w:sz w:val="28"/>
                <w:szCs w:val="28"/>
                <w:lang w:val="en-US" w:eastAsia="ru-RU"/>
              </w:rPr>
              <w:t>davra suhbati, o‘z-o‘zini nazorat va boshqalar.</w:t>
            </w:r>
          </w:p>
          <w:p w:rsidR="00F64004" w:rsidRPr="00F64004" w:rsidRDefault="00F64004" w:rsidP="00F64004">
            <w:pPr>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A2; A5; A6; A9; A12; A20; A26; A38; A39.</w:t>
            </w:r>
          </w:p>
        </w:tc>
      </w:tr>
      <w:tr w:rsidR="00F64004" w:rsidRPr="007B5CCE" w:rsidTr="00DE06BA">
        <w:trPr>
          <w:trHeight w:val="417"/>
        </w:trPr>
        <w:tc>
          <w:tcPr>
            <w:tcW w:w="9464" w:type="dxa"/>
          </w:tcPr>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Ergashgan qo‘shma gaplarni o‘qitish amaliyoti.</w:t>
            </w:r>
          </w:p>
        </w:tc>
      </w:tr>
      <w:tr w:rsidR="00F64004" w:rsidRPr="007B5CCE" w:rsidTr="00DE06BA">
        <w:trPr>
          <w:trHeight w:val="1120"/>
        </w:trPr>
        <w:tc>
          <w:tcPr>
            <w:tcW w:w="9464" w:type="dxa"/>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mini ma`ruza, davra suhbati, klaster usuli va boshqalar.</w:t>
            </w:r>
          </w:p>
          <w:p w:rsidR="00F64004" w:rsidRPr="00F64004" w:rsidRDefault="00F64004" w:rsidP="00F64004">
            <w:pPr>
              <w:spacing w:after="0"/>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A6; A8; A10; A11; A14; A24; A29; A34; A35; A42; A45.</w:t>
            </w:r>
          </w:p>
        </w:tc>
      </w:tr>
      <w:tr w:rsidR="00F64004" w:rsidRPr="007B5CCE" w:rsidTr="00DE06BA">
        <w:trPr>
          <w:trHeight w:val="285"/>
        </w:trPr>
        <w:tc>
          <w:tcPr>
            <w:tcW w:w="9464" w:type="dxa"/>
          </w:tcPr>
          <w:p w:rsidR="00F64004" w:rsidRPr="00F64004" w:rsidRDefault="00F64004" w:rsidP="00F64004">
            <w:pPr>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Punktuatsiya qoidalarini o‘zlashtirish usullari.</w:t>
            </w:r>
          </w:p>
        </w:tc>
      </w:tr>
      <w:tr w:rsidR="00F64004" w:rsidRPr="007B5CCE" w:rsidTr="00DE06BA">
        <w:trPr>
          <w:trHeight w:val="825"/>
        </w:trPr>
        <w:tc>
          <w:tcPr>
            <w:tcW w:w="9464" w:type="dxa"/>
          </w:tcPr>
          <w:p w:rsidR="00F64004" w:rsidRPr="00DE06BA" w:rsidRDefault="00F64004" w:rsidP="00F64004">
            <w:pPr>
              <w:spacing w:after="0"/>
              <w:jc w:val="both"/>
              <w:rPr>
                <w:rFonts w:ascii="Times New Roman" w:eastAsia="Times New Roman" w:hAnsi="Times New Roman" w:cs="Times New Roman"/>
                <w:i/>
                <w:sz w:val="28"/>
                <w:szCs w:val="28"/>
                <w:lang w:eastAsia="ru-RU"/>
              </w:rPr>
            </w:pPr>
            <w:proofErr w:type="gramStart"/>
            <w:r w:rsidRPr="00F64004">
              <w:rPr>
                <w:rFonts w:ascii="Times New Roman" w:eastAsia="Times New Roman" w:hAnsi="Times New Roman" w:cs="Times New Roman"/>
                <w:b/>
                <w:sz w:val="28"/>
                <w:szCs w:val="28"/>
                <w:lang w:val="en-US" w:eastAsia="ru-RU"/>
              </w:rPr>
              <w:t>Qo</w:t>
            </w:r>
            <w:r w:rsidRPr="00DE06BA">
              <w:rPr>
                <w:rFonts w:ascii="Times New Roman" w:eastAsia="Times New Roman" w:hAnsi="Times New Roman" w:cs="Times New Roman"/>
                <w:b/>
                <w:sz w:val="28"/>
                <w:szCs w:val="28"/>
                <w:lang w:eastAsia="ru-RU"/>
              </w:rPr>
              <w:t>‘</w:t>
            </w:r>
            <w:proofErr w:type="gramEnd"/>
            <w:r w:rsidRPr="00F64004">
              <w:rPr>
                <w:rFonts w:ascii="Times New Roman" w:eastAsia="Times New Roman" w:hAnsi="Times New Roman" w:cs="Times New Roman"/>
                <w:b/>
                <w:sz w:val="28"/>
                <w:szCs w:val="28"/>
                <w:lang w:val="en-US" w:eastAsia="ru-RU"/>
              </w:rPr>
              <w:t>llaniladigan</w:t>
            </w:r>
            <w:r w:rsidRPr="00DE06BA">
              <w:rPr>
                <w:rFonts w:ascii="Times New Roman" w:eastAsia="Times New Roman" w:hAnsi="Times New Roman" w:cs="Times New Roman"/>
                <w:b/>
                <w:sz w:val="28"/>
                <w:szCs w:val="28"/>
                <w:lang w:eastAsia="ru-RU"/>
              </w:rPr>
              <w:t xml:space="preserve"> </w:t>
            </w:r>
            <w:r w:rsidRPr="00F64004">
              <w:rPr>
                <w:rFonts w:ascii="Times New Roman" w:eastAsia="Times New Roman" w:hAnsi="Times New Roman" w:cs="Times New Roman"/>
                <w:b/>
                <w:sz w:val="28"/>
                <w:szCs w:val="28"/>
                <w:lang w:val="en-US" w:eastAsia="ru-RU"/>
              </w:rPr>
              <w:t>ta</w:t>
            </w:r>
            <w:r w:rsidRPr="00DE06BA">
              <w:rPr>
                <w:rFonts w:ascii="Times New Roman" w:eastAsia="Times New Roman" w:hAnsi="Times New Roman" w:cs="Times New Roman"/>
                <w:b/>
                <w:sz w:val="28"/>
                <w:szCs w:val="28"/>
                <w:lang w:eastAsia="ru-RU"/>
              </w:rPr>
              <w:t>`</w:t>
            </w:r>
            <w:r w:rsidRPr="00F64004">
              <w:rPr>
                <w:rFonts w:ascii="Times New Roman" w:eastAsia="Times New Roman" w:hAnsi="Times New Roman" w:cs="Times New Roman"/>
                <w:b/>
                <w:sz w:val="28"/>
                <w:szCs w:val="28"/>
                <w:lang w:val="en-US" w:eastAsia="ru-RU"/>
              </w:rPr>
              <w:t>lim</w:t>
            </w:r>
            <w:r w:rsidRPr="00DE06BA">
              <w:rPr>
                <w:rFonts w:ascii="Times New Roman" w:eastAsia="Times New Roman" w:hAnsi="Times New Roman" w:cs="Times New Roman"/>
                <w:b/>
                <w:sz w:val="28"/>
                <w:szCs w:val="28"/>
                <w:lang w:eastAsia="ru-RU"/>
              </w:rPr>
              <w:t xml:space="preserve"> </w:t>
            </w:r>
            <w:r w:rsidRPr="00F64004">
              <w:rPr>
                <w:rFonts w:ascii="Times New Roman" w:eastAsia="Times New Roman" w:hAnsi="Times New Roman" w:cs="Times New Roman"/>
                <w:b/>
                <w:sz w:val="28"/>
                <w:szCs w:val="28"/>
                <w:lang w:val="en-US" w:eastAsia="ru-RU"/>
              </w:rPr>
              <w:t>texnologiyalari</w:t>
            </w:r>
            <w:r w:rsidRPr="00DE06BA">
              <w:rPr>
                <w:rFonts w:ascii="Times New Roman" w:eastAsia="Times New Roman" w:hAnsi="Times New Roman" w:cs="Times New Roman"/>
                <w:b/>
                <w:sz w:val="28"/>
                <w:szCs w:val="28"/>
                <w:lang w:eastAsia="ru-RU"/>
              </w:rPr>
              <w:t xml:space="preserve">: </w:t>
            </w:r>
            <w:r w:rsidRPr="00F64004">
              <w:rPr>
                <w:rFonts w:ascii="Times New Roman" w:eastAsia="Times New Roman" w:hAnsi="Times New Roman" w:cs="Times New Roman"/>
                <w:sz w:val="28"/>
                <w:szCs w:val="28"/>
                <w:lang w:val="en-US" w:eastAsia="ru-RU"/>
              </w:rPr>
              <w:t>keys</w:t>
            </w:r>
            <w:r w:rsidRPr="00DE06BA">
              <w:rPr>
                <w:rFonts w:ascii="Times New Roman" w:eastAsia="Times New Roman" w:hAnsi="Times New Roman" w:cs="Times New Roman"/>
                <w:sz w:val="28"/>
                <w:szCs w:val="28"/>
                <w:lang w:eastAsia="ru-RU"/>
              </w:rPr>
              <w:t xml:space="preserve"> </w:t>
            </w:r>
            <w:r w:rsidRPr="00F64004">
              <w:rPr>
                <w:rFonts w:ascii="Times New Roman" w:eastAsia="Times New Roman" w:hAnsi="Times New Roman" w:cs="Times New Roman"/>
                <w:sz w:val="28"/>
                <w:szCs w:val="28"/>
                <w:lang w:val="en-US" w:eastAsia="ru-RU"/>
              </w:rPr>
              <w:t>usuli</w:t>
            </w:r>
            <w:r w:rsidRPr="00DE06BA">
              <w:rPr>
                <w:rFonts w:ascii="Times New Roman" w:eastAsia="Times New Roman" w:hAnsi="Times New Roman" w:cs="Times New Roman"/>
                <w:sz w:val="28"/>
                <w:szCs w:val="28"/>
                <w:lang w:eastAsia="ru-RU"/>
              </w:rPr>
              <w:t>,</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davra</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suhbati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o</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zzini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nazorat</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aqliy</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hujum</w:t>
            </w:r>
            <w:r w:rsidRPr="00DE06BA">
              <w:rPr>
                <w:rFonts w:ascii="Times New Roman" w:eastAsia="Times New Roman" w:hAnsi="Times New Roman" w:cs="Times New Roman"/>
                <w:i/>
                <w:sz w:val="28"/>
                <w:szCs w:val="28"/>
                <w:lang w:eastAsia="ru-RU"/>
              </w:rPr>
              <w:t>,</w:t>
            </w:r>
            <w:r w:rsidRPr="00F64004">
              <w:rPr>
                <w:rFonts w:ascii="Times New Roman" w:eastAsia="Times New Roman" w:hAnsi="Times New Roman" w:cs="Times New Roman"/>
                <w:i/>
                <w:sz w:val="28"/>
                <w:szCs w:val="28"/>
                <w:lang w:val="en-US" w:eastAsia="ru-RU"/>
              </w:rPr>
              <w:t>klaster</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usuli</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va</w:t>
            </w:r>
            <w:r w:rsidRPr="00DE06BA">
              <w:rPr>
                <w:rFonts w:ascii="Times New Roman" w:eastAsia="Times New Roman" w:hAnsi="Times New Roman" w:cs="Times New Roman"/>
                <w:i/>
                <w:sz w:val="28"/>
                <w:szCs w:val="28"/>
                <w:lang w:eastAsia="ru-RU"/>
              </w:rPr>
              <w:t xml:space="preserve"> </w:t>
            </w:r>
            <w:r w:rsidRPr="00F64004">
              <w:rPr>
                <w:rFonts w:ascii="Times New Roman" w:eastAsia="Times New Roman" w:hAnsi="Times New Roman" w:cs="Times New Roman"/>
                <w:i/>
                <w:sz w:val="28"/>
                <w:szCs w:val="28"/>
                <w:lang w:val="en-US" w:eastAsia="ru-RU"/>
              </w:rPr>
              <w:t>boshqalar</w:t>
            </w:r>
            <w:r w:rsidRPr="00DE06BA">
              <w:rPr>
                <w:rFonts w:ascii="Times New Roman" w:eastAsia="Times New Roman" w:hAnsi="Times New Roman" w:cs="Times New Roman"/>
                <w:i/>
                <w:sz w:val="28"/>
                <w:szCs w:val="28"/>
                <w:lang w:eastAsia="ru-RU"/>
              </w:rPr>
              <w:t>.</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A6; A8; A10; A11; A14; A24; A29; A34; A35; A42.</w:t>
            </w:r>
          </w:p>
        </w:tc>
      </w:tr>
      <w:tr w:rsidR="00F64004" w:rsidRPr="007B5CCE" w:rsidTr="00DE06BA">
        <w:tc>
          <w:tcPr>
            <w:tcW w:w="9464"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quvchilarning yozma nutqini o‘stirish yo‘llari. Ish qog`ozlarini shakllantirishga o‘rgatish usullari</w:t>
            </w:r>
          </w:p>
        </w:tc>
      </w:tr>
      <w:tr w:rsidR="00F64004" w:rsidRPr="007B5CCE" w:rsidTr="00DE06BA">
        <w:tblPrEx>
          <w:tblLook w:val="0000" w:firstRow="0" w:lastRow="0" w:firstColumn="0" w:lastColumn="0" w:noHBand="0" w:noVBand="0"/>
        </w:tblPrEx>
        <w:trPr>
          <w:trHeight w:val="1050"/>
        </w:trPr>
        <w:tc>
          <w:tcPr>
            <w:tcW w:w="9464" w:type="dxa"/>
          </w:tcPr>
          <w:p w:rsidR="00F64004" w:rsidRPr="00F64004" w:rsidRDefault="00F64004" w:rsidP="00F64004">
            <w:pPr>
              <w:spacing w:after="0"/>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 xml:space="preserve">llaniladiganta`limtexnologiyalari: </w:t>
            </w:r>
            <w:r w:rsidRPr="00F64004">
              <w:rPr>
                <w:rFonts w:ascii="Times New Roman" w:eastAsia="Times New Roman" w:hAnsi="Times New Roman" w:cs="Times New Roman"/>
                <w:sz w:val="28"/>
                <w:szCs w:val="28"/>
                <w:lang w:val="en-US" w:eastAsia="ru-RU"/>
              </w:rPr>
              <w:t xml:space="preserve">munozarausuli, </w:t>
            </w:r>
            <w:r w:rsidRPr="00F64004">
              <w:rPr>
                <w:rFonts w:ascii="Times New Roman" w:eastAsia="Times New Roman" w:hAnsi="Times New Roman" w:cs="Times New Roman"/>
                <w:i/>
                <w:sz w:val="28"/>
                <w:szCs w:val="28"/>
                <w:lang w:val="en-US" w:eastAsia="ru-RU"/>
              </w:rPr>
              <w:t>muammolita`lim, diologikyondoshuv, davrasuhbati, o‘zzininazorat, aqliyhujum, vaboshqalar.</w:t>
            </w:r>
          </w:p>
          <w:p w:rsidR="00F64004" w:rsidRPr="00F64004" w:rsidRDefault="00F64004" w:rsidP="00F64004">
            <w:pPr>
              <w:spacing w:after="0"/>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A2; A5; A6; A9; A12; A20; A26; A38; A39; A43; A44.</w:t>
            </w:r>
          </w:p>
        </w:tc>
      </w:tr>
    </w:tbl>
    <w:p w:rsidR="00F64004" w:rsidRPr="00F64004" w:rsidRDefault="00F64004" w:rsidP="00F64004">
      <w:pPr>
        <w:spacing w:after="0"/>
        <w:jc w:val="center"/>
        <w:rPr>
          <w:rFonts w:ascii="Times New Roman" w:eastAsia="Times New Roman" w:hAnsi="Times New Roman" w:cs="Times New Roman"/>
          <w:b/>
          <w:sz w:val="28"/>
          <w:szCs w:val="28"/>
          <w:lang w:val="en-US" w:eastAsia="ru-RU"/>
        </w:rPr>
      </w:pP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“Ona tili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 xml:space="preserve">qitish metodikasi” fani bo‘yicha amaliy mashg`ulotlarining </w:t>
      </w: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taqvimiy mavzulari rejalari</w:t>
      </w: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914"/>
        <w:gridCol w:w="1041"/>
      </w:tblGrid>
      <w:tr w:rsidR="00F64004" w:rsidRPr="00F64004" w:rsidTr="00DE06BA">
        <w:tc>
          <w:tcPr>
            <w:tcW w:w="605" w:type="dxa"/>
            <w:shd w:val="clear" w:color="auto" w:fill="FFFFFF"/>
          </w:tcPr>
          <w:p w:rsidR="00F64004" w:rsidRPr="00F64004" w:rsidRDefault="00F64004" w:rsidP="00F64004">
            <w:pPr>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T/r</w:t>
            </w:r>
          </w:p>
        </w:tc>
        <w:tc>
          <w:tcPr>
            <w:tcW w:w="7914"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Mavzu nomlari</w:t>
            </w:r>
          </w:p>
        </w:tc>
        <w:tc>
          <w:tcPr>
            <w:tcW w:w="1041" w:type="dxa"/>
            <w:shd w:val="clear" w:color="auto" w:fill="FFFFFF"/>
          </w:tcPr>
          <w:p w:rsidR="00F64004" w:rsidRPr="00F64004" w:rsidRDefault="00F64004" w:rsidP="00F64004">
            <w:pPr>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Soat</w:t>
            </w:r>
          </w:p>
        </w:tc>
      </w:tr>
      <w:tr w:rsidR="00F64004" w:rsidRPr="00F64004" w:rsidTr="00DE06BA">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1.</w:t>
            </w:r>
          </w:p>
        </w:tc>
        <w:tc>
          <w:tcPr>
            <w:tcW w:w="7914" w:type="dxa"/>
            <w:shd w:val="clear" w:color="auto" w:fill="FFFFFF"/>
          </w:tcPr>
          <w:p w:rsidR="00F64004" w:rsidRPr="00B724B0" w:rsidRDefault="00B724B0" w:rsidP="00F64004">
            <w:pPr>
              <w:spacing w:after="0"/>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sv-SE" w:eastAsia="ru-RU"/>
              </w:rPr>
              <w:t xml:space="preserve"> </w:t>
            </w:r>
            <w:r>
              <w:rPr>
                <w:rFonts w:ascii="Times New Roman" w:eastAsia="Times New Roman" w:hAnsi="Times New Roman" w:cs="Times New Roman"/>
                <w:sz w:val="28"/>
                <w:szCs w:val="28"/>
                <w:lang w:val="uz-Cyrl-UZ" w:eastAsia="ru-RU"/>
              </w:rPr>
              <w:t xml:space="preserve"> </w:t>
            </w:r>
            <w:r w:rsidRPr="00F66614">
              <w:rPr>
                <w:rFonts w:ascii="Times New Roman" w:hAnsi="Times New Roman" w:cs="Times New Roman"/>
                <w:color w:val="000000"/>
                <w:sz w:val="28"/>
                <w:szCs w:val="28"/>
                <w:lang w:val="sv-SE"/>
              </w:rPr>
              <w:t>Fonetika</w:t>
            </w:r>
            <w:r>
              <w:rPr>
                <w:rFonts w:ascii="Times New Roman" w:hAnsi="Times New Roman" w:cs="Times New Roman"/>
                <w:color w:val="000000"/>
                <w:sz w:val="28"/>
                <w:szCs w:val="28"/>
                <w:lang w:val="sv-SE"/>
              </w:rPr>
              <w:t xml:space="preserve"> va leksikologiya</w:t>
            </w:r>
            <w:r w:rsidRPr="00F66614">
              <w:rPr>
                <w:rFonts w:ascii="Times New Roman" w:hAnsi="Times New Roman" w:cs="Times New Roman"/>
                <w:color w:val="000000"/>
                <w:sz w:val="28"/>
                <w:szCs w:val="28"/>
                <w:lang w:val="sv-SE"/>
              </w:rPr>
              <w:t xml:space="preserve"> bo'lim</w:t>
            </w:r>
            <w:r>
              <w:rPr>
                <w:rFonts w:ascii="Times New Roman" w:hAnsi="Times New Roman" w:cs="Times New Roman"/>
                <w:color w:val="000000"/>
                <w:sz w:val="28"/>
                <w:szCs w:val="28"/>
                <w:lang w:val="sv-SE"/>
              </w:rPr>
              <w:t>lar</w:t>
            </w:r>
            <w:r w:rsidRPr="00F66614">
              <w:rPr>
                <w:rFonts w:ascii="Times New Roman" w:hAnsi="Times New Roman" w:cs="Times New Roman"/>
                <w:color w:val="000000"/>
                <w:sz w:val="28"/>
                <w:szCs w:val="28"/>
                <w:lang w:val="sv-SE"/>
              </w:rPr>
              <w:t>ini o'qitish metodikasi</w:t>
            </w:r>
            <w:r>
              <w:rPr>
                <w:rFonts w:ascii="Times New Roman" w:hAnsi="Times New Roman" w:cs="Times New Roman"/>
                <w:color w:val="000000"/>
                <w:sz w:val="28"/>
                <w:szCs w:val="28"/>
                <w:lang w:val="sv-SE"/>
              </w:rPr>
              <w:t>.</w:t>
            </w:r>
          </w:p>
        </w:tc>
        <w:tc>
          <w:tcPr>
            <w:tcW w:w="1041" w:type="dxa"/>
            <w:shd w:val="clear" w:color="auto" w:fill="FFFFFF"/>
          </w:tcPr>
          <w:p w:rsidR="00F64004" w:rsidRPr="00F64004" w:rsidRDefault="00A1406E"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F64004" w:rsidRPr="00F64004" w:rsidTr="00B724B0">
        <w:trPr>
          <w:trHeight w:val="695"/>
        </w:trPr>
        <w:tc>
          <w:tcPr>
            <w:tcW w:w="605"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2.</w:t>
            </w:r>
          </w:p>
        </w:tc>
        <w:tc>
          <w:tcPr>
            <w:tcW w:w="7914" w:type="dxa"/>
            <w:shd w:val="clear" w:color="auto" w:fill="FFFFFF"/>
          </w:tcPr>
          <w:p w:rsidR="00B724B0" w:rsidRPr="00F66614" w:rsidRDefault="00B724B0" w:rsidP="00B724B0">
            <w:pPr>
              <w:adjustRightInd w:val="0"/>
              <w:spacing w:after="0"/>
              <w:rPr>
                <w:rFonts w:ascii="Times New Roman" w:hAnsi="Times New Roman" w:cs="Times New Roman"/>
                <w:color w:val="000000"/>
                <w:sz w:val="28"/>
                <w:szCs w:val="28"/>
                <w:lang w:val="sv-SE"/>
              </w:rPr>
            </w:pPr>
            <w:r w:rsidRPr="00F66614">
              <w:rPr>
                <w:rFonts w:ascii="Times New Roman" w:hAnsi="Times New Roman" w:cs="Times New Roman"/>
                <w:color w:val="000000"/>
                <w:sz w:val="28"/>
                <w:szCs w:val="28"/>
                <w:lang w:val="sv-SE"/>
              </w:rPr>
              <w:t>Morfemika va so‘z yasalishini o'qitish metodikasi</w:t>
            </w:r>
            <w:r>
              <w:rPr>
                <w:rFonts w:ascii="Times New Roman" w:hAnsi="Times New Roman" w:cs="Times New Roman"/>
                <w:color w:val="000000"/>
                <w:sz w:val="28"/>
                <w:szCs w:val="28"/>
                <w:lang w:val="sv-SE"/>
              </w:rPr>
              <w:t>.</w:t>
            </w:r>
            <w:r w:rsidRPr="00F66614">
              <w:rPr>
                <w:rFonts w:ascii="Times New Roman" w:hAnsi="Times New Roman" w:cs="Times New Roman"/>
                <w:color w:val="000000"/>
                <w:sz w:val="28"/>
                <w:szCs w:val="28"/>
                <w:lang w:val="sv-SE"/>
              </w:rPr>
              <w:t xml:space="preserve"> </w:t>
            </w:r>
          </w:p>
          <w:p w:rsidR="00B724B0" w:rsidRPr="004A73E8" w:rsidRDefault="00B724B0" w:rsidP="00B724B0">
            <w:pPr>
              <w:adjustRightInd w:val="0"/>
              <w:spacing w:after="0"/>
              <w:jc w:val="center"/>
              <w:rPr>
                <w:rFonts w:ascii="Times New Roman" w:eastAsia="Times New Roman" w:hAnsi="Times New Roman" w:cs="Times New Roman"/>
                <w:b/>
                <w:bCs/>
                <w:sz w:val="28"/>
                <w:szCs w:val="28"/>
                <w:lang w:val="sv-SE" w:eastAsia="ru-RU"/>
              </w:rPr>
            </w:pPr>
            <w:r w:rsidRPr="00F66614">
              <w:rPr>
                <w:rFonts w:ascii="Times New Roman" w:hAnsi="Times New Roman" w:cs="Times New Roman"/>
                <w:color w:val="000000"/>
                <w:sz w:val="28"/>
                <w:szCs w:val="28"/>
                <w:lang w:val="sv-SE"/>
              </w:rPr>
              <w:t xml:space="preserve"> </w:t>
            </w:r>
            <w:r w:rsidRPr="004A73E8">
              <w:rPr>
                <w:rFonts w:ascii="Times New Roman" w:hAnsi="Times New Roman" w:cs="Times New Roman"/>
                <w:color w:val="000000"/>
                <w:sz w:val="28"/>
                <w:szCs w:val="28"/>
                <w:lang w:val="sv-SE"/>
              </w:rPr>
              <w:t xml:space="preserve">Morfologiyani o‘qitish metodikasi. </w:t>
            </w:r>
          </w:p>
          <w:p w:rsidR="00F64004" w:rsidRPr="00B724B0" w:rsidRDefault="00F64004" w:rsidP="00F64004">
            <w:pPr>
              <w:spacing w:after="0"/>
              <w:rPr>
                <w:rFonts w:ascii="Times New Roman" w:eastAsia="Times New Roman" w:hAnsi="Times New Roman" w:cs="Times New Roman"/>
                <w:sz w:val="28"/>
                <w:szCs w:val="28"/>
                <w:lang w:val="sv-SE" w:eastAsia="ru-RU"/>
              </w:rPr>
            </w:pPr>
          </w:p>
        </w:tc>
        <w:tc>
          <w:tcPr>
            <w:tcW w:w="1041" w:type="dxa"/>
            <w:shd w:val="clear" w:color="auto" w:fill="FFFFFF"/>
          </w:tcPr>
          <w:p w:rsidR="00F64004" w:rsidRPr="00F64004" w:rsidRDefault="00B724B0"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A1406E" w:rsidRPr="00A1406E" w:rsidTr="00B724B0">
        <w:trPr>
          <w:trHeight w:val="695"/>
        </w:trPr>
        <w:tc>
          <w:tcPr>
            <w:tcW w:w="605" w:type="dxa"/>
            <w:shd w:val="clear" w:color="auto" w:fill="FFFFFF"/>
          </w:tcPr>
          <w:p w:rsidR="00A1406E" w:rsidRPr="00F64004" w:rsidRDefault="00A1406E"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w:t>
            </w:r>
          </w:p>
        </w:tc>
        <w:tc>
          <w:tcPr>
            <w:tcW w:w="7914" w:type="dxa"/>
            <w:shd w:val="clear" w:color="auto" w:fill="FFFFFF"/>
          </w:tcPr>
          <w:p w:rsidR="00A1406E" w:rsidRPr="004A73E8" w:rsidRDefault="00A1406E" w:rsidP="00A1406E">
            <w:pPr>
              <w:adjustRightInd w:val="0"/>
              <w:spacing w:after="0"/>
              <w:jc w:val="center"/>
              <w:rPr>
                <w:rFonts w:ascii="Times New Roman" w:eastAsia="Times New Roman" w:hAnsi="Times New Roman" w:cs="Times New Roman"/>
                <w:b/>
                <w:bCs/>
                <w:sz w:val="28"/>
                <w:szCs w:val="28"/>
                <w:lang w:val="sv-SE" w:eastAsia="ru-RU"/>
              </w:rPr>
            </w:pPr>
            <w:r>
              <w:rPr>
                <w:rFonts w:ascii="Times New Roman" w:hAnsi="Times New Roman" w:cs="Times New Roman"/>
                <w:color w:val="000000"/>
                <w:sz w:val="28"/>
                <w:szCs w:val="28"/>
                <w:lang w:val="sv-SE"/>
              </w:rPr>
              <w:t>Sintaksis va p</w:t>
            </w:r>
            <w:r w:rsidRPr="004A73E8">
              <w:rPr>
                <w:rFonts w:ascii="Times New Roman" w:hAnsi="Times New Roman" w:cs="Times New Roman"/>
                <w:color w:val="000000"/>
                <w:sz w:val="28"/>
                <w:szCs w:val="28"/>
                <w:lang w:val="sv-SE"/>
              </w:rPr>
              <w:t>unktuatsiya</w:t>
            </w:r>
            <w:r>
              <w:rPr>
                <w:rFonts w:ascii="Times New Roman" w:hAnsi="Times New Roman" w:cs="Times New Roman"/>
                <w:color w:val="000000"/>
                <w:sz w:val="28"/>
                <w:szCs w:val="28"/>
                <w:lang w:val="sv-SE"/>
              </w:rPr>
              <w:t>ni</w:t>
            </w:r>
            <w:r w:rsidRPr="004A73E8">
              <w:rPr>
                <w:rFonts w:ascii="Times New Roman" w:hAnsi="Times New Roman" w:cs="Times New Roman"/>
                <w:color w:val="000000"/>
                <w:sz w:val="28"/>
                <w:szCs w:val="28"/>
                <w:lang w:val="sv-SE"/>
              </w:rPr>
              <w:t xml:space="preserve"> o‘qitish metodikasi </w:t>
            </w:r>
          </w:p>
          <w:p w:rsidR="00A1406E" w:rsidRPr="00F66614" w:rsidRDefault="00A1406E" w:rsidP="00B724B0">
            <w:pPr>
              <w:adjustRightInd w:val="0"/>
              <w:spacing w:after="0"/>
              <w:rPr>
                <w:rFonts w:ascii="Times New Roman" w:hAnsi="Times New Roman" w:cs="Times New Roman"/>
                <w:color w:val="000000"/>
                <w:sz w:val="28"/>
                <w:szCs w:val="28"/>
                <w:lang w:val="sv-SE"/>
              </w:rPr>
            </w:pPr>
          </w:p>
        </w:tc>
        <w:tc>
          <w:tcPr>
            <w:tcW w:w="1041" w:type="dxa"/>
            <w:shd w:val="clear" w:color="auto" w:fill="FFFFFF"/>
          </w:tcPr>
          <w:p w:rsidR="00A1406E" w:rsidRDefault="00A1406E"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r>
      <w:tr w:rsidR="00AC2C6A" w:rsidRPr="00AC2C6A" w:rsidTr="00DE06BA">
        <w:tc>
          <w:tcPr>
            <w:tcW w:w="605" w:type="dxa"/>
            <w:shd w:val="clear" w:color="auto" w:fill="FFFFFF"/>
          </w:tcPr>
          <w:p w:rsidR="00AC2C6A" w:rsidRPr="00F64004" w:rsidRDefault="00A1406E"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w:t>
            </w:r>
            <w:r w:rsidR="00AC2C6A">
              <w:rPr>
                <w:rFonts w:ascii="Times New Roman" w:eastAsia="Times New Roman" w:hAnsi="Times New Roman" w:cs="Times New Roman"/>
                <w:b/>
                <w:sz w:val="28"/>
                <w:szCs w:val="28"/>
                <w:lang w:val="en-US" w:eastAsia="ru-RU"/>
              </w:rPr>
              <w:t>.</w:t>
            </w:r>
          </w:p>
        </w:tc>
        <w:tc>
          <w:tcPr>
            <w:tcW w:w="7914" w:type="dxa"/>
            <w:shd w:val="clear" w:color="auto" w:fill="FFFFFF"/>
          </w:tcPr>
          <w:p w:rsidR="00AC2C6A" w:rsidRPr="00F64004" w:rsidRDefault="00AC2C6A" w:rsidP="00F64004">
            <w:pPr>
              <w:spacing w:after="0" w:line="240" w:lineRule="auto"/>
              <w:jc w:val="both"/>
              <w:rPr>
                <w:rFonts w:ascii="Times New Roman" w:eastAsia="Times New Roman" w:hAnsi="Times New Roman" w:cs="Times New Roman"/>
                <w:sz w:val="28"/>
                <w:szCs w:val="28"/>
                <w:lang w:val="uz-Cyrl-UZ" w:eastAsia="ru-RU"/>
              </w:rPr>
            </w:pPr>
            <w:r w:rsidRPr="004A73E8">
              <w:rPr>
                <w:rFonts w:ascii="Times New Roman" w:hAnsi="Times New Roman" w:cs="Times New Roman"/>
                <w:color w:val="000000"/>
                <w:sz w:val="28"/>
                <w:szCs w:val="28"/>
                <w:lang w:val="sv-SE"/>
              </w:rPr>
              <w:t>Nutq uslublari ustida ishlash metodikasi O'quvchilarning og‘zaki</w:t>
            </w:r>
            <w:r>
              <w:rPr>
                <w:rFonts w:ascii="Times New Roman" w:hAnsi="Times New Roman" w:cs="Times New Roman"/>
                <w:color w:val="000000"/>
                <w:sz w:val="28"/>
                <w:szCs w:val="28"/>
                <w:lang w:val="sv-SE"/>
              </w:rPr>
              <w:t xml:space="preserve">, yozma va bog'lanishli nutqini </w:t>
            </w:r>
            <w:r w:rsidRPr="004A73E8">
              <w:rPr>
                <w:rFonts w:ascii="Times New Roman" w:hAnsi="Times New Roman" w:cs="Times New Roman"/>
                <w:color w:val="000000"/>
                <w:sz w:val="28"/>
                <w:szCs w:val="28"/>
                <w:lang w:val="sv-SE"/>
              </w:rPr>
              <w:t>o'stirish mazmuni</w:t>
            </w:r>
          </w:p>
        </w:tc>
        <w:tc>
          <w:tcPr>
            <w:tcW w:w="1041" w:type="dxa"/>
            <w:shd w:val="clear" w:color="auto" w:fill="FFFFFF"/>
          </w:tcPr>
          <w:p w:rsidR="00AC2C6A" w:rsidRPr="00F64004" w:rsidRDefault="00AC2C6A"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AC2C6A" w:rsidRPr="00AC2C6A" w:rsidTr="00DE06BA">
        <w:tc>
          <w:tcPr>
            <w:tcW w:w="605" w:type="dxa"/>
            <w:shd w:val="clear" w:color="auto" w:fill="FFFFFF"/>
          </w:tcPr>
          <w:p w:rsidR="00AC2C6A" w:rsidRPr="00F64004" w:rsidRDefault="00A1406E"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w:t>
            </w:r>
          </w:p>
        </w:tc>
        <w:tc>
          <w:tcPr>
            <w:tcW w:w="7914" w:type="dxa"/>
            <w:shd w:val="clear" w:color="auto" w:fill="FFFFFF"/>
          </w:tcPr>
          <w:p w:rsidR="00AC2C6A" w:rsidRPr="00F64004" w:rsidRDefault="00B724B0" w:rsidP="00F64004">
            <w:pPr>
              <w:spacing w:after="0" w:line="240" w:lineRule="auto"/>
              <w:jc w:val="both"/>
              <w:rPr>
                <w:rFonts w:ascii="Times New Roman" w:eastAsia="Times New Roman" w:hAnsi="Times New Roman" w:cs="Times New Roman"/>
                <w:sz w:val="28"/>
                <w:szCs w:val="28"/>
                <w:lang w:val="uz-Cyrl-UZ" w:eastAsia="ru-RU"/>
              </w:rPr>
            </w:pPr>
            <w:r w:rsidRPr="00F17318">
              <w:rPr>
                <w:rFonts w:ascii="Times New Roman" w:hAnsi="Times New Roman" w:cs="Times New Roman"/>
                <w:color w:val="000000"/>
                <w:sz w:val="28"/>
                <w:szCs w:val="28"/>
                <w:lang w:val="en-US"/>
              </w:rPr>
              <w:t>Ona</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tili</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o</w:t>
            </w:r>
            <w:r w:rsidRPr="00AC2C6A">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en-US"/>
              </w:rPr>
              <w:t>qituvchisi</w:t>
            </w:r>
            <w:r w:rsidRPr="00AC2C6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faoliy</w:t>
            </w:r>
            <w:r w:rsidRPr="00F17318">
              <w:rPr>
                <w:rFonts w:ascii="Times New Roman" w:hAnsi="Times New Roman" w:cs="Times New Roman"/>
                <w:color w:val="000000"/>
                <w:sz w:val="28"/>
                <w:szCs w:val="28"/>
                <w:lang w:val="en-US"/>
              </w:rPr>
              <w:t>atida</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qo</w:t>
            </w:r>
            <w:r w:rsidRPr="00AC2C6A">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en-US"/>
              </w:rPr>
              <w:t>llaniladigan</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hujjatlar</w:t>
            </w:r>
            <w:r w:rsidRPr="00F17318">
              <w:rPr>
                <w:rFonts w:ascii="Times New Roman" w:eastAsia="Times New Roman" w:hAnsi="Times New Roman" w:cs="Times New Roman"/>
                <w:b/>
                <w:bCs/>
                <w:sz w:val="28"/>
                <w:szCs w:val="28"/>
                <w:lang w:val="sv-SE" w:eastAsia="ru-RU"/>
              </w:rPr>
              <w:t>.</w:t>
            </w:r>
            <w:r w:rsidRPr="00AC2C6A">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0‘</w:t>
            </w:r>
            <w:r w:rsidRPr="00F17318">
              <w:rPr>
                <w:rFonts w:ascii="Times New Roman" w:hAnsi="Times New Roman" w:cs="Times New Roman"/>
                <w:color w:val="000000"/>
                <w:sz w:val="28"/>
                <w:szCs w:val="28"/>
                <w:lang w:val="en-US"/>
              </w:rPr>
              <w:t>quvchilar</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bilimini</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nazorat</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qilish</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va</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baholash</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usullari</w:t>
            </w:r>
            <w:r>
              <w:rPr>
                <w:rFonts w:ascii="Times New Roman" w:hAnsi="Times New Roman" w:cs="Times New Roman"/>
                <w:color w:val="000000"/>
                <w:sz w:val="28"/>
                <w:szCs w:val="28"/>
                <w:lang w:val="en-US"/>
              </w:rPr>
              <w:t>.</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Darsdan</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tashqari</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ishlarni</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tashkil</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qilish</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metodikasi</w:t>
            </w:r>
          </w:p>
        </w:tc>
        <w:tc>
          <w:tcPr>
            <w:tcW w:w="1041" w:type="dxa"/>
            <w:shd w:val="clear" w:color="auto" w:fill="FFFFFF"/>
          </w:tcPr>
          <w:p w:rsidR="00AC2C6A" w:rsidRPr="00F64004" w:rsidRDefault="00B724B0"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F64004" w:rsidRPr="00F64004" w:rsidTr="00DE06BA">
        <w:tc>
          <w:tcPr>
            <w:tcW w:w="605" w:type="dxa"/>
            <w:shd w:val="clear" w:color="auto" w:fill="FFFFFF"/>
          </w:tcPr>
          <w:p w:rsidR="00F64004" w:rsidRPr="00F64004" w:rsidRDefault="00F64004" w:rsidP="00F64004">
            <w:pPr>
              <w:spacing w:after="0"/>
              <w:rPr>
                <w:rFonts w:ascii="Times New Roman" w:eastAsia="Times New Roman" w:hAnsi="Times New Roman" w:cs="Times New Roman"/>
                <w:sz w:val="28"/>
                <w:szCs w:val="28"/>
                <w:lang w:val="en-US" w:eastAsia="ru-RU"/>
              </w:rPr>
            </w:pPr>
          </w:p>
        </w:tc>
        <w:tc>
          <w:tcPr>
            <w:tcW w:w="7914" w:type="dxa"/>
            <w:shd w:val="clear" w:color="auto" w:fill="FFFFFF"/>
          </w:tcPr>
          <w:p w:rsidR="00F64004" w:rsidRPr="00F64004" w:rsidRDefault="00F64004" w:rsidP="00F64004">
            <w:pPr>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Jami</w:t>
            </w:r>
          </w:p>
        </w:tc>
        <w:tc>
          <w:tcPr>
            <w:tcW w:w="1041" w:type="dxa"/>
            <w:shd w:val="clear" w:color="auto" w:fill="FFFFFF"/>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14</w:t>
            </w:r>
          </w:p>
        </w:tc>
      </w:tr>
    </w:tbl>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Seminar mashg`ulotlarining tavsiya etiladigan mavzulari</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Seminar mashg`ulotlarida talabalar dars samaradorligini oshirishga oid ilmiy-nazariy va amaliy adabiyotlarni muhokama qiladilar, ilg`or metodist-</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qituvchilar tomonidan tuzilgan dars ishlanmalari va dars namunalari bilan tanishadilar.</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 xml:space="preserve">Seminar mashg`ulotlarida talabalar tomonidan </w:t>
      </w:r>
      <w:proofErr w:type="gramStart"/>
      <w:r w:rsidRPr="00F64004">
        <w:rPr>
          <w:rFonts w:ascii="Times New Roman" w:eastAsia="Times New Roman" w:hAnsi="Times New Roman" w:cs="Times New Roman"/>
          <w:sz w:val="28"/>
          <w:szCs w:val="28"/>
          <w:lang w:val="en-US" w:eastAsia="ru-RU"/>
        </w:rPr>
        <w:t>o‘</w:t>
      </w:r>
      <w:proofErr w:type="gramEnd"/>
      <w:r w:rsidRPr="00F64004">
        <w:rPr>
          <w:rFonts w:ascii="Times New Roman" w:eastAsia="Times New Roman" w:hAnsi="Times New Roman" w:cs="Times New Roman"/>
          <w:sz w:val="28"/>
          <w:szCs w:val="28"/>
          <w:lang w:val="en-US" w:eastAsia="ru-RU"/>
        </w:rPr>
        <w:t>tilgan namuna darsni muhokama qilish, dars ishlanmalarini yaratish, mashg`ulotlarda texnik vositalarni qo‘llash usullariga bag`ishlangan ishlarni ham amalga oshirish mumkin.</w:t>
      </w:r>
    </w:p>
    <w:p w:rsidR="00F64004" w:rsidRPr="00F64004" w:rsidRDefault="00F64004" w:rsidP="00F64004">
      <w:pPr>
        <w:spacing w:after="0"/>
        <w:ind w:firstLine="708"/>
        <w:jc w:val="both"/>
        <w:rPr>
          <w:rFonts w:ascii="Times New Roman" w:eastAsia="Times New Roman" w:hAnsi="Times New Roman" w:cs="Times New Roman"/>
          <w:sz w:val="28"/>
          <w:szCs w:val="28"/>
          <w:lang w:val="en-US"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64004" w:rsidRPr="007B5CCE" w:rsidTr="00DE06BA">
        <w:trPr>
          <w:trHeight w:val="1751"/>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O‘zbekiston Respublikasining “Ta`lim to‘g`risida”gi qonuni, “Kadrlar tayyorlash milliy dasturi” va ona tili ta`limi masalalari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muammoli ta`lim, diologik yondoshuv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A4; A7; A11; A14; A22; A36; A41; A43.</w:t>
            </w:r>
          </w:p>
        </w:tc>
      </w:tr>
      <w:tr w:rsidR="00F64004" w:rsidRPr="007B5CCE" w:rsidTr="00DE06BA">
        <w:trPr>
          <w:trHeight w:val="1693"/>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Hozirgi davrda ona tili ta`limining umumiy masalalari </w:t>
            </w:r>
          </w:p>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(ilmiy-metodik adabiyotlar tahlili)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diologik ta`lim, </w:t>
            </w:r>
            <w:r w:rsidRPr="00F64004">
              <w:rPr>
                <w:rFonts w:ascii="Times New Roman" w:eastAsia="Times New Roman" w:hAnsi="Times New Roman" w:cs="Times New Roman"/>
                <w:i/>
                <w:sz w:val="28"/>
                <w:szCs w:val="28"/>
                <w:lang w:val="en-US" w:eastAsia="ru-RU"/>
              </w:rPr>
              <w:t>keys usuli, o‘z-o‘zini nazorat, aqliy hujum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A9; A10; A14; A17; A20; A29; A33.</w:t>
            </w:r>
          </w:p>
        </w:tc>
      </w:tr>
      <w:tr w:rsidR="00F64004" w:rsidRPr="007B5CCE" w:rsidTr="00DE06BA">
        <w:trPr>
          <w:trHeight w:val="1417"/>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Ona tili ta`limi vositalari va ulardan foydalanish</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diologik ta`lim, </w:t>
            </w:r>
            <w:r w:rsidRPr="00F64004">
              <w:rPr>
                <w:rFonts w:ascii="Times New Roman" w:eastAsia="Times New Roman" w:hAnsi="Times New Roman" w:cs="Times New Roman"/>
                <w:i/>
                <w:sz w:val="28"/>
                <w:szCs w:val="28"/>
                <w:lang w:val="en-US" w:eastAsia="ru-RU"/>
              </w:rPr>
              <w:t>keys usuli, aqliy hujum, klaster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A14; A17; A20; A21; A27; A28; A29; A33.</w:t>
            </w:r>
          </w:p>
        </w:tc>
      </w:tr>
      <w:tr w:rsidR="00F64004" w:rsidRPr="007B5CCE" w:rsidTr="00DE06BA">
        <w:trPr>
          <w:trHeight w:val="1409"/>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Ona tili ta`limining vazifalari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muammoli ta`lim, diologik yondoshuv, davra suhbati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A4; A7; A11; A14; A22; A29; A31; A36; A41; A43</w:t>
            </w:r>
          </w:p>
        </w:tc>
      </w:tr>
      <w:tr w:rsidR="00F64004" w:rsidRPr="007B5CCE" w:rsidTr="00DE06BA">
        <w:trPr>
          <w:trHeight w:val="1699"/>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Ona tili ta`limida ilg`or pedagogik texnologiyalar </w:t>
            </w:r>
          </w:p>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(ilmiy-metodik ishlar muhokamasi)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diologik yondoshuv, davra suhbati, aqliy hujum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 xml:space="preserve">A2; A4; A11; A14; A22; A29; A31; A36; </w:t>
            </w:r>
          </w:p>
        </w:tc>
      </w:tr>
      <w:tr w:rsidR="00F64004" w:rsidRPr="007B5CCE" w:rsidTr="00DE06BA">
        <w:trPr>
          <w:trHeight w:val="1606"/>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Ona tili sathlarini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 xml:space="preserve">qitish metodikasi. </w:t>
            </w:r>
          </w:p>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O‘rta va oliy maktab darsliklari qiyosi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diologik ta`lim, </w:t>
            </w:r>
            <w:r w:rsidRPr="00F64004">
              <w:rPr>
                <w:rFonts w:ascii="Times New Roman" w:eastAsia="Times New Roman" w:hAnsi="Times New Roman" w:cs="Times New Roman"/>
                <w:i/>
                <w:sz w:val="28"/>
                <w:szCs w:val="28"/>
                <w:lang w:val="en-US" w:eastAsia="ru-RU"/>
              </w:rPr>
              <w:t>keys usuli, o‘z-o‘zini nazorat, klaster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 A14; A17; A20; A21; A27; A28; A29;</w:t>
            </w:r>
          </w:p>
        </w:tc>
      </w:tr>
      <w:tr w:rsidR="00F64004" w:rsidRPr="007B5CCE" w:rsidTr="00DE06BA">
        <w:trPr>
          <w:trHeight w:val="1691"/>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Maktab, litsey va kollejlarda grammatik tahlilga bag`ishlangan </w:t>
            </w:r>
          </w:p>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darslarning tuzilishi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diologik yondoshuv, davra suhbati, aqliy hujum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A4; A7; A11; A14; A22; A29; A31; A36; A41; A43.</w:t>
            </w:r>
          </w:p>
        </w:tc>
      </w:tr>
      <w:tr w:rsidR="00F64004" w:rsidRPr="007B5CCE" w:rsidTr="00DE06BA">
        <w:trPr>
          <w:trHeight w:val="1685"/>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Ona tili darslarida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 xml:space="preserve">quvchilar yozma nutq ko‘nikmalarini </w:t>
            </w:r>
          </w:p>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shakllantirish usullari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proofErr w:type="gramStart"/>
            <w:r w:rsidRPr="00F64004">
              <w:rPr>
                <w:rFonts w:ascii="Times New Roman" w:eastAsia="Times New Roman" w:hAnsi="Times New Roman" w:cs="Times New Roman"/>
                <w:b/>
                <w:sz w:val="28"/>
                <w:szCs w:val="28"/>
                <w:lang w:val="en-US" w:eastAsia="ru-RU"/>
              </w:rPr>
              <w:t>Qo‘</w:t>
            </w:r>
            <w:proofErr w:type="gramEnd"/>
            <w:r w:rsidRPr="00F64004">
              <w:rPr>
                <w:rFonts w:ascii="Times New Roman" w:eastAsia="Times New Roman" w:hAnsi="Times New Roman" w:cs="Times New Roman"/>
                <w:b/>
                <w:sz w:val="28"/>
                <w:szCs w:val="28"/>
                <w:lang w:val="en-US" w:eastAsia="ru-RU"/>
              </w:rPr>
              <w:t>llaniladigan ta`lim texnologiyalari:</w:t>
            </w:r>
            <w:r w:rsidRPr="00F64004">
              <w:rPr>
                <w:rFonts w:ascii="Times New Roman" w:eastAsia="Times New Roman" w:hAnsi="Times New Roman" w:cs="Times New Roman"/>
                <w:i/>
                <w:sz w:val="28"/>
                <w:szCs w:val="28"/>
                <w:lang w:val="en-US" w:eastAsia="ru-RU"/>
              </w:rPr>
              <w:t>muammoli ta`lim, davra suhbati, o‘z-o‘zini nazorat, aqliy hujum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A7; A11; A14; A22; A29; A31; A36; A41;</w:t>
            </w:r>
          </w:p>
        </w:tc>
      </w:tr>
      <w:tr w:rsidR="00F64004" w:rsidRPr="007B5CCE" w:rsidTr="00DE06BA">
        <w:trPr>
          <w:trHeight w:val="1269"/>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 xml:space="preserve">Ona </w:t>
            </w:r>
            <w:proofErr w:type="gramStart"/>
            <w:r w:rsidRPr="00F64004">
              <w:rPr>
                <w:rFonts w:ascii="Times New Roman" w:eastAsia="Times New Roman" w:hAnsi="Times New Roman" w:cs="Times New Roman"/>
                <w:b/>
                <w:sz w:val="28"/>
                <w:szCs w:val="28"/>
                <w:lang w:val="en-US" w:eastAsia="ru-RU"/>
              </w:rPr>
              <w:t>tili  darsliklarda</w:t>
            </w:r>
            <w:proofErr w:type="gramEnd"/>
            <w:r w:rsidRPr="00F64004">
              <w:rPr>
                <w:rFonts w:ascii="Times New Roman" w:eastAsia="Times New Roman" w:hAnsi="Times New Roman" w:cs="Times New Roman"/>
                <w:b/>
                <w:sz w:val="28"/>
                <w:szCs w:val="28"/>
                <w:lang w:val="en-US" w:eastAsia="ru-RU"/>
              </w:rPr>
              <w:t xml:space="preserve"> nazariy ma`lumotlarning berilishini tahlil qilish</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 xml:space="preserve">keys usuli, </w:t>
            </w:r>
            <w:r w:rsidRPr="00F64004">
              <w:rPr>
                <w:rFonts w:ascii="Times New Roman" w:eastAsia="Times New Roman" w:hAnsi="Times New Roman" w:cs="Times New Roman"/>
                <w:i/>
                <w:sz w:val="28"/>
                <w:szCs w:val="28"/>
                <w:lang w:val="en-US" w:eastAsia="ru-RU"/>
              </w:rPr>
              <w:t>diologik yondoshuv, davra suhbati va boshqalar.</w:t>
            </w:r>
          </w:p>
          <w:p w:rsidR="00F64004" w:rsidRPr="00F64004" w:rsidRDefault="00F64004" w:rsidP="00F64004">
            <w:pPr>
              <w:spacing w:after="0" w:line="240" w:lineRule="auto"/>
              <w:jc w:val="both"/>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A4; A11; A14; A22; A29; A31; A43.</w:t>
            </w:r>
          </w:p>
        </w:tc>
      </w:tr>
      <w:tr w:rsidR="00F64004" w:rsidRPr="007B5CCE" w:rsidTr="00DE06BA">
        <w:trPr>
          <w:trHeight w:val="1671"/>
        </w:trPr>
        <w:tc>
          <w:tcPr>
            <w:tcW w:w="9889" w:type="dxa"/>
            <w:tcBorders>
              <w:bottom w:val="single" w:sz="4" w:space="0" w:color="auto"/>
            </w:tcBorders>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Ona tili mashg`ulotlarida information va yangi pedagogik texnologiyalardan foydalnish metodikasi</w:t>
            </w:r>
          </w:p>
          <w:p w:rsidR="00F64004" w:rsidRPr="00F64004" w:rsidRDefault="00F64004" w:rsidP="00F64004">
            <w:pPr>
              <w:spacing w:after="0" w:line="240" w:lineRule="auto"/>
              <w:jc w:val="both"/>
              <w:rPr>
                <w:rFonts w:ascii="Times New Roman" w:eastAsia="Times New Roman" w:hAnsi="Times New Roman" w:cs="Times New Roman"/>
                <w:i/>
                <w:sz w:val="28"/>
                <w:szCs w:val="28"/>
                <w:lang w:val="en-US" w:eastAsia="ru-RU"/>
              </w:rPr>
            </w:pPr>
            <w:r w:rsidRPr="00F64004">
              <w:rPr>
                <w:rFonts w:ascii="Times New Roman" w:eastAsia="Times New Roman" w:hAnsi="Times New Roman" w:cs="Times New Roman"/>
                <w:b/>
                <w:sz w:val="28"/>
                <w:szCs w:val="28"/>
                <w:lang w:val="en-US" w:eastAsia="ru-RU"/>
              </w:rPr>
              <w:t xml:space="preserve">Qo‘llaniladigan ta`lim texnologiyalari: </w:t>
            </w:r>
            <w:r w:rsidRPr="00F64004">
              <w:rPr>
                <w:rFonts w:ascii="Times New Roman" w:eastAsia="Times New Roman" w:hAnsi="Times New Roman" w:cs="Times New Roman"/>
                <w:sz w:val="28"/>
                <w:szCs w:val="28"/>
                <w:lang w:val="en-US" w:eastAsia="ru-RU"/>
              </w:rPr>
              <w:t>diologik ta`lim,</w:t>
            </w:r>
            <w:r w:rsidRPr="00F64004">
              <w:rPr>
                <w:rFonts w:ascii="Times New Roman" w:eastAsia="Times New Roman" w:hAnsi="Times New Roman" w:cs="Times New Roman"/>
                <w:i/>
                <w:sz w:val="28"/>
                <w:szCs w:val="28"/>
                <w:lang w:val="en-US" w:eastAsia="ru-RU"/>
              </w:rPr>
              <w:t xml:space="preserve"> o‘z-o‘zini nazorat, aqliy hujumva boshqalar.</w:t>
            </w:r>
          </w:p>
          <w:p w:rsidR="00F64004" w:rsidRPr="00F64004" w:rsidRDefault="00F64004" w:rsidP="00F64004">
            <w:pPr>
              <w:spacing w:after="0" w:line="240" w:lineRule="auto"/>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Adabiyotlar:</w:t>
            </w:r>
            <w:r w:rsidRPr="00F64004">
              <w:rPr>
                <w:rFonts w:ascii="Times New Roman" w:eastAsia="Times New Roman" w:hAnsi="Times New Roman" w:cs="Times New Roman"/>
                <w:sz w:val="28"/>
                <w:szCs w:val="28"/>
                <w:lang w:val="en-US" w:eastAsia="ru-RU"/>
              </w:rPr>
              <w:t>A3; A9; A10; A14; A17; A20; A21; A27; A28; A29; A33.</w:t>
            </w:r>
          </w:p>
        </w:tc>
      </w:tr>
    </w:tbl>
    <w:p w:rsidR="00F64004" w:rsidRPr="00F64004" w:rsidRDefault="00F64004" w:rsidP="00F64004">
      <w:pPr>
        <w:spacing w:after="0"/>
        <w:jc w:val="center"/>
        <w:rPr>
          <w:rFonts w:ascii="Times New Roman" w:eastAsia="Times New Roman" w:hAnsi="Times New Roman" w:cs="Times New Roman"/>
          <w:b/>
          <w:sz w:val="28"/>
          <w:szCs w:val="28"/>
          <w:lang w:val="en-US" w:eastAsia="ru-RU"/>
        </w:rPr>
      </w:pP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O`zbek</w:t>
      </w:r>
      <w:r w:rsidRPr="00F64004">
        <w:rPr>
          <w:rFonts w:ascii="Times New Roman" w:eastAsia="Times New Roman" w:hAnsi="Times New Roman" w:cs="Times New Roman"/>
          <w:b/>
          <w:sz w:val="28"/>
          <w:szCs w:val="28"/>
          <w:lang w:val="en-US" w:eastAsia="ru-RU"/>
        </w:rPr>
        <w:t xml:space="preserve"> tili </w:t>
      </w:r>
      <w:proofErr w:type="gramStart"/>
      <w:r w:rsidRPr="00F64004">
        <w:rPr>
          <w:rFonts w:ascii="Times New Roman" w:eastAsia="Times New Roman" w:hAnsi="Times New Roman" w:cs="Times New Roman"/>
          <w:b/>
          <w:sz w:val="28"/>
          <w:szCs w:val="28"/>
          <w:lang w:val="en-US" w:eastAsia="ru-RU"/>
        </w:rPr>
        <w:t>o‘</w:t>
      </w:r>
      <w:proofErr w:type="gramEnd"/>
      <w:r w:rsidRPr="00F64004">
        <w:rPr>
          <w:rFonts w:ascii="Times New Roman" w:eastAsia="Times New Roman" w:hAnsi="Times New Roman" w:cs="Times New Roman"/>
          <w:b/>
          <w:sz w:val="28"/>
          <w:szCs w:val="28"/>
          <w:lang w:val="en-US" w:eastAsia="ru-RU"/>
        </w:rPr>
        <w:t>qitish metodikasi” fani bo‘yicha seminar  mashg`ulotlarining taqvimiy mavzulari rejalari</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7624"/>
        <w:gridCol w:w="992"/>
        <w:gridCol w:w="992"/>
      </w:tblGrid>
      <w:tr w:rsidR="00F64004" w:rsidRPr="00F64004" w:rsidTr="00AC2C6A">
        <w:trPr>
          <w:gridAfter w:val="1"/>
          <w:wAfter w:w="992" w:type="dxa"/>
        </w:trPr>
        <w:tc>
          <w:tcPr>
            <w:tcW w:w="598" w:type="dxa"/>
          </w:tcPr>
          <w:p w:rsidR="00F64004" w:rsidRPr="00F64004" w:rsidRDefault="00F64004" w:rsidP="00F64004">
            <w:pPr>
              <w:spacing w:after="0"/>
              <w:jc w:val="center"/>
              <w:rPr>
                <w:rFonts w:ascii="Times New Roman" w:eastAsia="Times New Roman" w:hAnsi="Times New Roman" w:cs="Times New Roman"/>
                <w:b/>
                <w:sz w:val="28"/>
                <w:szCs w:val="28"/>
                <w:lang w:eastAsia="ru-RU"/>
              </w:rPr>
            </w:pPr>
            <w:r w:rsidRPr="00F64004">
              <w:rPr>
                <w:rFonts w:ascii="Times New Roman" w:eastAsia="Times New Roman" w:hAnsi="Times New Roman" w:cs="Times New Roman"/>
                <w:b/>
                <w:sz w:val="28"/>
                <w:szCs w:val="28"/>
                <w:lang w:eastAsia="ru-RU"/>
              </w:rPr>
              <w:t>T.r</w:t>
            </w:r>
          </w:p>
        </w:tc>
        <w:tc>
          <w:tcPr>
            <w:tcW w:w="7624"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eastAsia="ru-RU"/>
              </w:rPr>
              <w:t xml:space="preserve"> Mavzu</w:t>
            </w:r>
            <w:r w:rsidRPr="00F64004">
              <w:rPr>
                <w:rFonts w:ascii="Times New Roman" w:eastAsia="Times New Roman" w:hAnsi="Times New Roman" w:cs="Times New Roman"/>
                <w:b/>
                <w:sz w:val="28"/>
                <w:szCs w:val="28"/>
                <w:lang w:val="en-US" w:eastAsia="ru-RU"/>
              </w:rPr>
              <w:t>lar nomi</w:t>
            </w:r>
          </w:p>
        </w:tc>
        <w:tc>
          <w:tcPr>
            <w:tcW w:w="992" w:type="dxa"/>
          </w:tcPr>
          <w:p w:rsidR="00F64004" w:rsidRPr="00F64004" w:rsidRDefault="00F64004" w:rsidP="00F64004">
            <w:pPr>
              <w:spacing w:after="0"/>
              <w:jc w:val="center"/>
              <w:rPr>
                <w:rFonts w:ascii="Times New Roman" w:eastAsia="Times New Roman" w:hAnsi="Times New Roman" w:cs="Times New Roman"/>
                <w:b/>
                <w:sz w:val="28"/>
                <w:szCs w:val="28"/>
                <w:lang w:eastAsia="ru-RU"/>
              </w:rPr>
            </w:pPr>
            <w:r w:rsidRPr="00F64004">
              <w:rPr>
                <w:rFonts w:ascii="Times New Roman" w:eastAsia="Times New Roman" w:hAnsi="Times New Roman" w:cs="Times New Roman"/>
                <w:b/>
                <w:sz w:val="28"/>
                <w:szCs w:val="28"/>
                <w:lang w:eastAsia="ru-RU"/>
              </w:rPr>
              <w:t>Soat</w:t>
            </w:r>
          </w:p>
        </w:tc>
      </w:tr>
      <w:tr w:rsidR="00F64004" w:rsidRPr="00F64004" w:rsidTr="00AC2C6A">
        <w:trPr>
          <w:gridAfter w:val="1"/>
          <w:wAfter w:w="992" w:type="dxa"/>
        </w:trPr>
        <w:tc>
          <w:tcPr>
            <w:tcW w:w="598" w:type="dxa"/>
          </w:tcPr>
          <w:p w:rsidR="00F64004" w:rsidRPr="00F64004" w:rsidRDefault="00F64004" w:rsidP="00F64004">
            <w:pPr>
              <w:spacing w:after="0"/>
              <w:jc w:val="center"/>
              <w:rPr>
                <w:rFonts w:ascii="Times New Roman" w:eastAsia="Times New Roman" w:hAnsi="Times New Roman" w:cs="Times New Roman"/>
                <w:b/>
                <w:sz w:val="28"/>
                <w:szCs w:val="28"/>
                <w:lang w:eastAsia="ru-RU"/>
              </w:rPr>
            </w:pPr>
            <w:r w:rsidRPr="00F64004">
              <w:rPr>
                <w:rFonts w:ascii="Times New Roman" w:eastAsia="Times New Roman" w:hAnsi="Times New Roman" w:cs="Times New Roman"/>
                <w:b/>
                <w:sz w:val="28"/>
                <w:szCs w:val="28"/>
                <w:lang w:val="en-US" w:eastAsia="ru-RU"/>
              </w:rPr>
              <w:t>1</w:t>
            </w:r>
            <w:r w:rsidRPr="00F64004">
              <w:rPr>
                <w:rFonts w:ascii="Times New Roman" w:eastAsia="Times New Roman" w:hAnsi="Times New Roman" w:cs="Times New Roman"/>
                <w:b/>
                <w:sz w:val="28"/>
                <w:szCs w:val="28"/>
                <w:lang w:eastAsia="ru-RU"/>
              </w:rPr>
              <w:t>.</w:t>
            </w:r>
          </w:p>
        </w:tc>
        <w:tc>
          <w:tcPr>
            <w:tcW w:w="7624" w:type="dxa"/>
          </w:tcPr>
          <w:p w:rsidR="00F64004" w:rsidRPr="00126E31" w:rsidRDefault="00961642" w:rsidP="00F64004">
            <w:pPr>
              <w:spacing w:after="0"/>
              <w:rPr>
                <w:rFonts w:ascii="Times New Roman" w:eastAsia="Times New Roman" w:hAnsi="Times New Roman" w:cs="Times New Roman"/>
                <w:sz w:val="28"/>
                <w:szCs w:val="28"/>
                <w:lang w:eastAsia="ru-RU"/>
              </w:rPr>
            </w:pPr>
            <w:r w:rsidRPr="00126E31">
              <w:rPr>
                <w:rFonts w:ascii="Times New Roman" w:eastAsia="Times New Roman" w:hAnsi="Times New Roman" w:cs="Times New Roman"/>
                <w:sz w:val="28"/>
                <w:szCs w:val="28"/>
                <w:lang w:eastAsia="ru-RU"/>
              </w:rPr>
              <w:t xml:space="preserve"> </w:t>
            </w:r>
            <w:r w:rsidRPr="0029585F">
              <w:rPr>
                <w:rFonts w:ascii="Times New Roman" w:eastAsia="Times New Roman" w:hAnsi="Times New Roman" w:cs="Times New Roman"/>
                <w:sz w:val="28"/>
                <w:szCs w:val="28"/>
                <w:lang w:val="en-US" w:eastAsia="ru-RU"/>
              </w:rPr>
              <w:t>Kirish</w:t>
            </w:r>
            <w:r w:rsidRPr="00126E31">
              <w:rPr>
                <w:rFonts w:ascii="Times New Roman" w:eastAsia="Times New Roman" w:hAnsi="Times New Roman" w:cs="Times New Roman"/>
                <w:sz w:val="28"/>
                <w:szCs w:val="28"/>
                <w:lang w:eastAsia="ru-RU"/>
              </w:rPr>
              <w:t xml:space="preserve">. </w:t>
            </w:r>
            <w:r w:rsidRPr="0029585F">
              <w:rPr>
                <w:rFonts w:ascii="Times New Roman" w:hAnsi="Times New Roman" w:cs="Times New Roman"/>
                <w:color w:val="000000"/>
                <w:sz w:val="28"/>
                <w:szCs w:val="28"/>
                <w:lang w:val="en-US"/>
              </w:rPr>
              <w:t>Ona</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tili</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ta</w:t>
            </w:r>
            <w:r w:rsidRPr="00126E31">
              <w:rPr>
                <w:rFonts w:ascii="Times New Roman" w:hAnsi="Times New Roman" w:cs="Times New Roman"/>
                <w:color w:val="000000"/>
                <w:sz w:val="28"/>
                <w:szCs w:val="28"/>
              </w:rPr>
              <w:t>'</w:t>
            </w:r>
            <w:r w:rsidRPr="0029585F">
              <w:rPr>
                <w:rFonts w:ascii="Times New Roman" w:hAnsi="Times New Roman" w:cs="Times New Roman"/>
                <w:color w:val="000000"/>
                <w:sz w:val="28"/>
                <w:szCs w:val="28"/>
                <w:lang w:val="en-US"/>
              </w:rPr>
              <w:t>limi</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jaravonini</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tashkil</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etishning</w:t>
            </w:r>
            <w:r w:rsidRPr="00126E3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hu</w:t>
            </w:r>
            <w:r w:rsidRPr="0029585F">
              <w:rPr>
                <w:rFonts w:ascii="Times New Roman" w:hAnsi="Times New Roman" w:cs="Times New Roman"/>
                <w:color w:val="000000"/>
                <w:sz w:val="28"/>
                <w:szCs w:val="28"/>
                <w:lang w:val="en-US"/>
              </w:rPr>
              <w:t>quqiy</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me</w:t>
            </w:r>
            <w:r w:rsidRPr="00126E31">
              <w:rPr>
                <w:rFonts w:ascii="Times New Roman" w:hAnsi="Times New Roman" w:cs="Times New Roman"/>
                <w:color w:val="000000"/>
                <w:sz w:val="28"/>
                <w:szCs w:val="28"/>
              </w:rPr>
              <w:t>’</w:t>
            </w:r>
            <w:r w:rsidRPr="0029585F">
              <w:rPr>
                <w:rFonts w:ascii="Times New Roman" w:hAnsi="Times New Roman" w:cs="Times New Roman"/>
                <w:color w:val="000000"/>
                <w:sz w:val="28"/>
                <w:szCs w:val="28"/>
                <w:lang w:val="en-US"/>
              </w:rPr>
              <w:t>yoriy</w:t>
            </w:r>
            <w:r w:rsidRPr="00126E31">
              <w:rPr>
                <w:rFonts w:ascii="Times New Roman" w:hAnsi="Times New Roman" w:cs="Times New Roman"/>
                <w:color w:val="000000"/>
                <w:sz w:val="28"/>
                <w:szCs w:val="28"/>
              </w:rPr>
              <w:t xml:space="preserve"> </w:t>
            </w:r>
            <w:r w:rsidRPr="0029585F">
              <w:rPr>
                <w:rFonts w:ascii="Times New Roman" w:hAnsi="Times New Roman" w:cs="Times New Roman"/>
                <w:color w:val="000000"/>
                <w:sz w:val="28"/>
                <w:szCs w:val="28"/>
                <w:lang w:val="en-US"/>
              </w:rPr>
              <w:t>asoslari</w:t>
            </w:r>
            <w:r w:rsidRPr="00126E31">
              <w:rPr>
                <w:rFonts w:ascii="Times New Roman" w:eastAsia="Times New Roman" w:hAnsi="Times New Roman" w:cs="Times New Roman"/>
                <w:sz w:val="28"/>
                <w:szCs w:val="28"/>
                <w:lang w:eastAsia="ru-RU"/>
              </w:rPr>
              <w:t>.</w:t>
            </w:r>
          </w:p>
        </w:tc>
        <w:tc>
          <w:tcPr>
            <w:tcW w:w="992" w:type="dxa"/>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F64004" w:rsidTr="00AC2C6A">
        <w:trPr>
          <w:gridAfter w:val="1"/>
          <w:wAfter w:w="992" w:type="dxa"/>
        </w:trPr>
        <w:tc>
          <w:tcPr>
            <w:tcW w:w="598"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2.</w:t>
            </w:r>
          </w:p>
        </w:tc>
        <w:tc>
          <w:tcPr>
            <w:tcW w:w="7624" w:type="dxa"/>
          </w:tcPr>
          <w:p w:rsidR="00F64004" w:rsidRPr="00F64004" w:rsidRDefault="002D2B3C" w:rsidP="00F64004">
            <w:pPr>
              <w:spacing w:after="0"/>
              <w:rPr>
                <w:rFonts w:ascii="Times New Roman" w:eastAsia="Times New Roman" w:hAnsi="Times New Roman" w:cs="Times New Roman"/>
                <w:sz w:val="28"/>
                <w:szCs w:val="28"/>
                <w:lang w:val="sv-SE" w:eastAsia="ru-RU"/>
              </w:rPr>
            </w:pPr>
            <w:r w:rsidRPr="002D2B3C">
              <w:rPr>
                <w:rFonts w:ascii="Times New Roman" w:hAnsi="Times New Roman" w:cs="Times New Roman"/>
                <w:color w:val="000000"/>
                <w:sz w:val="28"/>
                <w:szCs w:val="28"/>
                <w:lang w:val="sv-SE"/>
              </w:rPr>
              <w:t xml:space="preserve"> </w:t>
            </w:r>
            <w:r>
              <w:rPr>
                <w:rFonts w:ascii="Times New Roman" w:hAnsi="Times New Roman" w:cs="Times New Roman"/>
                <w:color w:val="000000"/>
                <w:sz w:val="28"/>
                <w:szCs w:val="28"/>
                <w:lang w:val="en-US"/>
              </w:rPr>
              <w:t>0</w:t>
            </w:r>
            <w:r w:rsidRPr="0029585F">
              <w:rPr>
                <w:rFonts w:ascii="Times New Roman" w:hAnsi="Times New Roman" w:cs="Times New Roman"/>
                <w:color w:val="000000"/>
                <w:sz w:val="28"/>
                <w:szCs w:val="28"/>
                <w:lang w:val="en-US"/>
              </w:rPr>
              <w:t>‘zbek tili o‘qitish metodikasi mustaqil fan sifatida</w:t>
            </w:r>
          </w:p>
        </w:tc>
        <w:tc>
          <w:tcPr>
            <w:tcW w:w="992" w:type="dxa"/>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F64004" w:rsidTr="00AC2C6A">
        <w:trPr>
          <w:gridAfter w:val="1"/>
          <w:wAfter w:w="992" w:type="dxa"/>
        </w:trPr>
        <w:tc>
          <w:tcPr>
            <w:tcW w:w="598"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3.</w:t>
            </w:r>
          </w:p>
        </w:tc>
        <w:tc>
          <w:tcPr>
            <w:tcW w:w="7624" w:type="dxa"/>
          </w:tcPr>
          <w:p w:rsidR="00F64004" w:rsidRPr="00F64004" w:rsidRDefault="00F64004" w:rsidP="00F64004">
            <w:pPr>
              <w:spacing w:after="0"/>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Ona tili o‘qitishning o‘ziga xos tamoyillari.</w:t>
            </w:r>
            <w:r w:rsidRPr="00F64004">
              <w:rPr>
                <w:rFonts w:ascii="Times New Roman" w:eastAsia="Times New Roman" w:hAnsi="Times New Roman" w:cs="Times New Roman"/>
                <w:sz w:val="28"/>
                <w:szCs w:val="28"/>
                <w:lang w:val="uz-Cyrl-UZ" w:eastAsia="ru-RU"/>
              </w:rPr>
              <w:t xml:space="preserve"> Ona tili o’qitish metodlari.</w:t>
            </w:r>
          </w:p>
        </w:tc>
        <w:tc>
          <w:tcPr>
            <w:tcW w:w="992" w:type="dxa"/>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F64004" w:rsidTr="00AC2C6A">
        <w:trPr>
          <w:gridAfter w:val="1"/>
          <w:wAfter w:w="992" w:type="dxa"/>
        </w:trPr>
        <w:tc>
          <w:tcPr>
            <w:tcW w:w="598"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4</w:t>
            </w:r>
          </w:p>
        </w:tc>
        <w:tc>
          <w:tcPr>
            <w:tcW w:w="7624" w:type="dxa"/>
          </w:tcPr>
          <w:p w:rsidR="00F64004" w:rsidRPr="00F64004" w:rsidRDefault="002D2B3C" w:rsidP="00F64004">
            <w:pPr>
              <w:spacing w:after="0"/>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sv-SE" w:eastAsia="ru-RU"/>
              </w:rPr>
              <w:t xml:space="preserve"> </w:t>
            </w:r>
            <w:r w:rsidRPr="002D2B3C">
              <w:rPr>
                <w:rFonts w:ascii="Times New Roman" w:eastAsia="Times New Roman" w:hAnsi="Times New Roman" w:cs="Times New Roman"/>
                <w:sz w:val="28"/>
                <w:szCs w:val="28"/>
                <w:lang w:val="uz-Cyrl-UZ" w:eastAsia="ru-RU"/>
              </w:rPr>
              <w:t xml:space="preserve"> O</w:t>
            </w:r>
            <w:r w:rsidRPr="00F17318">
              <w:rPr>
                <w:rFonts w:ascii="Times New Roman" w:hAnsi="Times New Roman" w:cs="Times New Roman"/>
                <w:color w:val="000000"/>
                <w:sz w:val="28"/>
                <w:szCs w:val="28"/>
                <w:lang w:val="uz-Cyrl-UZ"/>
              </w:rPr>
              <w:t>‘zbek tilini o‘qitish metodlari.</w:t>
            </w:r>
            <w:r w:rsidRPr="002D2B3C">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en-US"/>
              </w:rPr>
              <w:t>O</w:t>
            </w:r>
            <w:r w:rsidRPr="00F17318">
              <w:rPr>
                <w:rFonts w:ascii="Times New Roman" w:hAnsi="Times New Roman" w:cs="Times New Roman"/>
                <w:color w:val="000000"/>
                <w:sz w:val="28"/>
                <w:szCs w:val="28"/>
                <w:lang w:val="uz-Cyrl-UZ"/>
              </w:rPr>
              <w:t>‘zbek tili darslarining tiplari</w:t>
            </w:r>
            <w:r>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sv-SE"/>
              </w:rPr>
              <w:t xml:space="preserve"> Ona tili ta’limida rivojlangan xorijiy davlatlar tajribasi</w:t>
            </w:r>
            <w:r>
              <w:rPr>
                <w:rFonts w:ascii="Times New Roman" w:hAnsi="Times New Roman" w:cs="Times New Roman"/>
                <w:color w:val="000000"/>
                <w:sz w:val="28"/>
                <w:szCs w:val="28"/>
                <w:lang w:val="sv-SE"/>
              </w:rPr>
              <w:t>.</w:t>
            </w:r>
          </w:p>
        </w:tc>
        <w:tc>
          <w:tcPr>
            <w:tcW w:w="992" w:type="dxa"/>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F64004" w:rsidRPr="00F64004" w:rsidTr="00AC2C6A">
        <w:trPr>
          <w:gridAfter w:val="1"/>
          <w:wAfter w:w="992" w:type="dxa"/>
        </w:trPr>
        <w:tc>
          <w:tcPr>
            <w:tcW w:w="598" w:type="dxa"/>
          </w:tcPr>
          <w:p w:rsidR="00F64004" w:rsidRPr="00F64004" w:rsidRDefault="00F64004" w:rsidP="00F64004">
            <w:pPr>
              <w:spacing w:after="0"/>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5.</w:t>
            </w:r>
          </w:p>
        </w:tc>
        <w:tc>
          <w:tcPr>
            <w:tcW w:w="7624" w:type="dxa"/>
          </w:tcPr>
          <w:p w:rsidR="00F64004" w:rsidRPr="00F64004" w:rsidRDefault="002D2B3C" w:rsidP="00F64004">
            <w:pPr>
              <w:spacing w:after="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hAnsi="Times New Roman" w:cs="Times New Roman"/>
                <w:color w:val="000000"/>
                <w:sz w:val="28"/>
                <w:szCs w:val="28"/>
                <w:lang w:val="sv-SE"/>
              </w:rPr>
              <w:t>U</w:t>
            </w:r>
            <w:r w:rsidRPr="00F17318">
              <w:rPr>
                <w:rFonts w:ascii="Times New Roman" w:hAnsi="Times New Roman" w:cs="Times New Roman"/>
                <w:color w:val="000000"/>
                <w:sz w:val="28"/>
                <w:szCs w:val="28"/>
                <w:lang w:val="sv-SE"/>
              </w:rPr>
              <w:t>zluksiz ta’limning ona tili fanidan darsliklarning tuzilishi va mazmuni</w:t>
            </w:r>
          </w:p>
        </w:tc>
        <w:tc>
          <w:tcPr>
            <w:tcW w:w="992" w:type="dxa"/>
          </w:tcPr>
          <w:p w:rsidR="00F64004" w:rsidRPr="00F64004" w:rsidRDefault="00F64004" w:rsidP="00F64004">
            <w:pPr>
              <w:spacing w:after="0"/>
              <w:jc w:val="center"/>
              <w:rPr>
                <w:rFonts w:ascii="Times New Roman" w:eastAsia="Times New Roman" w:hAnsi="Times New Roman" w:cs="Times New Roman"/>
                <w:sz w:val="28"/>
                <w:szCs w:val="28"/>
                <w:lang w:val="en-US" w:eastAsia="ru-RU"/>
              </w:rPr>
            </w:pPr>
            <w:r w:rsidRPr="00F64004">
              <w:rPr>
                <w:rFonts w:ascii="Times New Roman" w:eastAsia="Times New Roman" w:hAnsi="Times New Roman" w:cs="Times New Roman"/>
                <w:sz w:val="28"/>
                <w:szCs w:val="28"/>
                <w:lang w:val="en-US" w:eastAsia="ru-RU"/>
              </w:rPr>
              <w:t>2</w:t>
            </w:r>
          </w:p>
        </w:tc>
      </w:tr>
      <w:tr w:rsidR="00AC2C6A" w:rsidRPr="00F64004" w:rsidTr="00AC2C6A">
        <w:trPr>
          <w:gridAfter w:val="1"/>
          <w:wAfter w:w="992" w:type="dxa"/>
        </w:trPr>
        <w:tc>
          <w:tcPr>
            <w:tcW w:w="598" w:type="dxa"/>
          </w:tcPr>
          <w:p w:rsidR="00AC2C6A" w:rsidRPr="00F64004" w:rsidRDefault="00AC2C6A"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p>
        </w:tc>
        <w:tc>
          <w:tcPr>
            <w:tcW w:w="7624" w:type="dxa"/>
          </w:tcPr>
          <w:p w:rsidR="00AC2C6A" w:rsidRDefault="00AC2C6A" w:rsidP="00F64004">
            <w:pPr>
              <w:spacing w:after="0"/>
              <w:rPr>
                <w:rFonts w:ascii="Times New Roman" w:eastAsia="Times New Roman" w:hAnsi="Times New Roman" w:cs="Times New Roman"/>
                <w:sz w:val="28"/>
                <w:szCs w:val="28"/>
                <w:lang w:val="en-US" w:eastAsia="ru-RU"/>
              </w:rPr>
            </w:pPr>
            <w:r w:rsidRPr="00F17318">
              <w:rPr>
                <w:rFonts w:ascii="Times New Roman" w:hAnsi="Times New Roman" w:cs="Times New Roman"/>
                <w:color w:val="000000"/>
                <w:sz w:val="28"/>
                <w:szCs w:val="28"/>
                <w:lang w:val="sv-SE"/>
              </w:rPr>
              <w:t>Ona tili fani bo'yicha uzluksiz ta’limning Davlat ta’lim</w:t>
            </w:r>
            <w:r w:rsidRPr="00F17318">
              <w:rPr>
                <w:rFonts w:ascii="Times New Roman" w:hAnsi="Times New Roman" w:cs="Times New Roman"/>
                <w:color w:val="000000"/>
                <w:sz w:val="28"/>
                <w:szCs w:val="28"/>
                <w:lang w:val="sv-SE"/>
              </w:rPr>
              <w:br/>
              <w:t>standartlari va o‘quv dasturlari mazmuni</w:t>
            </w:r>
            <w:r>
              <w:rPr>
                <w:rFonts w:ascii="Times New Roman" w:hAnsi="Times New Roman" w:cs="Times New Roman"/>
                <w:color w:val="000000"/>
                <w:sz w:val="28"/>
                <w:szCs w:val="28"/>
                <w:lang w:val="sv-SE"/>
              </w:rPr>
              <w:t>.</w:t>
            </w:r>
            <w:r w:rsidRPr="00F17318">
              <w:rPr>
                <w:rFonts w:ascii="Times New Roman" w:hAnsi="Times New Roman" w:cs="Times New Roman"/>
                <w:color w:val="000000"/>
                <w:sz w:val="28"/>
                <w:szCs w:val="28"/>
                <w:lang w:val="sv-SE"/>
              </w:rPr>
              <w:t xml:space="preserve"> Kompetensiyaga yo'naltirilgan ona tili o‘quv dasturi</w:t>
            </w:r>
          </w:p>
        </w:tc>
        <w:tc>
          <w:tcPr>
            <w:tcW w:w="992" w:type="dxa"/>
          </w:tcPr>
          <w:p w:rsidR="00AC2C6A" w:rsidRPr="00F64004" w:rsidRDefault="00AC2C6A"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AC2C6A" w:rsidRPr="00F64004" w:rsidTr="00AC2C6A">
        <w:tc>
          <w:tcPr>
            <w:tcW w:w="598" w:type="dxa"/>
          </w:tcPr>
          <w:p w:rsidR="00AC2C6A" w:rsidRPr="00F64004" w:rsidRDefault="00AC2C6A" w:rsidP="00F6400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7</w:t>
            </w:r>
            <w:r w:rsidRPr="00F64004">
              <w:rPr>
                <w:rFonts w:ascii="Times New Roman" w:eastAsia="Times New Roman" w:hAnsi="Times New Roman" w:cs="Times New Roman"/>
                <w:b/>
                <w:sz w:val="28"/>
                <w:szCs w:val="28"/>
                <w:lang w:eastAsia="ru-RU"/>
              </w:rPr>
              <w:t>.</w:t>
            </w:r>
          </w:p>
        </w:tc>
        <w:tc>
          <w:tcPr>
            <w:tcW w:w="7624" w:type="dxa"/>
          </w:tcPr>
          <w:p w:rsidR="00AC2C6A" w:rsidRPr="00F64004" w:rsidRDefault="00AC2C6A" w:rsidP="00525153">
            <w:pPr>
              <w:spacing w:after="0"/>
              <w:jc w:val="center"/>
              <w:rPr>
                <w:rFonts w:ascii="Times New Roman" w:eastAsia="Times New Roman" w:hAnsi="Times New Roman" w:cs="Times New Roman"/>
                <w:b/>
                <w:sz w:val="28"/>
                <w:szCs w:val="28"/>
                <w:lang w:eastAsia="ru-RU"/>
              </w:rPr>
            </w:pPr>
            <w:r w:rsidRPr="004A73E8">
              <w:rPr>
                <w:rFonts w:ascii="Times New Roman" w:hAnsi="Times New Roman" w:cs="Times New Roman"/>
                <w:color w:val="000000"/>
                <w:sz w:val="28"/>
                <w:szCs w:val="28"/>
                <w:lang w:val="sv-SE"/>
              </w:rPr>
              <w:t>Nutq uslublari ustida ishlash metodikasi O'quvchilarning og‘zaki</w:t>
            </w:r>
            <w:r>
              <w:rPr>
                <w:rFonts w:ascii="Times New Roman" w:hAnsi="Times New Roman" w:cs="Times New Roman"/>
                <w:color w:val="000000"/>
                <w:sz w:val="28"/>
                <w:szCs w:val="28"/>
                <w:lang w:val="sv-SE"/>
              </w:rPr>
              <w:t xml:space="preserve">, yozma va bog'lanishli nutqini </w:t>
            </w:r>
            <w:r w:rsidRPr="004A73E8">
              <w:rPr>
                <w:rFonts w:ascii="Times New Roman" w:hAnsi="Times New Roman" w:cs="Times New Roman"/>
                <w:color w:val="000000"/>
                <w:sz w:val="28"/>
                <w:szCs w:val="28"/>
                <w:lang w:val="sv-SE"/>
              </w:rPr>
              <w:t>o'stirish mazmuni</w:t>
            </w:r>
          </w:p>
        </w:tc>
        <w:tc>
          <w:tcPr>
            <w:tcW w:w="992" w:type="dxa"/>
          </w:tcPr>
          <w:p w:rsidR="00AC2C6A" w:rsidRDefault="00AC2C6A" w:rsidP="00525153">
            <w:pPr>
              <w:spacing w:after="0"/>
              <w:rPr>
                <w:rFonts w:ascii="Times New Roman" w:eastAsia="Times New Roman" w:hAnsi="Times New Roman" w:cs="Times New Roman"/>
                <w:sz w:val="28"/>
                <w:szCs w:val="28"/>
                <w:lang w:val="uz-Cyrl-UZ" w:eastAsia="ru-RU"/>
              </w:rPr>
            </w:pPr>
          </w:p>
        </w:tc>
        <w:tc>
          <w:tcPr>
            <w:tcW w:w="992" w:type="dxa"/>
          </w:tcPr>
          <w:p w:rsidR="00AC2C6A" w:rsidRPr="00F64004" w:rsidRDefault="00AC2C6A" w:rsidP="00525153">
            <w:pPr>
              <w:spacing w:after="0"/>
              <w:jc w:val="center"/>
              <w:rPr>
                <w:rFonts w:ascii="Times New Roman" w:eastAsia="Times New Roman" w:hAnsi="Times New Roman" w:cs="Times New Roman"/>
                <w:sz w:val="28"/>
                <w:szCs w:val="28"/>
                <w:lang w:eastAsia="ru-RU"/>
              </w:rPr>
            </w:pPr>
          </w:p>
        </w:tc>
      </w:tr>
      <w:tr w:rsidR="00AC2C6A" w:rsidRPr="00F64004" w:rsidTr="00AC2C6A">
        <w:trPr>
          <w:gridAfter w:val="1"/>
          <w:wAfter w:w="992" w:type="dxa"/>
        </w:trPr>
        <w:tc>
          <w:tcPr>
            <w:tcW w:w="598" w:type="dxa"/>
          </w:tcPr>
          <w:p w:rsidR="00AC2C6A" w:rsidRPr="00AC2C6A" w:rsidRDefault="00AC2C6A"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8.</w:t>
            </w:r>
          </w:p>
        </w:tc>
        <w:tc>
          <w:tcPr>
            <w:tcW w:w="7624" w:type="dxa"/>
          </w:tcPr>
          <w:p w:rsidR="00AC2C6A" w:rsidRDefault="00AC2C6A" w:rsidP="00F64004">
            <w:pPr>
              <w:spacing w:after="0"/>
              <w:rPr>
                <w:rFonts w:ascii="Times New Roman" w:eastAsia="Times New Roman" w:hAnsi="Times New Roman" w:cs="Times New Roman"/>
                <w:sz w:val="28"/>
                <w:szCs w:val="28"/>
                <w:lang w:val="uz-Cyrl-UZ" w:eastAsia="ru-RU"/>
              </w:rPr>
            </w:pPr>
            <w:r w:rsidRPr="00F17318">
              <w:rPr>
                <w:rFonts w:ascii="Times New Roman" w:hAnsi="Times New Roman" w:cs="Times New Roman"/>
                <w:color w:val="000000"/>
                <w:sz w:val="28"/>
                <w:szCs w:val="28"/>
                <w:lang w:val="en-US"/>
              </w:rPr>
              <w:t>Ona</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tili</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o</w:t>
            </w:r>
            <w:r w:rsidRPr="00AC2C6A">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en-US"/>
              </w:rPr>
              <w:t>qituvchisi</w:t>
            </w:r>
            <w:r w:rsidRPr="00AC2C6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faoliy</w:t>
            </w:r>
            <w:r w:rsidRPr="00F17318">
              <w:rPr>
                <w:rFonts w:ascii="Times New Roman" w:hAnsi="Times New Roman" w:cs="Times New Roman"/>
                <w:color w:val="000000"/>
                <w:sz w:val="28"/>
                <w:szCs w:val="28"/>
                <w:lang w:val="en-US"/>
              </w:rPr>
              <w:t>atida</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qo</w:t>
            </w:r>
            <w:r w:rsidRPr="00AC2C6A">
              <w:rPr>
                <w:rFonts w:ascii="Times New Roman" w:hAnsi="Times New Roman" w:cs="Times New Roman"/>
                <w:color w:val="000000"/>
                <w:sz w:val="28"/>
                <w:szCs w:val="28"/>
                <w:lang w:val="en-US"/>
              </w:rPr>
              <w:t>‘</w:t>
            </w:r>
            <w:r w:rsidRPr="00F17318">
              <w:rPr>
                <w:rFonts w:ascii="Times New Roman" w:hAnsi="Times New Roman" w:cs="Times New Roman"/>
                <w:color w:val="000000"/>
                <w:sz w:val="28"/>
                <w:szCs w:val="28"/>
                <w:lang w:val="en-US"/>
              </w:rPr>
              <w:t>llaniladigan</w:t>
            </w:r>
            <w:r w:rsidRPr="00AC2C6A">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hujjatlar</w:t>
            </w:r>
            <w:r w:rsidRPr="00F17318">
              <w:rPr>
                <w:rFonts w:ascii="Times New Roman" w:eastAsia="Times New Roman" w:hAnsi="Times New Roman" w:cs="Times New Roman"/>
                <w:b/>
                <w:bCs/>
                <w:sz w:val="28"/>
                <w:szCs w:val="28"/>
                <w:lang w:val="sv-SE" w:eastAsia="ru-RU"/>
              </w:rPr>
              <w:t>.</w:t>
            </w:r>
            <w:r w:rsidRPr="00AC2C6A">
              <w:rPr>
                <w:rFonts w:ascii="Times New Roman" w:hAnsi="Times New Roman" w:cs="Times New Roman"/>
                <w:color w:val="000000"/>
                <w:sz w:val="28"/>
                <w:szCs w:val="28"/>
                <w:lang w:val="en-US"/>
              </w:rPr>
              <w:t xml:space="preserve"> </w:t>
            </w:r>
            <w:r w:rsidRPr="0029585F">
              <w:rPr>
                <w:rFonts w:ascii="Times New Roman" w:hAnsi="Times New Roman" w:cs="Times New Roman"/>
                <w:color w:val="000000"/>
                <w:sz w:val="28"/>
                <w:szCs w:val="28"/>
                <w:lang w:val="en-US"/>
              </w:rPr>
              <w:t>0‘</w:t>
            </w:r>
            <w:r w:rsidRPr="00F17318">
              <w:rPr>
                <w:rFonts w:ascii="Times New Roman" w:hAnsi="Times New Roman" w:cs="Times New Roman"/>
                <w:color w:val="000000"/>
                <w:sz w:val="28"/>
                <w:szCs w:val="28"/>
                <w:lang w:val="en-US"/>
              </w:rPr>
              <w:t>quvchilar</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bilimini</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nazorat</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qilish</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va</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baholash</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usullari</w:t>
            </w:r>
            <w:r>
              <w:rPr>
                <w:rFonts w:ascii="Times New Roman" w:hAnsi="Times New Roman" w:cs="Times New Roman"/>
                <w:color w:val="000000"/>
                <w:sz w:val="28"/>
                <w:szCs w:val="28"/>
                <w:lang w:val="en-US"/>
              </w:rPr>
              <w:t>.</w:t>
            </w:r>
            <w:r w:rsidRPr="0029585F">
              <w:rPr>
                <w:rFonts w:ascii="Times New Roman" w:hAnsi="Times New Roman" w:cs="Times New Roman"/>
                <w:color w:val="000000"/>
                <w:sz w:val="28"/>
                <w:szCs w:val="28"/>
                <w:lang w:val="en-US"/>
              </w:rPr>
              <w:t xml:space="preserve"> </w:t>
            </w:r>
            <w:r w:rsidRPr="00F17318">
              <w:rPr>
                <w:rFonts w:ascii="Times New Roman" w:hAnsi="Times New Roman" w:cs="Times New Roman"/>
                <w:color w:val="000000"/>
                <w:sz w:val="28"/>
                <w:szCs w:val="28"/>
                <w:lang w:val="en-US"/>
              </w:rPr>
              <w:t>Darsdan</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tashqari</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ishlarni</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tashkil</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qilish</w:t>
            </w:r>
            <w:r w:rsidRPr="0029585F">
              <w:rPr>
                <w:rFonts w:ascii="Times New Roman" w:hAnsi="Times New Roman" w:cs="Times New Roman"/>
                <w:color w:val="000000"/>
                <w:sz w:val="28"/>
                <w:szCs w:val="28"/>
              </w:rPr>
              <w:t xml:space="preserve"> </w:t>
            </w:r>
            <w:r w:rsidRPr="00F17318">
              <w:rPr>
                <w:rFonts w:ascii="Times New Roman" w:hAnsi="Times New Roman" w:cs="Times New Roman"/>
                <w:color w:val="000000"/>
                <w:sz w:val="28"/>
                <w:szCs w:val="28"/>
                <w:lang w:val="en-US"/>
              </w:rPr>
              <w:t>metodikasi</w:t>
            </w:r>
          </w:p>
        </w:tc>
        <w:tc>
          <w:tcPr>
            <w:tcW w:w="992" w:type="dxa"/>
          </w:tcPr>
          <w:p w:rsidR="00AC2C6A" w:rsidRPr="00AC2C6A" w:rsidRDefault="00AC2C6A" w:rsidP="00F64004">
            <w:pPr>
              <w:spacing w:after="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AC2C6A" w:rsidRPr="00F64004" w:rsidTr="00AC2C6A">
        <w:trPr>
          <w:gridAfter w:val="1"/>
          <w:wAfter w:w="992" w:type="dxa"/>
        </w:trPr>
        <w:tc>
          <w:tcPr>
            <w:tcW w:w="598" w:type="dxa"/>
          </w:tcPr>
          <w:p w:rsidR="00AC2C6A" w:rsidRPr="00F64004" w:rsidRDefault="00AC2C6A" w:rsidP="00F64004">
            <w:pPr>
              <w:spacing w:after="0"/>
              <w:jc w:val="center"/>
              <w:rPr>
                <w:rFonts w:ascii="Times New Roman" w:eastAsia="Times New Roman" w:hAnsi="Times New Roman" w:cs="Times New Roman"/>
                <w:sz w:val="28"/>
                <w:szCs w:val="28"/>
                <w:lang w:val="en-US" w:eastAsia="ru-RU"/>
              </w:rPr>
            </w:pPr>
          </w:p>
        </w:tc>
        <w:tc>
          <w:tcPr>
            <w:tcW w:w="7624" w:type="dxa"/>
          </w:tcPr>
          <w:p w:rsidR="00AC2C6A" w:rsidRPr="00F64004" w:rsidRDefault="00AC2C6A" w:rsidP="00F64004">
            <w:pPr>
              <w:spacing w:after="0"/>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Jami</w:t>
            </w:r>
          </w:p>
        </w:tc>
        <w:tc>
          <w:tcPr>
            <w:tcW w:w="992" w:type="dxa"/>
          </w:tcPr>
          <w:p w:rsidR="00AC2C6A" w:rsidRPr="00F64004" w:rsidRDefault="00AC2C6A" w:rsidP="00F64004">
            <w:pPr>
              <w:spacing w:after="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16</w:t>
            </w:r>
          </w:p>
        </w:tc>
      </w:tr>
    </w:tbl>
    <w:p w:rsidR="00F64004" w:rsidRPr="00F64004" w:rsidRDefault="00F64004" w:rsidP="00F64004">
      <w:pPr>
        <w:spacing w:after="0"/>
        <w:ind w:firstLine="567"/>
        <w:jc w:val="center"/>
        <w:rPr>
          <w:rFonts w:ascii="Times New Roman" w:eastAsia="Times New Roman" w:hAnsi="Times New Roman" w:cs="Times New Roman"/>
          <w:b/>
          <w:sz w:val="28"/>
          <w:szCs w:val="28"/>
          <w:lang w:val="en-US" w:eastAsia="ru-RU"/>
        </w:rPr>
      </w:pPr>
      <w:r w:rsidRPr="00F64004">
        <w:rPr>
          <w:rFonts w:ascii="Times New Roman" w:eastAsia="Times New Roman" w:hAnsi="Times New Roman" w:cs="Times New Roman"/>
          <w:b/>
          <w:sz w:val="28"/>
          <w:szCs w:val="28"/>
          <w:lang w:val="en-US" w:eastAsia="ru-RU"/>
        </w:rPr>
        <w:t>Talabalar mustaqil ta`limining mazmuni va hajmi:</w:t>
      </w:r>
    </w:p>
    <w:p w:rsidR="00F64004" w:rsidRPr="00F64004" w:rsidRDefault="00F64004" w:rsidP="00F64004">
      <w:pPr>
        <w:spacing w:after="0"/>
        <w:jc w:val="center"/>
        <w:rPr>
          <w:rFonts w:ascii="Times New Roman" w:eastAsia="Times New Roman" w:hAnsi="Times New Roman" w:cs="Times New Roman"/>
          <w:b/>
          <w:sz w:val="28"/>
          <w:szCs w:val="2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3118"/>
        <w:gridCol w:w="3544"/>
        <w:gridCol w:w="1418"/>
        <w:gridCol w:w="1099"/>
      </w:tblGrid>
      <w:tr w:rsidR="00F64004" w:rsidRPr="00F64004" w:rsidTr="00DE06BA">
        <w:trPr>
          <w:trHeight w:val="897"/>
          <w:jc w:val="center"/>
        </w:trPr>
        <w:tc>
          <w:tcPr>
            <w:tcW w:w="56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rPr>
            </w:pPr>
            <w:r w:rsidRPr="00F64004">
              <w:rPr>
                <w:rFonts w:ascii="Times New Roman" w:eastAsia="Times New Roman" w:hAnsi="Times New Roman" w:cs="Times New Roman"/>
                <w:b/>
                <w:sz w:val="28"/>
                <w:szCs w:val="28"/>
                <w:lang w:val="en-US"/>
              </w:rPr>
              <w:t>T/r</w:t>
            </w: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rPr>
            </w:pPr>
            <w:r w:rsidRPr="00F64004">
              <w:rPr>
                <w:rFonts w:ascii="Times New Roman" w:eastAsia="Times New Roman" w:hAnsi="Times New Roman" w:cs="Times New Roman"/>
                <w:b/>
                <w:sz w:val="28"/>
                <w:szCs w:val="28"/>
                <w:lang w:val="en-US"/>
              </w:rPr>
              <w:t>Mustaqil ta`lim mavzulari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rPr>
            </w:pPr>
            <w:r w:rsidRPr="00F64004">
              <w:rPr>
                <w:rFonts w:ascii="Times New Roman" w:eastAsia="Times New Roman" w:hAnsi="Times New Roman" w:cs="Times New Roman"/>
                <w:b/>
                <w:sz w:val="28"/>
                <w:szCs w:val="28"/>
                <w:lang w:val="en-US"/>
              </w:rPr>
              <w:t>Bajariladigan topshiriqlar</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rPr>
            </w:pPr>
            <w:r w:rsidRPr="00F64004">
              <w:rPr>
                <w:rFonts w:ascii="Times New Roman" w:eastAsia="Times New Roman" w:hAnsi="Times New Roman" w:cs="Times New Roman"/>
                <w:b/>
                <w:sz w:val="28"/>
                <w:szCs w:val="28"/>
                <w:lang w:val="en-US"/>
              </w:rPr>
              <w:t>Bajarilish muddati</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rPr>
            </w:pPr>
            <w:r w:rsidRPr="00F64004">
              <w:rPr>
                <w:rFonts w:ascii="Times New Roman" w:eastAsia="Times New Roman" w:hAnsi="Times New Roman" w:cs="Times New Roman"/>
                <w:b/>
                <w:sz w:val="28"/>
                <w:szCs w:val="28"/>
                <w:lang w:val="en-US"/>
              </w:rPr>
              <w:t>Hajmi (soat)</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Mustaqillik davrida o‘rta maktab, litsey vakollejlarda ona tili ta`limi usulini va mazmunini yangilash bo‘yicha olib borilayotgan ishlar.</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“Kadrlar tayyorlash milliy dasturi” da ona tili fanining o‘qitilishi haqida. “Ta`lim to‘g`risigda”gi Qonunda ona tili o‘qitilishiga doir ko‘rsatmalar.</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1-hafta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“Davlat ta`lim standartlari”da ona tili ta`limi mazmunining yoritilish. O‘zbek tili o‘qitish metodikasi fanining didaktika bilan aloqasi.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1-hafta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Ona tili o‘qitishda ko‘rgazmalilik va texnik vositalardan foydalanish bo‘yicha loyihalar.</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2-hafta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 xml:space="preserve">Ona tilidan noan`anaviy darslarning ishlanmalarini tuzish. </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2-hafta</w:t>
            </w:r>
          </w:p>
        </w:tc>
        <w:tc>
          <w:tcPr>
            <w:tcW w:w="1099" w:type="dxa"/>
            <w:shd w:val="clear" w:color="auto" w:fill="FFFFFF"/>
          </w:tcPr>
          <w:p w:rsidR="00F64004" w:rsidRPr="00F64004" w:rsidRDefault="00B724B0" w:rsidP="00F6400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Ona tilidan to‘garak ishlarini rejalashtirish.</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3-hafta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Mustaqillik davrida o‘rta maktab, litsey va kollejlarda ona tili ta`limi usulini va mazmunini yangilash bo‘yicha olib borilayotgan ishlar.</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3-hafta</w:t>
            </w:r>
          </w:p>
        </w:tc>
        <w:tc>
          <w:tcPr>
            <w:tcW w:w="1099" w:type="dxa"/>
            <w:shd w:val="clear" w:color="auto" w:fill="FFFFFF"/>
          </w:tcPr>
          <w:p w:rsidR="00F64004" w:rsidRPr="00F64004" w:rsidRDefault="00B724B0" w:rsidP="00F6400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Ona tilidan sinflar bo‘yicha choraklik, yillik taqvimiy rejalar tuzish.</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3-hafta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unli va undosh tovushlarning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4-hafta</w:t>
            </w:r>
          </w:p>
        </w:tc>
        <w:tc>
          <w:tcPr>
            <w:tcW w:w="1099" w:type="dxa"/>
            <w:shd w:val="clear" w:color="auto" w:fill="FFFFFF"/>
          </w:tcPr>
          <w:p w:rsidR="00F64004" w:rsidRPr="00F64004" w:rsidRDefault="00B724B0" w:rsidP="00F6400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bo‘g`in va urg`uning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4-hafta</w:t>
            </w:r>
          </w:p>
        </w:tc>
        <w:tc>
          <w:tcPr>
            <w:tcW w:w="1099" w:type="dxa"/>
            <w:shd w:val="clear" w:color="auto" w:fill="FFFFFF"/>
          </w:tcPr>
          <w:p w:rsidR="00F64004" w:rsidRPr="00F64004" w:rsidRDefault="00B724B0" w:rsidP="00F6400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imlo qoidalarini o‘qitish usullari.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5-hafta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fe`l so‘z turkumining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Zamonaviy talablar asosida mashqlar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6-hafta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ot so‘z turkumining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6-hafta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sifat darajalarining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7-hafta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son so‘z turkumining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7-hafta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olmosh turlarining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8-hafta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ravish so‘z turkumini o‘qitish.</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8-hafta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yordamchi so‘z turkumlarining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9-hafta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undov, taqlid va modal so‘zlarning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9-hafta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Ona tili darslarida ikkinchi darajali bo‘laklar bo‘yicha tahlil o‘tkazish.</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10-hafta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ergashgan qo‘shma gaplarning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Adabiyotlarni konspektlashtirish. Mavzu doirasida test topshiriqlari hamda krasvordlar tuzish.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10-hafta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numPr>
                <w:ilvl w:val="0"/>
                <w:numId w:val="5"/>
              </w:numPr>
              <w:autoSpaceDE w:val="0"/>
              <w:autoSpaceDN w:val="0"/>
              <w:spacing w:after="0" w:line="240" w:lineRule="auto"/>
              <w:jc w:val="center"/>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Maktabda bog`lovchisiz qo‘shma gaplarning o‘qitilishi.</w:t>
            </w:r>
          </w:p>
        </w:tc>
        <w:tc>
          <w:tcPr>
            <w:tcW w:w="3544"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b/>
                <w:sz w:val="28"/>
                <w:szCs w:val="28"/>
                <w:lang w:val="en-US"/>
              </w:rPr>
            </w:pPr>
            <w:r w:rsidRPr="00F64004">
              <w:rPr>
                <w:rFonts w:ascii="Times New Roman" w:eastAsia="Times New Roman" w:hAnsi="Times New Roman" w:cs="Times New Roman"/>
                <w:sz w:val="28"/>
                <w:szCs w:val="28"/>
                <w:lang w:val="en-US"/>
              </w:rPr>
              <w:t>Adabiyotlarni konspektlashtirish. Yakka holda bajariladigan topshiriqlarni bajarish.</w:t>
            </w:r>
          </w:p>
        </w:tc>
        <w:tc>
          <w:tcPr>
            <w:tcW w:w="1418"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rPr>
            </w:pPr>
            <w:r w:rsidRPr="00F64004">
              <w:rPr>
                <w:rFonts w:ascii="Times New Roman" w:eastAsia="Times New Roman" w:hAnsi="Times New Roman" w:cs="Times New Roman"/>
                <w:sz w:val="28"/>
                <w:szCs w:val="28"/>
                <w:lang w:val="en-US"/>
              </w:rPr>
              <w:t>10-hafta</w:t>
            </w:r>
          </w:p>
        </w:tc>
        <w:tc>
          <w:tcPr>
            <w:tcW w:w="1099" w:type="dxa"/>
            <w:shd w:val="clear" w:color="auto" w:fill="FFFFFF"/>
          </w:tcPr>
          <w:p w:rsidR="00F64004" w:rsidRPr="00F64004" w:rsidRDefault="00F64004" w:rsidP="00F64004">
            <w:pPr>
              <w:spacing w:after="0" w:line="240" w:lineRule="auto"/>
              <w:jc w:val="center"/>
              <w:rPr>
                <w:rFonts w:ascii="Times New Roman" w:eastAsia="Times New Roman" w:hAnsi="Times New Roman" w:cs="Times New Roman"/>
                <w:sz w:val="28"/>
                <w:szCs w:val="28"/>
                <w:lang w:val="en-US"/>
              </w:rPr>
            </w:pPr>
            <w:r w:rsidRPr="00F64004">
              <w:rPr>
                <w:rFonts w:ascii="Times New Roman" w:eastAsia="Times New Roman" w:hAnsi="Times New Roman" w:cs="Times New Roman"/>
                <w:sz w:val="28"/>
                <w:szCs w:val="28"/>
                <w:lang w:val="en-US"/>
              </w:rPr>
              <w:t>2</w:t>
            </w:r>
          </w:p>
        </w:tc>
      </w:tr>
      <w:tr w:rsidR="00F64004" w:rsidRPr="00F64004" w:rsidTr="00DE06BA">
        <w:trPr>
          <w:jc w:val="center"/>
        </w:trPr>
        <w:tc>
          <w:tcPr>
            <w:tcW w:w="568" w:type="dxa"/>
            <w:shd w:val="clear" w:color="auto" w:fill="FFFFFF"/>
          </w:tcPr>
          <w:p w:rsidR="00F64004" w:rsidRPr="00F64004" w:rsidRDefault="00F64004" w:rsidP="00F64004">
            <w:pPr>
              <w:spacing w:after="0" w:line="240" w:lineRule="auto"/>
              <w:rPr>
                <w:rFonts w:ascii="Times New Roman" w:eastAsia="Times New Roman" w:hAnsi="Times New Roman" w:cs="Times New Roman"/>
                <w:sz w:val="28"/>
                <w:szCs w:val="28"/>
                <w:lang w:val="en-US"/>
              </w:rPr>
            </w:pPr>
          </w:p>
        </w:tc>
        <w:tc>
          <w:tcPr>
            <w:tcW w:w="3118" w:type="dxa"/>
            <w:shd w:val="clear" w:color="auto" w:fill="FFFFFF"/>
          </w:tcPr>
          <w:p w:rsidR="00F64004" w:rsidRPr="00F64004" w:rsidRDefault="00F64004" w:rsidP="00F64004">
            <w:pPr>
              <w:spacing w:after="0" w:line="240" w:lineRule="auto"/>
              <w:rPr>
                <w:rFonts w:ascii="Times New Roman" w:eastAsia="Times New Roman" w:hAnsi="Times New Roman" w:cs="Times New Roman"/>
                <w:sz w:val="28"/>
                <w:szCs w:val="28"/>
                <w:lang w:val="en-US"/>
              </w:rPr>
            </w:pPr>
          </w:p>
        </w:tc>
        <w:tc>
          <w:tcPr>
            <w:tcW w:w="3544" w:type="dxa"/>
            <w:shd w:val="clear" w:color="auto" w:fill="FFFFFF"/>
          </w:tcPr>
          <w:p w:rsidR="00F64004" w:rsidRPr="00F64004" w:rsidRDefault="00F64004" w:rsidP="00F64004">
            <w:pPr>
              <w:spacing w:after="0" w:line="240" w:lineRule="auto"/>
              <w:rPr>
                <w:rFonts w:ascii="Times New Roman" w:eastAsia="Times New Roman" w:hAnsi="Times New Roman" w:cs="Times New Roman"/>
                <w:sz w:val="28"/>
                <w:szCs w:val="28"/>
                <w:lang w:val="en-US"/>
              </w:rPr>
            </w:pPr>
          </w:p>
        </w:tc>
        <w:tc>
          <w:tcPr>
            <w:tcW w:w="1418" w:type="dxa"/>
            <w:shd w:val="clear" w:color="auto" w:fill="FFFFFF"/>
          </w:tcPr>
          <w:p w:rsidR="00F64004" w:rsidRPr="00F64004" w:rsidRDefault="00F64004" w:rsidP="00F64004">
            <w:pPr>
              <w:spacing w:after="0" w:line="240" w:lineRule="auto"/>
              <w:rPr>
                <w:rFonts w:ascii="Times New Roman" w:eastAsia="Times New Roman" w:hAnsi="Times New Roman" w:cs="Times New Roman"/>
                <w:b/>
                <w:sz w:val="28"/>
                <w:szCs w:val="28"/>
                <w:lang w:val="en-US"/>
              </w:rPr>
            </w:pPr>
            <w:r w:rsidRPr="00F64004">
              <w:rPr>
                <w:rFonts w:ascii="Times New Roman" w:eastAsia="Times New Roman" w:hAnsi="Times New Roman" w:cs="Times New Roman"/>
                <w:b/>
                <w:sz w:val="28"/>
                <w:szCs w:val="28"/>
                <w:lang w:val="en-US"/>
              </w:rPr>
              <w:t>Jami</w:t>
            </w:r>
          </w:p>
        </w:tc>
        <w:tc>
          <w:tcPr>
            <w:tcW w:w="1099" w:type="dxa"/>
            <w:shd w:val="clear" w:color="auto" w:fill="FFFFFF"/>
          </w:tcPr>
          <w:p w:rsidR="00F64004" w:rsidRPr="00F64004" w:rsidRDefault="00AC2C6A" w:rsidP="00F6400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32</w:t>
            </w:r>
          </w:p>
        </w:tc>
      </w:tr>
    </w:tbl>
    <w:p w:rsidR="00F64004" w:rsidRPr="00F64004" w:rsidRDefault="00F64004" w:rsidP="00F64004">
      <w:pPr>
        <w:spacing w:after="0"/>
        <w:rPr>
          <w:rFonts w:ascii="Times New Roman" w:eastAsia="Times New Roman" w:hAnsi="Times New Roman" w:cs="Times New Roman"/>
          <w:sz w:val="28"/>
          <w:szCs w:val="28"/>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2107C1" w:rsidRDefault="002107C1"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2107C1" w:rsidRDefault="002107C1"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p>
    <w:p w:rsidR="00525153" w:rsidRDefault="00525153"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bookmarkStart w:id="0" w:name="_GoBack"/>
      <w:bookmarkEnd w:id="0"/>
    </w:p>
    <w:p w:rsidR="00F64004" w:rsidRPr="00525153" w:rsidRDefault="00F64004" w:rsidP="00525153">
      <w:pPr>
        <w:widowControl w:val="0"/>
        <w:autoSpaceDE w:val="0"/>
        <w:autoSpaceDN w:val="0"/>
        <w:adjustRightInd w:val="0"/>
        <w:spacing w:after="0" w:line="360" w:lineRule="auto"/>
        <w:jc w:val="center"/>
        <w:rPr>
          <w:rFonts w:ascii="Times New Roman" w:eastAsia="Times New Roman" w:hAnsi="Times New Roman" w:cs="Times New Roman"/>
          <w:b/>
          <w:bCs/>
          <w:sz w:val="32"/>
          <w:szCs w:val="32"/>
          <w:lang w:val="en-US" w:eastAsia="ru-RU"/>
        </w:rPr>
      </w:pPr>
      <w:r w:rsidRPr="00101A8A">
        <w:rPr>
          <w:rFonts w:ascii="Times New Roman" w:eastAsia="Times New Roman" w:hAnsi="Times New Roman" w:cs="Times New Roman"/>
          <w:b/>
          <w:bCs/>
          <w:sz w:val="32"/>
          <w:szCs w:val="32"/>
          <w:lang w:val="en-US" w:eastAsia="ru-RU"/>
        </w:rPr>
        <w:t>ADABIYOTLAR RO`YXATI</w:t>
      </w:r>
    </w:p>
    <w:p w:rsidR="00F64004" w:rsidRPr="00525153" w:rsidRDefault="00101A8A" w:rsidP="002107C1">
      <w:pPr>
        <w:spacing w:line="240" w:lineRule="auto"/>
        <w:jc w:val="center"/>
        <w:rPr>
          <w:rFonts w:ascii="Times New Roman" w:hAnsi="Times New Roman" w:cs="Times New Roman"/>
          <w:b/>
          <w:sz w:val="28"/>
          <w:szCs w:val="32"/>
          <w:lang w:val="sv-SE"/>
        </w:rPr>
      </w:pPr>
      <w:r w:rsidRPr="00525153">
        <w:rPr>
          <w:rFonts w:ascii="Times New Roman" w:hAnsi="Times New Roman" w:cs="Times New Roman"/>
          <w:b/>
          <w:sz w:val="28"/>
          <w:szCs w:val="32"/>
          <w:lang w:val="sv-SE"/>
        </w:rPr>
        <w:t xml:space="preserve">I. </w:t>
      </w:r>
      <w:r w:rsidR="00F64004" w:rsidRPr="00525153">
        <w:rPr>
          <w:rFonts w:ascii="Times New Roman" w:hAnsi="Times New Roman" w:cs="Times New Roman"/>
          <w:b/>
          <w:sz w:val="28"/>
          <w:szCs w:val="32"/>
          <w:lang w:val="sv-SE"/>
        </w:rPr>
        <w:t>ASOSIY ADABIYOTLAR</w:t>
      </w:r>
    </w:p>
    <w:p w:rsidR="00525153" w:rsidRPr="00525153" w:rsidRDefault="00F64004" w:rsidP="002107C1">
      <w:pPr>
        <w:pStyle w:val="a5"/>
        <w:widowControl w:val="0"/>
        <w:numPr>
          <w:ilvl w:val="0"/>
          <w:numId w:val="46"/>
        </w:numPr>
        <w:adjustRightInd w:val="0"/>
        <w:jc w:val="both"/>
        <w:rPr>
          <w:sz w:val="28"/>
          <w:szCs w:val="32"/>
          <w:lang w:val="sv-SE"/>
        </w:rPr>
      </w:pPr>
      <w:r w:rsidRPr="00525153">
        <w:rPr>
          <w:sz w:val="28"/>
          <w:szCs w:val="32"/>
          <w:lang w:val="sv-SE"/>
        </w:rPr>
        <w:t>Mirziyoyev Sh. Erkin va farovon, demokratik Oʻzbekiston davlatini birgalikda barpo etamiz. T.: Oʻzbekiston. – 2017. – 32 b.</w:t>
      </w:r>
    </w:p>
    <w:p w:rsidR="00F64004" w:rsidRPr="00525153" w:rsidRDefault="00F64004" w:rsidP="002107C1">
      <w:pPr>
        <w:pStyle w:val="a5"/>
        <w:widowControl w:val="0"/>
        <w:numPr>
          <w:ilvl w:val="0"/>
          <w:numId w:val="46"/>
        </w:numPr>
        <w:adjustRightInd w:val="0"/>
        <w:jc w:val="both"/>
        <w:rPr>
          <w:sz w:val="28"/>
          <w:szCs w:val="32"/>
          <w:lang w:val="sv-SE"/>
        </w:rPr>
      </w:pPr>
      <w:r w:rsidRPr="00525153">
        <w:rPr>
          <w:sz w:val="28"/>
          <w:szCs w:val="32"/>
          <w:lang w:val="sv-SE"/>
        </w:rPr>
        <w:t>Mirziyoyev Sh.Tanqidiy tahlil, qat’iy tartib-intizom va shaxsiy javobgarlik – har bir rahbar faoliyatining kundalik qoidasi boʻlishi kerak. T.: Oʻzbekiston. – 2017. –  104 b.</w:t>
      </w:r>
    </w:p>
    <w:p w:rsidR="00A977FA" w:rsidRPr="00525153" w:rsidRDefault="00F64004" w:rsidP="002107C1">
      <w:pPr>
        <w:pStyle w:val="a5"/>
        <w:widowControl w:val="0"/>
        <w:numPr>
          <w:ilvl w:val="0"/>
          <w:numId w:val="46"/>
        </w:numPr>
        <w:adjustRightInd w:val="0"/>
        <w:jc w:val="both"/>
        <w:rPr>
          <w:color w:val="000000"/>
          <w:sz w:val="28"/>
          <w:szCs w:val="32"/>
          <w:lang w:val="en-US"/>
        </w:rPr>
      </w:pPr>
      <w:r w:rsidRPr="00525153">
        <w:rPr>
          <w:sz w:val="28"/>
          <w:szCs w:val="32"/>
          <w:lang w:val="sv-SE"/>
        </w:rPr>
        <w:t>Mirziyoyev Sh. Buyuk kelajagimizni mars va olijanob xalqimiz bilan birga quramiz. T</w:t>
      </w:r>
      <w:r w:rsidRPr="00525153">
        <w:rPr>
          <w:sz w:val="28"/>
          <w:szCs w:val="32"/>
          <w:lang w:val="en-US"/>
        </w:rPr>
        <w:t xml:space="preserve">.: Oʻzbekiston. – 2017. – 488 </w:t>
      </w:r>
      <w:proofErr w:type="gramStart"/>
      <w:r w:rsidRPr="00525153">
        <w:rPr>
          <w:sz w:val="28"/>
          <w:szCs w:val="32"/>
          <w:lang w:val="en-US"/>
        </w:rPr>
        <w:t>b.</w:t>
      </w:r>
      <w:r w:rsidR="00A977FA" w:rsidRPr="00525153">
        <w:rPr>
          <w:color w:val="000000"/>
          <w:sz w:val="28"/>
          <w:szCs w:val="32"/>
          <w:lang w:val="en-US"/>
        </w:rPr>
        <w:t xml:space="preserve"> .</w:t>
      </w:r>
      <w:proofErr w:type="gramEnd"/>
    </w:p>
    <w:p w:rsidR="00525153" w:rsidRPr="00525153" w:rsidRDefault="00217320" w:rsidP="002107C1">
      <w:pPr>
        <w:pStyle w:val="a5"/>
        <w:widowControl w:val="0"/>
        <w:numPr>
          <w:ilvl w:val="0"/>
          <w:numId w:val="46"/>
        </w:numPr>
        <w:adjustRightInd w:val="0"/>
        <w:jc w:val="both"/>
        <w:rPr>
          <w:sz w:val="28"/>
          <w:szCs w:val="32"/>
          <w:lang w:val="en-US"/>
        </w:rPr>
      </w:pPr>
      <w:r w:rsidRPr="00525153">
        <w:rPr>
          <w:color w:val="000000"/>
          <w:sz w:val="28"/>
          <w:szCs w:val="32"/>
          <w:lang w:val="en-US"/>
        </w:rPr>
        <w:t>Kompeten</w:t>
      </w:r>
      <w:r w:rsidR="00A977FA" w:rsidRPr="00525153">
        <w:rPr>
          <w:color w:val="000000"/>
          <w:sz w:val="28"/>
          <w:szCs w:val="32"/>
          <w:lang w:val="en-US"/>
        </w:rPr>
        <w:t xml:space="preserve">siyaga </w:t>
      </w:r>
      <w:r w:rsidR="00525153" w:rsidRPr="00525153">
        <w:rPr>
          <w:color w:val="000000"/>
          <w:sz w:val="28"/>
          <w:szCs w:val="32"/>
          <w:lang w:val="en-US"/>
        </w:rPr>
        <w:t>y</w:t>
      </w:r>
      <w:r w:rsidR="00A977FA" w:rsidRPr="00525153">
        <w:rPr>
          <w:color w:val="000000"/>
          <w:sz w:val="28"/>
          <w:szCs w:val="32"/>
          <w:lang w:val="en-US"/>
        </w:rPr>
        <w:t>o'naltinlgan Davlat ta'</w:t>
      </w:r>
      <w:r w:rsidR="00525153" w:rsidRPr="00525153">
        <w:rPr>
          <w:color w:val="000000"/>
          <w:sz w:val="28"/>
          <w:szCs w:val="32"/>
          <w:lang w:val="en-US"/>
        </w:rPr>
        <w:t xml:space="preserve">lim standarti va o'quv dasturi: </w:t>
      </w:r>
      <w:r w:rsidR="00A977FA" w:rsidRPr="00525153">
        <w:rPr>
          <w:color w:val="000000"/>
          <w:sz w:val="28"/>
          <w:szCs w:val="32"/>
          <w:lang w:val="en-US"/>
        </w:rPr>
        <w:t>Ona tili, adabiyol. o'/bck lili (5-9 sinllar)</w:t>
      </w:r>
      <w:r w:rsidRPr="00525153">
        <w:rPr>
          <w:color w:val="000000"/>
          <w:sz w:val="28"/>
          <w:szCs w:val="32"/>
          <w:lang w:val="en-US"/>
        </w:rPr>
        <w:t>. Toshkent. 2016.</w:t>
      </w:r>
    </w:p>
    <w:p w:rsidR="00525153" w:rsidRPr="00525153" w:rsidRDefault="00A977FA" w:rsidP="002107C1">
      <w:pPr>
        <w:pStyle w:val="a5"/>
        <w:widowControl w:val="0"/>
        <w:numPr>
          <w:ilvl w:val="0"/>
          <w:numId w:val="46"/>
        </w:numPr>
        <w:adjustRightInd w:val="0"/>
        <w:jc w:val="both"/>
        <w:rPr>
          <w:sz w:val="28"/>
          <w:szCs w:val="32"/>
          <w:lang w:val="en-US"/>
        </w:rPr>
      </w:pPr>
      <w:r w:rsidRPr="00525153">
        <w:rPr>
          <w:color w:val="000000"/>
          <w:sz w:val="28"/>
          <w:szCs w:val="32"/>
          <w:lang w:val="en-US"/>
        </w:rPr>
        <w:t xml:space="preserve">To'xlivev B.T., Shamsiyeva </w:t>
      </w:r>
      <w:proofErr w:type="gramStart"/>
      <w:r w:rsidRPr="00525153">
        <w:rPr>
          <w:color w:val="000000"/>
          <w:sz w:val="28"/>
          <w:szCs w:val="32"/>
        </w:rPr>
        <w:t>М</w:t>
      </w:r>
      <w:r w:rsidRPr="00525153">
        <w:rPr>
          <w:color w:val="000000"/>
          <w:sz w:val="28"/>
          <w:szCs w:val="32"/>
          <w:lang w:val="en-US"/>
        </w:rPr>
        <w:t>..</w:t>
      </w:r>
      <w:proofErr w:type="gramEnd"/>
      <w:r w:rsidRPr="00525153">
        <w:rPr>
          <w:color w:val="000000"/>
          <w:sz w:val="28"/>
          <w:szCs w:val="32"/>
          <w:lang w:val="en-US"/>
        </w:rPr>
        <w:t xml:space="preserve"> Ziyodova T. 0‘zbek tili o'qitish</w:t>
      </w:r>
      <w:r w:rsidRPr="00525153">
        <w:rPr>
          <w:color w:val="000000"/>
          <w:sz w:val="28"/>
          <w:szCs w:val="32"/>
          <w:lang w:val="en-US"/>
        </w:rPr>
        <w:br/>
        <w:t>metodikasi.-Toshkent</w:t>
      </w:r>
      <w:r w:rsidR="00217320" w:rsidRPr="00525153">
        <w:rPr>
          <w:color w:val="000000"/>
          <w:sz w:val="28"/>
          <w:szCs w:val="32"/>
          <w:lang w:val="en-US"/>
        </w:rPr>
        <w:t>:</w:t>
      </w:r>
      <w:r w:rsidRPr="00525153">
        <w:rPr>
          <w:color w:val="000000"/>
          <w:sz w:val="28"/>
          <w:szCs w:val="32"/>
          <w:lang w:val="en-US"/>
        </w:rPr>
        <w:t xml:space="preserve"> O'zbekislon</w:t>
      </w:r>
      <w:r w:rsidR="00217320" w:rsidRPr="00525153">
        <w:rPr>
          <w:color w:val="000000"/>
          <w:sz w:val="28"/>
          <w:szCs w:val="32"/>
          <w:lang w:val="en-US"/>
        </w:rPr>
        <w:t xml:space="preserve"> Milliy kutubxonasi. 2010.</w:t>
      </w:r>
    </w:p>
    <w:p w:rsidR="00525153" w:rsidRPr="00525153" w:rsidRDefault="00217320" w:rsidP="002107C1">
      <w:pPr>
        <w:pStyle w:val="a5"/>
        <w:widowControl w:val="0"/>
        <w:numPr>
          <w:ilvl w:val="0"/>
          <w:numId w:val="46"/>
        </w:numPr>
        <w:adjustRightInd w:val="0"/>
        <w:jc w:val="both"/>
        <w:rPr>
          <w:sz w:val="28"/>
          <w:szCs w:val="32"/>
          <w:lang w:val="en-US"/>
        </w:rPr>
      </w:pPr>
      <w:r w:rsidRPr="00525153">
        <w:rPr>
          <w:color w:val="000000"/>
          <w:sz w:val="28"/>
          <w:szCs w:val="32"/>
          <w:lang w:val="en-US"/>
        </w:rPr>
        <w:t>G</w:t>
      </w:r>
      <w:r w:rsidR="00A977FA" w:rsidRPr="00525153">
        <w:rPr>
          <w:color w:val="000000"/>
          <w:sz w:val="28"/>
          <w:szCs w:val="32"/>
          <w:lang w:val="en-US"/>
        </w:rPr>
        <w:t xml:space="preserve">'ulomov </w:t>
      </w:r>
      <w:r w:rsidRPr="00525153">
        <w:rPr>
          <w:color w:val="000000"/>
          <w:sz w:val="28"/>
          <w:szCs w:val="32"/>
          <w:lang w:val="en-US"/>
        </w:rPr>
        <w:t>A., Q</w:t>
      </w:r>
      <w:r w:rsidR="00A977FA" w:rsidRPr="00525153">
        <w:rPr>
          <w:color w:val="000000"/>
          <w:sz w:val="28"/>
          <w:szCs w:val="32"/>
          <w:lang w:val="en-US"/>
        </w:rPr>
        <w:t>odirov M. Ona tili o'qitish metodikasi.</w:t>
      </w:r>
      <w:r w:rsidRPr="00525153">
        <w:rPr>
          <w:color w:val="000000"/>
          <w:sz w:val="28"/>
          <w:szCs w:val="32"/>
          <w:lang w:val="en-US"/>
        </w:rPr>
        <w:t>-Toshkent:</w:t>
      </w:r>
      <w:r w:rsidR="00A977FA" w:rsidRPr="00525153">
        <w:rPr>
          <w:color w:val="000000"/>
          <w:sz w:val="28"/>
          <w:szCs w:val="32"/>
          <w:lang w:val="en-US"/>
        </w:rPr>
        <w:t xml:space="preserve"> </w:t>
      </w:r>
      <w:r w:rsidRPr="00525153">
        <w:rPr>
          <w:color w:val="000000"/>
          <w:sz w:val="28"/>
          <w:szCs w:val="32"/>
          <w:lang w:val="en-US"/>
        </w:rPr>
        <w:br/>
        <w:t>F</w:t>
      </w:r>
      <w:r w:rsidR="00A977FA" w:rsidRPr="00525153">
        <w:rPr>
          <w:color w:val="000000"/>
          <w:sz w:val="28"/>
          <w:szCs w:val="32"/>
          <w:lang w:val="en-US"/>
        </w:rPr>
        <w:t>an</w:t>
      </w:r>
      <w:r w:rsidRPr="00525153">
        <w:rPr>
          <w:color w:val="000000"/>
          <w:sz w:val="28"/>
          <w:szCs w:val="32"/>
          <w:lang w:val="en-US"/>
        </w:rPr>
        <w:t xml:space="preserve"> va texnologiyalar, 2012.</w:t>
      </w:r>
    </w:p>
    <w:p w:rsidR="00F64004" w:rsidRPr="00525153" w:rsidRDefault="00217320" w:rsidP="002107C1">
      <w:pPr>
        <w:pStyle w:val="a5"/>
        <w:widowControl w:val="0"/>
        <w:numPr>
          <w:ilvl w:val="0"/>
          <w:numId w:val="46"/>
        </w:numPr>
        <w:adjustRightInd w:val="0"/>
        <w:jc w:val="both"/>
        <w:rPr>
          <w:sz w:val="28"/>
          <w:szCs w:val="32"/>
          <w:lang w:val="en-US"/>
        </w:rPr>
      </w:pPr>
      <w:r w:rsidRPr="00525153">
        <w:rPr>
          <w:color w:val="000000"/>
          <w:sz w:val="28"/>
          <w:szCs w:val="32"/>
          <w:lang w:val="en-US"/>
        </w:rPr>
        <w:t xml:space="preserve"> Roz</w:t>
      </w:r>
      <w:r w:rsidR="00A977FA" w:rsidRPr="00525153">
        <w:rPr>
          <w:color w:val="000000"/>
          <w:sz w:val="28"/>
          <w:szCs w:val="32"/>
          <w:lang w:val="en-US"/>
        </w:rPr>
        <w:t>iqov O.v.b. Ona tili didaktikasi. - T: Yangi asr avlodi nashriyoti.</w:t>
      </w:r>
      <w:r w:rsidR="00A977FA" w:rsidRPr="00525153">
        <w:rPr>
          <w:color w:val="000000"/>
          <w:sz w:val="28"/>
          <w:szCs w:val="32"/>
          <w:lang w:val="en-US"/>
        </w:rPr>
        <w:br/>
        <w:t>2005.</w:t>
      </w:r>
    </w:p>
    <w:p w:rsidR="00F64004" w:rsidRPr="00525153" w:rsidRDefault="00F64004" w:rsidP="002107C1">
      <w:pPr>
        <w:pStyle w:val="a5"/>
        <w:numPr>
          <w:ilvl w:val="0"/>
          <w:numId w:val="46"/>
        </w:numPr>
        <w:tabs>
          <w:tab w:val="left" w:pos="1134"/>
        </w:tabs>
        <w:jc w:val="both"/>
        <w:rPr>
          <w:sz w:val="28"/>
          <w:szCs w:val="32"/>
        </w:rPr>
      </w:pPr>
      <w:r w:rsidRPr="00525153">
        <w:rPr>
          <w:sz w:val="28"/>
          <w:szCs w:val="32"/>
        </w:rPr>
        <w:t>Ғуломов А., Қодиров М. Она тили ўқитиш методикаси. –Тошкент: Университет, 2001.</w:t>
      </w:r>
    </w:p>
    <w:p w:rsidR="002107C1" w:rsidRDefault="002107C1" w:rsidP="002107C1">
      <w:pPr>
        <w:tabs>
          <w:tab w:val="left" w:pos="1134"/>
        </w:tabs>
        <w:spacing w:after="0" w:line="240" w:lineRule="auto"/>
        <w:ind w:left="1134" w:hanging="567"/>
        <w:jc w:val="center"/>
        <w:rPr>
          <w:rFonts w:ascii="Times New Roman" w:eastAsia="Times New Roman" w:hAnsi="Times New Roman" w:cs="Times New Roman"/>
          <w:b/>
          <w:sz w:val="32"/>
          <w:szCs w:val="32"/>
          <w:lang w:val="en-US" w:eastAsia="ru-RU"/>
        </w:rPr>
      </w:pPr>
    </w:p>
    <w:p w:rsidR="00F64004" w:rsidRPr="00525153" w:rsidRDefault="00F64004" w:rsidP="002107C1">
      <w:pPr>
        <w:tabs>
          <w:tab w:val="left" w:pos="1134"/>
        </w:tabs>
        <w:spacing w:after="0" w:line="240" w:lineRule="auto"/>
        <w:ind w:left="1134" w:hanging="567"/>
        <w:jc w:val="center"/>
        <w:rPr>
          <w:rFonts w:ascii="Times New Roman" w:eastAsia="Times New Roman" w:hAnsi="Times New Roman" w:cs="Times New Roman"/>
          <w:b/>
          <w:sz w:val="32"/>
          <w:szCs w:val="32"/>
          <w:lang w:val="en-US" w:eastAsia="ru-RU"/>
        </w:rPr>
      </w:pPr>
      <w:r w:rsidRPr="00101A8A">
        <w:rPr>
          <w:rFonts w:ascii="Times New Roman" w:eastAsia="Times New Roman" w:hAnsi="Times New Roman" w:cs="Times New Roman"/>
          <w:b/>
          <w:sz w:val="32"/>
          <w:szCs w:val="32"/>
          <w:lang w:val="en-US" w:eastAsia="ru-RU"/>
        </w:rPr>
        <w:t>II</w:t>
      </w:r>
      <w:r w:rsidRPr="00525153">
        <w:rPr>
          <w:rFonts w:ascii="Times New Roman" w:eastAsia="Times New Roman" w:hAnsi="Times New Roman" w:cs="Times New Roman"/>
          <w:b/>
          <w:sz w:val="32"/>
          <w:szCs w:val="32"/>
          <w:lang w:val="en-US" w:eastAsia="ru-RU"/>
        </w:rPr>
        <w:t xml:space="preserve">. </w:t>
      </w:r>
      <w:proofErr w:type="gramStart"/>
      <w:r w:rsidRPr="00525153">
        <w:rPr>
          <w:rFonts w:ascii="Times New Roman" w:eastAsia="Times New Roman" w:hAnsi="Times New Roman" w:cs="Times New Roman"/>
          <w:b/>
          <w:sz w:val="32"/>
          <w:szCs w:val="32"/>
          <w:lang w:val="en-US" w:eastAsia="ru-RU"/>
        </w:rPr>
        <w:t>QO‘</w:t>
      </w:r>
      <w:proofErr w:type="gramEnd"/>
      <w:r w:rsidRPr="00525153">
        <w:rPr>
          <w:rFonts w:ascii="Times New Roman" w:eastAsia="Times New Roman" w:hAnsi="Times New Roman" w:cs="Times New Roman"/>
          <w:b/>
          <w:sz w:val="32"/>
          <w:szCs w:val="32"/>
          <w:lang w:val="en-US" w:eastAsia="ru-RU"/>
        </w:rPr>
        <w:t>SHIMCHA ADABIYOTLAR</w:t>
      </w:r>
    </w:p>
    <w:p w:rsidR="00DE06BA" w:rsidRPr="002107C1" w:rsidRDefault="00DE06BA" w:rsidP="002107C1">
      <w:pPr>
        <w:pStyle w:val="a5"/>
        <w:numPr>
          <w:ilvl w:val="0"/>
          <w:numId w:val="48"/>
        </w:numPr>
        <w:tabs>
          <w:tab w:val="left" w:pos="1134"/>
        </w:tabs>
        <w:jc w:val="both"/>
        <w:rPr>
          <w:color w:val="000000"/>
          <w:sz w:val="28"/>
          <w:szCs w:val="32"/>
          <w:lang w:val="en-US"/>
        </w:rPr>
      </w:pPr>
      <w:proofErr w:type="gramStart"/>
      <w:r w:rsidRPr="002107C1">
        <w:rPr>
          <w:color w:val="000000"/>
          <w:sz w:val="28"/>
          <w:szCs w:val="32"/>
          <w:lang w:val="en-US"/>
        </w:rPr>
        <w:t>N.Mahmudov</w:t>
      </w:r>
      <w:proofErr w:type="gramEnd"/>
      <w:r w:rsidRPr="002107C1">
        <w:rPr>
          <w:color w:val="000000"/>
          <w:sz w:val="28"/>
          <w:szCs w:val="32"/>
          <w:lang w:val="en-US"/>
        </w:rPr>
        <w:t xml:space="preserve">. </w:t>
      </w:r>
      <w:proofErr w:type="gramStart"/>
      <w:r w:rsidRPr="002107C1">
        <w:rPr>
          <w:color w:val="000000"/>
          <w:sz w:val="28"/>
          <w:szCs w:val="32"/>
          <w:lang w:val="en-US"/>
        </w:rPr>
        <w:t>A.Nurmonov</w:t>
      </w:r>
      <w:proofErr w:type="gramEnd"/>
      <w:r w:rsidRPr="002107C1">
        <w:rPr>
          <w:color w:val="000000"/>
          <w:sz w:val="28"/>
          <w:szCs w:val="32"/>
          <w:lang w:val="en-US"/>
        </w:rPr>
        <w:t>, A.Sob</w:t>
      </w:r>
      <w:r w:rsidR="00101A8A" w:rsidRPr="002107C1">
        <w:rPr>
          <w:color w:val="000000"/>
          <w:sz w:val="28"/>
          <w:szCs w:val="32"/>
          <w:lang w:val="en-US"/>
        </w:rPr>
        <w:t xml:space="preserve">irov, V.Qodirov, Z.Jo'raboyeva. </w:t>
      </w:r>
      <w:r w:rsidRPr="002107C1">
        <w:rPr>
          <w:color w:val="000000"/>
          <w:sz w:val="28"/>
          <w:szCs w:val="32"/>
          <w:lang w:val="en-US"/>
        </w:rPr>
        <w:t>Ona tili: Umumta'lim maktablarining 5-sinfi uchun darslik / To`ldirilgan 4-</w:t>
      </w:r>
      <w:proofErr w:type="gramStart"/>
      <w:r w:rsidRPr="002107C1">
        <w:rPr>
          <w:color w:val="000000"/>
          <w:sz w:val="28"/>
          <w:szCs w:val="32"/>
          <w:lang w:val="en-US"/>
        </w:rPr>
        <w:t>nashri.-</w:t>
      </w:r>
      <w:proofErr w:type="gramEnd"/>
      <w:r w:rsidRPr="002107C1">
        <w:rPr>
          <w:color w:val="000000"/>
          <w:sz w:val="28"/>
          <w:szCs w:val="32"/>
        </w:rPr>
        <w:t>Т</w:t>
      </w:r>
      <w:r w:rsidRPr="002107C1">
        <w:rPr>
          <w:color w:val="000000"/>
          <w:sz w:val="28"/>
          <w:szCs w:val="32"/>
          <w:lang w:val="en-US"/>
        </w:rPr>
        <w:t xml:space="preserve">.:Ma’naviyat.2015. </w:t>
      </w:r>
    </w:p>
    <w:p w:rsidR="00101A8A" w:rsidRPr="002107C1" w:rsidRDefault="00DE06BA" w:rsidP="002107C1">
      <w:pPr>
        <w:pStyle w:val="a5"/>
        <w:numPr>
          <w:ilvl w:val="0"/>
          <w:numId w:val="48"/>
        </w:numPr>
        <w:tabs>
          <w:tab w:val="left" w:pos="1134"/>
        </w:tabs>
        <w:jc w:val="both"/>
        <w:rPr>
          <w:color w:val="000000"/>
          <w:sz w:val="28"/>
          <w:szCs w:val="32"/>
        </w:rPr>
      </w:pPr>
      <w:proofErr w:type="gramStart"/>
      <w:r w:rsidRPr="002107C1">
        <w:rPr>
          <w:color w:val="000000"/>
          <w:sz w:val="28"/>
          <w:szCs w:val="32"/>
          <w:lang w:val="en-US"/>
        </w:rPr>
        <w:t>N</w:t>
      </w:r>
      <w:r w:rsidRPr="002107C1">
        <w:rPr>
          <w:color w:val="000000"/>
          <w:sz w:val="28"/>
          <w:szCs w:val="32"/>
        </w:rPr>
        <w:t>.</w:t>
      </w:r>
      <w:r w:rsidRPr="002107C1">
        <w:rPr>
          <w:color w:val="000000"/>
          <w:sz w:val="28"/>
          <w:szCs w:val="32"/>
          <w:lang w:val="en-US"/>
        </w:rPr>
        <w:t>Mahmudov</w:t>
      </w:r>
      <w:proofErr w:type="gramEnd"/>
      <w:r w:rsidRPr="002107C1">
        <w:rPr>
          <w:color w:val="000000"/>
          <w:sz w:val="28"/>
          <w:szCs w:val="32"/>
        </w:rPr>
        <w:t xml:space="preserve">. </w:t>
      </w:r>
      <w:proofErr w:type="gramStart"/>
      <w:r w:rsidRPr="002107C1">
        <w:rPr>
          <w:color w:val="000000"/>
          <w:sz w:val="28"/>
          <w:szCs w:val="32"/>
          <w:lang w:val="en-US"/>
        </w:rPr>
        <w:t>A</w:t>
      </w:r>
      <w:r w:rsidRPr="002107C1">
        <w:rPr>
          <w:color w:val="000000"/>
          <w:sz w:val="28"/>
          <w:szCs w:val="32"/>
        </w:rPr>
        <w:t>.</w:t>
      </w:r>
      <w:r w:rsidRPr="002107C1">
        <w:rPr>
          <w:color w:val="000000"/>
          <w:sz w:val="28"/>
          <w:szCs w:val="32"/>
          <w:lang w:val="en-US"/>
        </w:rPr>
        <w:t>Nurmonov</w:t>
      </w:r>
      <w:proofErr w:type="gramEnd"/>
      <w:r w:rsidRPr="002107C1">
        <w:rPr>
          <w:color w:val="000000"/>
          <w:sz w:val="28"/>
          <w:szCs w:val="32"/>
        </w:rPr>
        <w:t xml:space="preserve">. </w:t>
      </w:r>
      <w:proofErr w:type="gramStart"/>
      <w:r w:rsidRPr="002107C1">
        <w:rPr>
          <w:color w:val="000000"/>
          <w:sz w:val="28"/>
          <w:szCs w:val="32"/>
          <w:lang w:val="en-US"/>
        </w:rPr>
        <w:t>A</w:t>
      </w:r>
      <w:r w:rsidRPr="002107C1">
        <w:rPr>
          <w:color w:val="000000"/>
          <w:sz w:val="28"/>
          <w:szCs w:val="32"/>
        </w:rPr>
        <w:t>.</w:t>
      </w:r>
      <w:r w:rsidRPr="002107C1">
        <w:rPr>
          <w:color w:val="000000"/>
          <w:sz w:val="28"/>
          <w:szCs w:val="32"/>
          <w:lang w:val="en-US"/>
        </w:rPr>
        <w:t>Sobirov</w:t>
      </w:r>
      <w:proofErr w:type="gramEnd"/>
      <w:r w:rsidRPr="002107C1">
        <w:rPr>
          <w:color w:val="000000"/>
          <w:sz w:val="28"/>
          <w:szCs w:val="32"/>
        </w:rPr>
        <w:t xml:space="preserve">, </w:t>
      </w:r>
      <w:r w:rsidRPr="002107C1">
        <w:rPr>
          <w:color w:val="000000"/>
          <w:sz w:val="28"/>
          <w:szCs w:val="32"/>
          <w:lang w:val="en-US"/>
        </w:rPr>
        <w:t>D</w:t>
      </w:r>
      <w:r w:rsidRPr="002107C1">
        <w:rPr>
          <w:color w:val="000000"/>
          <w:sz w:val="28"/>
          <w:szCs w:val="32"/>
        </w:rPr>
        <w:t>.</w:t>
      </w:r>
      <w:r w:rsidRPr="002107C1">
        <w:rPr>
          <w:color w:val="000000"/>
          <w:sz w:val="28"/>
          <w:szCs w:val="32"/>
          <w:lang w:val="en-US"/>
        </w:rPr>
        <w:t>Nabiyeva</w:t>
      </w:r>
      <w:r w:rsidRPr="002107C1">
        <w:rPr>
          <w:color w:val="000000"/>
          <w:sz w:val="28"/>
          <w:szCs w:val="32"/>
        </w:rPr>
        <w:t xml:space="preserve">. </w:t>
      </w:r>
      <w:r w:rsidRPr="002107C1">
        <w:rPr>
          <w:color w:val="000000"/>
          <w:sz w:val="28"/>
          <w:szCs w:val="32"/>
          <w:lang w:val="en-US"/>
        </w:rPr>
        <w:t>Ona</w:t>
      </w:r>
      <w:r w:rsidRPr="002107C1">
        <w:rPr>
          <w:color w:val="000000"/>
          <w:sz w:val="28"/>
          <w:szCs w:val="32"/>
        </w:rPr>
        <w:t xml:space="preserve"> </w:t>
      </w:r>
      <w:r w:rsidRPr="002107C1">
        <w:rPr>
          <w:color w:val="000000"/>
          <w:sz w:val="28"/>
          <w:szCs w:val="32"/>
          <w:lang w:val="en-US"/>
        </w:rPr>
        <w:t>lili</w:t>
      </w:r>
      <w:r w:rsidRPr="002107C1">
        <w:rPr>
          <w:color w:val="000000"/>
          <w:sz w:val="28"/>
          <w:szCs w:val="32"/>
        </w:rPr>
        <w:t>:</w:t>
      </w:r>
      <w:r w:rsidRPr="002107C1">
        <w:rPr>
          <w:color w:val="000000"/>
          <w:sz w:val="28"/>
          <w:szCs w:val="32"/>
        </w:rPr>
        <w:br/>
      </w:r>
      <w:r w:rsidRPr="002107C1">
        <w:rPr>
          <w:color w:val="000000"/>
          <w:sz w:val="28"/>
          <w:szCs w:val="32"/>
          <w:lang w:val="en-US"/>
        </w:rPr>
        <w:t>Umumta</w:t>
      </w:r>
      <w:r w:rsidRPr="002107C1">
        <w:rPr>
          <w:color w:val="000000"/>
          <w:sz w:val="28"/>
          <w:szCs w:val="32"/>
        </w:rPr>
        <w:t>'</w:t>
      </w:r>
      <w:r w:rsidRPr="002107C1">
        <w:rPr>
          <w:color w:val="000000"/>
          <w:sz w:val="28"/>
          <w:szCs w:val="32"/>
          <w:lang w:val="en-US"/>
        </w:rPr>
        <w:t>lim</w:t>
      </w:r>
      <w:r w:rsidRPr="002107C1">
        <w:rPr>
          <w:color w:val="000000"/>
          <w:sz w:val="28"/>
          <w:szCs w:val="32"/>
        </w:rPr>
        <w:t xml:space="preserve"> </w:t>
      </w:r>
      <w:r w:rsidRPr="002107C1">
        <w:rPr>
          <w:color w:val="000000"/>
          <w:sz w:val="28"/>
          <w:szCs w:val="32"/>
          <w:lang w:val="en-US"/>
        </w:rPr>
        <w:t>maktablarining</w:t>
      </w:r>
      <w:r w:rsidRPr="002107C1">
        <w:rPr>
          <w:color w:val="000000"/>
          <w:sz w:val="28"/>
          <w:szCs w:val="32"/>
        </w:rPr>
        <w:t xml:space="preserve"> 6-</w:t>
      </w:r>
      <w:r w:rsidRPr="002107C1">
        <w:rPr>
          <w:color w:val="000000"/>
          <w:sz w:val="28"/>
          <w:szCs w:val="32"/>
          <w:lang w:val="en-US"/>
        </w:rPr>
        <w:t>sinfi</w:t>
      </w:r>
      <w:r w:rsidRPr="002107C1">
        <w:rPr>
          <w:color w:val="000000"/>
          <w:sz w:val="28"/>
          <w:szCs w:val="32"/>
        </w:rPr>
        <w:t xml:space="preserve"> </w:t>
      </w:r>
      <w:r w:rsidRPr="002107C1">
        <w:rPr>
          <w:color w:val="000000"/>
          <w:sz w:val="28"/>
          <w:szCs w:val="32"/>
          <w:lang w:val="en-US"/>
        </w:rPr>
        <w:t>uchun</w:t>
      </w:r>
      <w:r w:rsidRPr="002107C1">
        <w:rPr>
          <w:color w:val="000000"/>
          <w:sz w:val="28"/>
          <w:szCs w:val="32"/>
        </w:rPr>
        <w:t xml:space="preserve">. Т.: Tasvir, 201 7. </w:t>
      </w:r>
    </w:p>
    <w:p w:rsidR="00DE06BA" w:rsidRPr="002107C1" w:rsidRDefault="00DE06BA" w:rsidP="002107C1">
      <w:pPr>
        <w:pStyle w:val="a5"/>
        <w:numPr>
          <w:ilvl w:val="0"/>
          <w:numId w:val="48"/>
        </w:numPr>
        <w:tabs>
          <w:tab w:val="left" w:pos="1134"/>
        </w:tabs>
        <w:jc w:val="both"/>
        <w:rPr>
          <w:color w:val="000000"/>
          <w:sz w:val="28"/>
          <w:szCs w:val="32"/>
        </w:rPr>
      </w:pPr>
      <w:r w:rsidRPr="002107C1">
        <w:rPr>
          <w:color w:val="000000"/>
          <w:sz w:val="28"/>
          <w:szCs w:val="32"/>
        </w:rPr>
        <w:t>N. Mahmudov va boshq. Ona tili: Um</w:t>
      </w:r>
      <w:r w:rsidR="00101A8A" w:rsidRPr="002107C1">
        <w:rPr>
          <w:color w:val="000000"/>
          <w:sz w:val="28"/>
          <w:szCs w:val="32"/>
        </w:rPr>
        <w:t xml:space="preserve">umta’lim maktablarining 7-sinfi </w:t>
      </w:r>
      <w:r w:rsidRPr="002107C1">
        <w:rPr>
          <w:color w:val="000000"/>
          <w:sz w:val="28"/>
          <w:szCs w:val="32"/>
        </w:rPr>
        <w:t>ucnun darslik / lo'ldiriluan va qavta ishlangan 3-nashr. Т.: Ma’naviyat, 2017.</w:t>
      </w:r>
      <w:r w:rsidR="00101A8A" w:rsidRPr="002107C1">
        <w:rPr>
          <w:color w:val="000000"/>
          <w:sz w:val="28"/>
          <w:szCs w:val="32"/>
        </w:rPr>
        <w:t xml:space="preserve"> </w:t>
      </w:r>
    </w:p>
    <w:p w:rsidR="00525153" w:rsidRPr="002107C1" w:rsidRDefault="00DE06BA" w:rsidP="002107C1">
      <w:pPr>
        <w:pStyle w:val="a5"/>
        <w:numPr>
          <w:ilvl w:val="0"/>
          <w:numId w:val="48"/>
        </w:numPr>
        <w:tabs>
          <w:tab w:val="left" w:pos="1134"/>
        </w:tabs>
        <w:jc w:val="both"/>
        <w:rPr>
          <w:color w:val="000000"/>
          <w:sz w:val="28"/>
          <w:szCs w:val="32"/>
        </w:rPr>
      </w:pPr>
      <w:r w:rsidRPr="002107C1">
        <w:rPr>
          <w:color w:val="000000"/>
          <w:sz w:val="28"/>
          <w:szCs w:val="32"/>
          <w:lang w:val="en-US"/>
        </w:rPr>
        <w:t xml:space="preserve">M.Qodirov. 11 Nc'matov. M.Abduraimova, </w:t>
      </w:r>
      <w:proofErr w:type="gramStart"/>
      <w:r w:rsidRPr="002107C1">
        <w:rPr>
          <w:color w:val="000000"/>
          <w:sz w:val="28"/>
          <w:szCs w:val="32"/>
          <w:lang w:val="en-US"/>
        </w:rPr>
        <w:t>R.Sayfullayeva</w:t>
      </w:r>
      <w:proofErr w:type="gramEnd"/>
      <w:r w:rsidRPr="002107C1">
        <w:rPr>
          <w:color w:val="000000"/>
          <w:sz w:val="28"/>
          <w:szCs w:val="32"/>
          <w:lang w:val="en-US"/>
        </w:rPr>
        <w:t xml:space="preserve">. Ona </w:t>
      </w:r>
      <w:proofErr w:type="gramStart"/>
      <w:r w:rsidRPr="002107C1">
        <w:rPr>
          <w:color w:val="000000"/>
          <w:sz w:val="28"/>
          <w:szCs w:val="32"/>
          <w:lang w:val="en-US"/>
        </w:rPr>
        <w:t>tili.Umumiy</w:t>
      </w:r>
      <w:proofErr w:type="gramEnd"/>
      <w:r w:rsidRPr="002107C1">
        <w:rPr>
          <w:color w:val="000000"/>
          <w:sz w:val="28"/>
          <w:szCs w:val="32"/>
          <w:lang w:val="en-US"/>
        </w:rPr>
        <w:t xml:space="preserve"> o'rta ta'lim maktablariniim 8-sinfi uchun darslik. </w:t>
      </w:r>
      <w:r w:rsidRPr="002107C1">
        <w:rPr>
          <w:color w:val="000000"/>
          <w:sz w:val="28"/>
          <w:szCs w:val="32"/>
        </w:rPr>
        <w:t xml:space="preserve">Т.: </w:t>
      </w:r>
      <w:r w:rsidRPr="002107C1">
        <w:rPr>
          <w:color w:val="000000"/>
          <w:sz w:val="28"/>
          <w:szCs w:val="32"/>
          <w:lang w:val="en-US"/>
        </w:rPr>
        <w:t>Cho</w:t>
      </w:r>
      <w:r w:rsidRPr="002107C1">
        <w:rPr>
          <w:color w:val="000000"/>
          <w:sz w:val="28"/>
          <w:szCs w:val="32"/>
        </w:rPr>
        <w:t>'</w:t>
      </w:r>
      <w:r w:rsidRPr="002107C1">
        <w:rPr>
          <w:color w:val="000000"/>
          <w:sz w:val="28"/>
          <w:szCs w:val="32"/>
          <w:lang w:val="en-US"/>
        </w:rPr>
        <w:t>lpon</w:t>
      </w:r>
      <w:r w:rsidRPr="002107C1">
        <w:rPr>
          <w:color w:val="000000"/>
          <w:sz w:val="28"/>
          <w:szCs w:val="32"/>
        </w:rPr>
        <w:t xml:space="preserve"> </w:t>
      </w:r>
      <w:r w:rsidRPr="002107C1">
        <w:rPr>
          <w:color w:val="000000"/>
          <w:sz w:val="28"/>
          <w:szCs w:val="32"/>
          <w:lang w:val="en-US"/>
        </w:rPr>
        <w:t>nomida</w:t>
      </w:r>
      <w:r w:rsidRPr="002107C1">
        <w:rPr>
          <w:color w:val="000000"/>
          <w:sz w:val="28"/>
          <w:szCs w:val="32"/>
        </w:rPr>
        <w:t xml:space="preserve"> </w:t>
      </w:r>
      <w:r w:rsidRPr="002107C1">
        <w:rPr>
          <w:color w:val="000000"/>
          <w:sz w:val="28"/>
          <w:szCs w:val="32"/>
          <w:lang w:val="en-US"/>
        </w:rPr>
        <w:t>NMIU</w:t>
      </w:r>
      <w:r w:rsidRPr="002107C1">
        <w:rPr>
          <w:color w:val="000000"/>
          <w:sz w:val="28"/>
          <w:szCs w:val="32"/>
        </w:rPr>
        <w:t>, 2014</w:t>
      </w:r>
      <w:r w:rsidR="00101A8A" w:rsidRPr="002107C1">
        <w:rPr>
          <w:color w:val="000000"/>
          <w:sz w:val="28"/>
          <w:szCs w:val="32"/>
        </w:rPr>
        <w:t>.</w:t>
      </w:r>
    </w:p>
    <w:p w:rsidR="00525153" w:rsidRPr="002107C1" w:rsidRDefault="00DE06BA" w:rsidP="002107C1">
      <w:pPr>
        <w:pStyle w:val="a5"/>
        <w:numPr>
          <w:ilvl w:val="0"/>
          <w:numId w:val="48"/>
        </w:numPr>
        <w:tabs>
          <w:tab w:val="left" w:pos="1134"/>
        </w:tabs>
        <w:jc w:val="both"/>
        <w:rPr>
          <w:color w:val="000000"/>
          <w:sz w:val="28"/>
          <w:szCs w:val="32"/>
        </w:rPr>
      </w:pPr>
      <w:r w:rsidRPr="002107C1">
        <w:rPr>
          <w:color w:val="000000"/>
          <w:sz w:val="28"/>
          <w:szCs w:val="32"/>
          <w:lang w:val="en-US"/>
        </w:rPr>
        <w:t>N</w:t>
      </w:r>
      <w:r w:rsidRPr="002107C1">
        <w:rPr>
          <w:color w:val="000000"/>
          <w:sz w:val="28"/>
          <w:szCs w:val="32"/>
        </w:rPr>
        <w:t>.</w:t>
      </w:r>
      <w:proofErr w:type="gramStart"/>
      <w:r w:rsidRPr="002107C1">
        <w:rPr>
          <w:color w:val="000000"/>
          <w:sz w:val="28"/>
          <w:szCs w:val="32"/>
          <w:lang w:val="en-US"/>
        </w:rPr>
        <w:t>M</w:t>
      </w:r>
      <w:r w:rsidRPr="002107C1">
        <w:rPr>
          <w:color w:val="000000"/>
          <w:sz w:val="28"/>
          <w:szCs w:val="32"/>
        </w:rPr>
        <w:t>.</w:t>
      </w:r>
      <w:r w:rsidRPr="002107C1">
        <w:rPr>
          <w:color w:val="000000"/>
          <w:sz w:val="28"/>
          <w:szCs w:val="32"/>
          <w:lang w:val="en-US"/>
        </w:rPr>
        <w:t>Mahmudov</w:t>
      </w:r>
      <w:proofErr w:type="gramEnd"/>
      <w:r w:rsidRPr="002107C1">
        <w:rPr>
          <w:color w:val="000000"/>
          <w:sz w:val="28"/>
          <w:szCs w:val="32"/>
        </w:rPr>
        <w:t xml:space="preserve">. </w:t>
      </w:r>
      <w:proofErr w:type="gramStart"/>
      <w:r w:rsidRPr="002107C1">
        <w:rPr>
          <w:color w:val="000000"/>
          <w:sz w:val="28"/>
          <w:szCs w:val="32"/>
          <w:lang w:val="en-US"/>
        </w:rPr>
        <w:t>A</w:t>
      </w:r>
      <w:r w:rsidRPr="002107C1">
        <w:rPr>
          <w:color w:val="000000"/>
          <w:sz w:val="28"/>
          <w:szCs w:val="32"/>
        </w:rPr>
        <w:t>.</w:t>
      </w:r>
      <w:r w:rsidRPr="002107C1">
        <w:rPr>
          <w:color w:val="000000"/>
          <w:sz w:val="28"/>
          <w:szCs w:val="32"/>
          <w:lang w:val="en-US"/>
        </w:rPr>
        <w:t>Nurmonov</w:t>
      </w:r>
      <w:proofErr w:type="gramEnd"/>
      <w:r w:rsidRPr="002107C1">
        <w:rPr>
          <w:color w:val="000000"/>
          <w:sz w:val="28"/>
          <w:szCs w:val="32"/>
        </w:rPr>
        <w:t xml:space="preserve">. </w:t>
      </w:r>
      <w:r w:rsidRPr="002107C1">
        <w:rPr>
          <w:color w:val="000000"/>
          <w:sz w:val="28"/>
          <w:szCs w:val="32"/>
          <w:lang w:val="en-US"/>
        </w:rPr>
        <w:t>A</w:t>
      </w:r>
      <w:r w:rsidRPr="002107C1">
        <w:rPr>
          <w:color w:val="000000"/>
          <w:sz w:val="28"/>
          <w:szCs w:val="32"/>
        </w:rPr>
        <w:t>.</w:t>
      </w:r>
      <w:proofErr w:type="gramStart"/>
      <w:r w:rsidRPr="002107C1">
        <w:rPr>
          <w:color w:val="000000"/>
          <w:sz w:val="28"/>
          <w:szCs w:val="32"/>
          <w:lang w:val="en-US"/>
        </w:rPr>
        <w:t>Sh</w:t>
      </w:r>
      <w:r w:rsidRPr="002107C1">
        <w:rPr>
          <w:color w:val="000000"/>
          <w:sz w:val="28"/>
          <w:szCs w:val="32"/>
        </w:rPr>
        <w:t>.</w:t>
      </w:r>
      <w:r w:rsidR="00101A8A" w:rsidRPr="002107C1">
        <w:rPr>
          <w:color w:val="000000"/>
          <w:sz w:val="28"/>
          <w:szCs w:val="32"/>
          <w:lang w:val="en-US"/>
        </w:rPr>
        <w:t>Sobirov</w:t>
      </w:r>
      <w:proofErr w:type="gramEnd"/>
      <w:r w:rsidR="00101A8A" w:rsidRPr="002107C1">
        <w:rPr>
          <w:color w:val="000000"/>
          <w:sz w:val="28"/>
          <w:szCs w:val="32"/>
        </w:rPr>
        <w:t xml:space="preserve">. </w:t>
      </w:r>
      <w:r w:rsidR="00101A8A" w:rsidRPr="002107C1">
        <w:rPr>
          <w:color w:val="000000"/>
          <w:sz w:val="28"/>
          <w:szCs w:val="32"/>
          <w:lang w:val="en-US"/>
        </w:rPr>
        <w:t>Ona</w:t>
      </w:r>
      <w:r w:rsidR="00101A8A" w:rsidRPr="002107C1">
        <w:rPr>
          <w:color w:val="000000"/>
          <w:sz w:val="28"/>
          <w:szCs w:val="32"/>
        </w:rPr>
        <w:t xml:space="preserve"> </w:t>
      </w:r>
      <w:r w:rsidR="00101A8A" w:rsidRPr="002107C1">
        <w:rPr>
          <w:color w:val="000000"/>
          <w:sz w:val="28"/>
          <w:szCs w:val="32"/>
          <w:lang w:val="en-US"/>
        </w:rPr>
        <w:t>tili</w:t>
      </w:r>
      <w:r w:rsidR="00101A8A" w:rsidRPr="002107C1">
        <w:rPr>
          <w:color w:val="000000"/>
          <w:sz w:val="28"/>
          <w:szCs w:val="32"/>
        </w:rPr>
        <w:t xml:space="preserve">. </w:t>
      </w:r>
      <w:r w:rsidR="00101A8A" w:rsidRPr="002107C1">
        <w:rPr>
          <w:color w:val="000000"/>
          <w:sz w:val="28"/>
          <w:szCs w:val="32"/>
          <w:lang w:val="en-US"/>
        </w:rPr>
        <w:t xml:space="preserve">Umumiy o'rta </w:t>
      </w:r>
      <w:r w:rsidRPr="002107C1">
        <w:rPr>
          <w:color w:val="000000"/>
          <w:sz w:val="28"/>
          <w:szCs w:val="32"/>
          <w:lang w:val="en-US"/>
        </w:rPr>
        <w:t xml:space="preserve">ta’lim maktablarining 9-sinfi uchun darslik. </w:t>
      </w:r>
      <w:r w:rsidR="00101A8A" w:rsidRPr="002107C1">
        <w:rPr>
          <w:color w:val="000000"/>
          <w:sz w:val="28"/>
          <w:szCs w:val="32"/>
          <w:lang w:val="en-US"/>
        </w:rPr>
        <w:t xml:space="preserve">T.: Tasvir, 2010. </w:t>
      </w:r>
    </w:p>
    <w:p w:rsidR="00525153" w:rsidRPr="002107C1" w:rsidRDefault="00DE06BA" w:rsidP="002107C1">
      <w:pPr>
        <w:pStyle w:val="a5"/>
        <w:numPr>
          <w:ilvl w:val="0"/>
          <w:numId w:val="48"/>
        </w:numPr>
        <w:tabs>
          <w:tab w:val="left" w:pos="1134"/>
        </w:tabs>
        <w:jc w:val="both"/>
        <w:rPr>
          <w:color w:val="000000"/>
          <w:sz w:val="28"/>
          <w:szCs w:val="32"/>
        </w:rPr>
      </w:pPr>
      <w:r w:rsidRPr="002107C1">
        <w:rPr>
          <w:color w:val="000000"/>
          <w:sz w:val="28"/>
          <w:szCs w:val="32"/>
          <w:lang w:val="en-US"/>
        </w:rPr>
        <w:t>N.</w:t>
      </w:r>
      <w:proofErr w:type="gramStart"/>
      <w:r w:rsidRPr="002107C1">
        <w:rPr>
          <w:color w:val="000000"/>
          <w:sz w:val="28"/>
          <w:szCs w:val="32"/>
          <w:lang w:val="en-US"/>
        </w:rPr>
        <w:t>M.Mahmudov</w:t>
      </w:r>
      <w:proofErr w:type="gramEnd"/>
      <w:r w:rsidRPr="002107C1">
        <w:rPr>
          <w:color w:val="000000"/>
          <w:sz w:val="28"/>
          <w:szCs w:val="32"/>
          <w:lang w:val="en-US"/>
        </w:rPr>
        <w:t xml:space="preserve"> v.b. Ona tili. Umumiy </w:t>
      </w:r>
      <w:r w:rsidR="00101A8A" w:rsidRPr="002107C1">
        <w:rPr>
          <w:color w:val="000000"/>
          <w:sz w:val="28"/>
          <w:szCs w:val="32"/>
          <w:lang w:val="en-US"/>
        </w:rPr>
        <w:t>o'rta ta’lim maktablarining 10-</w:t>
      </w:r>
      <w:r w:rsidRPr="002107C1">
        <w:rPr>
          <w:color w:val="000000"/>
          <w:sz w:val="28"/>
          <w:szCs w:val="32"/>
          <w:lang w:val="en-US"/>
        </w:rPr>
        <w:t>sinfi va kasb-hunar ta’limi muassasal</w:t>
      </w:r>
      <w:r w:rsidR="00101A8A" w:rsidRPr="002107C1">
        <w:rPr>
          <w:color w:val="000000"/>
          <w:sz w:val="28"/>
          <w:szCs w:val="32"/>
          <w:lang w:val="en-US"/>
        </w:rPr>
        <w:t xml:space="preserve">ari o'quvchilari uchun darslik. </w:t>
      </w:r>
      <w:r w:rsidRPr="002107C1">
        <w:rPr>
          <w:color w:val="000000"/>
          <w:sz w:val="28"/>
          <w:szCs w:val="32"/>
        </w:rPr>
        <w:t>Т</w:t>
      </w:r>
      <w:r w:rsidR="00525153" w:rsidRPr="002107C1">
        <w:rPr>
          <w:color w:val="000000"/>
          <w:sz w:val="28"/>
          <w:szCs w:val="32"/>
          <w:lang w:val="en-US"/>
        </w:rPr>
        <w:t>.:</w:t>
      </w:r>
    </w:p>
    <w:p w:rsidR="00525153" w:rsidRPr="002107C1" w:rsidRDefault="00DE06BA" w:rsidP="002107C1">
      <w:pPr>
        <w:pStyle w:val="a5"/>
        <w:numPr>
          <w:ilvl w:val="0"/>
          <w:numId w:val="48"/>
        </w:numPr>
        <w:tabs>
          <w:tab w:val="left" w:pos="1134"/>
        </w:tabs>
        <w:jc w:val="both"/>
        <w:rPr>
          <w:color w:val="000000"/>
          <w:sz w:val="28"/>
          <w:szCs w:val="32"/>
        </w:rPr>
      </w:pPr>
      <w:r w:rsidRPr="002107C1">
        <w:rPr>
          <w:color w:val="000000"/>
          <w:sz w:val="28"/>
          <w:szCs w:val="32"/>
          <w:lang w:val="en-US"/>
        </w:rPr>
        <w:t xml:space="preserve">O'zbekiston milliy </w:t>
      </w:r>
      <w:r w:rsidR="00101A8A" w:rsidRPr="002107C1">
        <w:rPr>
          <w:color w:val="000000"/>
          <w:sz w:val="28"/>
          <w:szCs w:val="32"/>
          <w:lang w:val="en-US"/>
        </w:rPr>
        <w:t>ensiklopediyasi,2017</w:t>
      </w:r>
    </w:p>
    <w:p w:rsidR="00525153" w:rsidRPr="002107C1" w:rsidRDefault="00DE06BA" w:rsidP="002107C1">
      <w:pPr>
        <w:pStyle w:val="a5"/>
        <w:numPr>
          <w:ilvl w:val="0"/>
          <w:numId w:val="48"/>
        </w:numPr>
        <w:tabs>
          <w:tab w:val="left" w:pos="1134"/>
        </w:tabs>
        <w:jc w:val="both"/>
        <w:rPr>
          <w:color w:val="000000"/>
          <w:sz w:val="28"/>
          <w:szCs w:val="32"/>
          <w:lang w:val="en-US"/>
        </w:rPr>
      </w:pPr>
      <w:r w:rsidRPr="002107C1">
        <w:rPr>
          <w:color w:val="000000"/>
          <w:sz w:val="28"/>
          <w:szCs w:val="32"/>
          <w:lang w:val="en-US"/>
        </w:rPr>
        <w:t>N.</w:t>
      </w:r>
      <w:proofErr w:type="gramStart"/>
      <w:r w:rsidRPr="002107C1">
        <w:rPr>
          <w:color w:val="000000"/>
          <w:sz w:val="28"/>
          <w:szCs w:val="32"/>
          <w:lang w:val="en-US"/>
        </w:rPr>
        <w:t>M.Mahmudov</w:t>
      </w:r>
      <w:proofErr w:type="gramEnd"/>
      <w:r w:rsidRPr="002107C1">
        <w:rPr>
          <w:color w:val="000000"/>
          <w:sz w:val="28"/>
          <w:szCs w:val="32"/>
          <w:lang w:val="en-US"/>
        </w:rPr>
        <w:t xml:space="preserve"> v.b. Ona lili. O'rta ta'lim muassasalarining 1 1-sinfi va kasb-hunar ta’limi muassasalari o'quvchilari uchun darslik. - </w:t>
      </w:r>
      <w:r w:rsidRPr="002107C1">
        <w:rPr>
          <w:color w:val="000000"/>
          <w:sz w:val="28"/>
          <w:szCs w:val="32"/>
        </w:rPr>
        <w:t>Т</w:t>
      </w:r>
      <w:r w:rsidRPr="002107C1">
        <w:rPr>
          <w:color w:val="000000"/>
          <w:sz w:val="28"/>
          <w:szCs w:val="32"/>
          <w:lang w:val="en-US"/>
        </w:rPr>
        <w:t>.: O'zbekiston mil</w:t>
      </w:r>
      <w:r w:rsidR="00101A8A" w:rsidRPr="002107C1">
        <w:rPr>
          <w:color w:val="000000"/>
          <w:sz w:val="28"/>
          <w:szCs w:val="32"/>
          <w:lang w:val="en-US"/>
        </w:rPr>
        <w:t xml:space="preserve">liy ensiklopediyasi, 201 8. </w:t>
      </w:r>
    </w:p>
    <w:p w:rsidR="00525153" w:rsidRPr="002107C1" w:rsidRDefault="00F64004" w:rsidP="002107C1">
      <w:pPr>
        <w:pStyle w:val="a5"/>
        <w:numPr>
          <w:ilvl w:val="0"/>
          <w:numId w:val="48"/>
        </w:numPr>
        <w:tabs>
          <w:tab w:val="left" w:pos="1134"/>
        </w:tabs>
        <w:jc w:val="both"/>
        <w:rPr>
          <w:color w:val="000000"/>
          <w:sz w:val="28"/>
          <w:szCs w:val="32"/>
        </w:rPr>
      </w:pPr>
      <w:r w:rsidRPr="002107C1">
        <w:rPr>
          <w:sz w:val="28"/>
          <w:szCs w:val="32"/>
          <w:lang w:val="uz-Cyrl-UZ" w:eastAsia="x-none"/>
        </w:rPr>
        <w:t xml:space="preserve">Неъматов Ҳ., Ғуломов А., Маҳмудов Н., Қодиров М., Абдураимова М. Умумий ўрта таълим мактабларининг </w:t>
      </w:r>
      <w:r w:rsidRPr="002107C1">
        <w:rPr>
          <w:sz w:val="28"/>
          <w:szCs w:val="32"/>
          <w:lang w:val="en-US" w:eastAsia="x-none"/>
        </w:rPr>
        <w:t>V</w:t>
      </w:r>
      <w:r w:rsidRPr="002107C1">
        <w:rPr>
          <w:sz w:val="28"/>
          <w:szCs w:val="32"/>
          <w:lang w:val="x-none" w:eastAsia="x-none"/>
        </w:rPr>
        <w:t xml:space="preserve"> </w:t>
      </w:r>
      <w:r w:rsidRPr="002107C1">
        <w:rPr>
          <w:sz w:val="28"/>
          <w:szCs w:val="32"/>
          <w:lang w:val="uz-Cyrl-UZ" w:eastAsia="x-none"/>
        </w:rPr>
        <w:t xml:space="preserve">– </w:t>
      </w:r>
      <w:r w:rsidRPr="002107C1">
        <w:rPr>
          <w:sz w:val="28"/>
          <w:szCs w:val="32"/>
          <w:lang w:val="en-US" w:eastAsia="x-none"/>
        </w:rPr>
        <w:t>IX</w:t>
      </w:r>
      <w:r w:rsidRPr="002107C1">
        <w:rPr>
          <w:sz w:val="28"/>
          <w:szCs w:val="32"/>
          <w:lang w:val="uz-Cyrl-UZ" w:eastAsia="x-none"/>
        </w:rPr>
        <w:t xml:space="preserve"> синфлари учун “Она тили” дастури. “Она тилидан янги таҳрирдаги Давлат таълим стандарти, ўқув дастури ва мавзуий </w:t>
      </w:r>
      <w:r w:rsidR="00101A8A" w:rsidRPr="002107C1">
        <w:rPr>
          <w:sz w:val="28"/>
          <w:szCs w:val="32"/>
          <w:lang w:val="uz-Cyrl-UZ" w:eastAsia="x-none"/>
        </w:rPr>
        <w:t xml:space="preserve">режалаштириш”, Т., 2004. </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rPr>
        <w:t>Ўзбекистон Республикасининг «Таълим тўғрисидаги қонуни // Баркамол авлод - Ўзбекистон  тараққиётининг пойдевори». – Тошкент, 1996.</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x-none" w:eastAsia="x-none"/>
        </w:rPr>
        <w:t xml:space="preserve">Ўзбекистон Республикасининг «Кадрлар тайёрлаш миллий дастури». –Тошкент, 1997.  </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x-none" w:eastAsia="x-none"/>
        </w:rPr>
        <w:t>Розиқов О., Оғаев С., Муҳиддинов М., Азизов Б. Таълим технологияси. –Т., “Ўқитувчи”, 1999.</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eastAsia="x-none"/>
        </w:rPr>
        <w:t>Раҳимова О. Она тили дарсларини ташкил этишнинг педагогик технологияси. Т., 2004.</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eastAsia="x-none"/>
        </w:rPr>
        <w:t xml:space="preserve">Дўстмуродова О. Она тили таълими янги педагогик технологиясининг моҳияти. </w:t>
      </w:r>
      <w:r w:rsidRPr="002107C1">
        <w:rPr>
          <w:sz w:val="28"/>
          <w:szCs w:val="32"/>
          <w:lang w:val="x-none" w:eastAsia="x-none"/>
        </w:rPr>
        <w:t>–</w:t>
      </w:r>
      <w:r w:rsidRPr="002107C1">
        <w:rPr>
          <w:sz w:val="28"/>
          <w:szCs w:val="32"/>
          <w:lang w:val="uz-Cyrl-UZ" w:eastAsia="x-none"/>
        </w:rPr>
        <w:t>Т., 2005.</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eastAsia="x-none"/>
        </w:rPr>
        <w:t xml:space="preserve">Абдураимова М. Она тили таълими-янги асрда. </w:t>
      </w:r>
      <w:r w:rsidRPr="002107C1">
        <w:rPr>
          <w:sz w:val="28"/>
          <w:szCs w:val="32"/>
          <w:lang w:val="x-none" w:eastAsia="x-none"/>
        </w:rPr>
        <w:t>–</w:t>
      </w:r>
      <w:r w:rsidRPr="002107C1">
        <w:rPr>
          <w:sz w:val="28"/>
          <w:szCs w:val="32"/>
          <w:lang w:val="uz-Cyrl-UZ" w:eastAsia="x-none"/>
        </w:rPr>
        <w:t>Тошкент, 2007.</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rPr>
        <w:t>Ўзбек мактабларида она тили ўқитиш концепцияси // Тил ва адабиёт таълими. 1994, 1-2 қўшма сонлар.</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rPr>
        <w:t>Аҳроров Б., Баҳронов А. Ўзбек тили дарсларида компьютерлардан фойдаланиш // Тил ва адабиёт таъ</w:t>
      </w:r>
      <w:r w:rsidR="00101A8A" w:rsidRPr="002107C1">
        <w:rPr>
          <w:sz w:val="28"/>
          <w:szCs w:val="32"/>
          <w:lang w:val="uz-Cyrl-UZ"/>
        </w:rPr>
        <w:t>лими, 1993, 1-сон, 17-20-б.</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rPr>
        <w:t>Неъматов Ҳ., Ғуломов Н., Зиёдова Т. Ўқувчилар сўз бо</w:t>
      </w:r>
      <w:r w:rsidR="00101A8A" w:rsidRPr="002107C1">
        <w:rPr>
          <w:sz w:val="28"/>
          <w:szCs w:val="32"/>
          <w:lang w:val="uz-Cyrl-UZ"/>
        </w:rPr>
        <w:t>йлигини ошириш. –Тошкент, 1996.</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eastAsia="x-none"/>
        </w:rPr>
        <w:t xml:space="preserve">Неъматов Ҳ., Ғуломов А., Маҳмудов Н., Қодиров М., Абдураимова М. Умумий ўрта таълим мактабларининг V– IX синфлари учун “Она тили” дастури. “Она тилидан янги таҳрирдаги Давлат таълим стандарти, ўқув дастури ва мавзуий </w:t>
      </w:r>
      <w:r w:rsidR="00101A8A" w:rsidRPr="002107C1">
        <w:rPr>
          <w:sz w:val="28"/>
          <w:szCs w:val="32"/>
          <w:lang w:val="uz-Cyrl-UZ" w:eastAsia="x-none"/>
        </w:rPr>
        <w:t xml:space="preserve">режалаштириш”, Т., 2004. </w:t>
      </w:r>
    </w:p>
    <w:p w:rsidR="00525153" w:rsidRPr="002107C1" w:rsidRDefault="00217320" w:rsidP="002107C1">
      <w:pPr>
        <w:pStyle w:val="a5"/>
        <w:numPr>
          <w:ilvl w:val="0"/>
          <w:numId w:val="48"/>
        </w:numPr>
        <w:tabs>
          <w:tab w:val="left" w:pos="1134"/>
        </w:tabs>
        <w:jc w:val="both"/>
        <w:rPr>
          <w:color w:val="000000"/>
          <w:sz w:val="28"/>
          <w:szCs w:val="32"/>
          <w:lang w:val="uz-Cyrl-UZ"/>
        </w:rPr>
      </w:pPr>
      <w:r w:rsidRPr="002107C1">
        <w:rPr>
          <w:sz w:val="28"/>
          <w:szCs w:val="32"/>
          <w:lang w:val="uz-Cyrl-UZ" w:eastAsia="x-none"/>
        </w:rPr>
        <w:t>Ғуломов А., Неъматов Ҳ. Она тили таълими мазмуни. Т., “Ўқитувчи”, 1995.</w:t>
      </w:r>
    </w:p>
    <w:p w:rsidR="00525153" w:rsidRPr="002107C1" w:rsidRDefault="00217320" w:rsidP="002107C1">
      <w:pPr>
        <w:pStyle w:val="a5"/>
        <w:numPr>
          <w:ilvl w:val="0"/>
          <w:numId w:val="48"/>
        </w:numPr>
        <w:tabs>
          <w:tab w:val="left" w:pos="1134"/>
        </w:tabs>
        <w:jc w:val="both"/>
        <w:rPr>
          <w:color w:val="000000"/>
          <w:sz w:val="28"/>
          <w:szCs w:val="32"/>
          <w:lang w:val="uz-Cyrl-UZ"/>
        </w:rPr>
      </w:pPr>
      <w:r w:rsidRPr="002107C1">
        <w:rPr>
          <w:sz w:val="28"/>
          <w:szCs w:val="32"/>
          <w:lang w:val="uz-Cyrl-UZ"/>
        </w:rPr>
        <w:t>Ғуломов Н. Она тили ўқитиш принциплари ва метод</w:t>
      </w:r>
      <w:r w:rsidR="00600A03" w:rsidRPr="002107C1">
        <w:rPr>
          <w:sz w:val="28"/>
          <w:szCs w:val="32"/>
          <w:lang w:val="uz-Cyrl-UZ"/>
        </w:rPr>
        <w:t>лари. –Тошкент: Ўқитувчи, 1992.</w:t>
      </w:r>
    </w:p>
    <w:p w:rsidR="00525153" w:rsidRPr="002107C1" w:rsidRDefault="00217320" w:rsidP="002107C1">
      <w:pPr>
        <w:pStyle w:val="a5"/>
        <w:numPr>
          <w:ilvl w:val="0"/>
          <w:numId w:val="48"/>
        </w:numPr>
        <w:tabs>
          <w:tab w:val="left" w:pos="1134"/>
        </w:tabs>
        <w:jc w:val="both"/>
        <w:rPr>
          <w:color w:val="000000"/>
          <w:sz w:val="28"/>
          <w:szCs w:val="32"/>
          <w:lang w:val="uz-Cyrl-UZ"/>
        </w:rPr>
      </w:pPr>
      <w:r w:rsidRPr="002107C1">
        <w:rPr>
          <w:sz w:val="28"/>
          <w:szCs w:val="32"/>
          <w:lang w:val="uz-Cyrl-UZ" w:eastAsia="x-none"/>
        </w:rPr>
        <w:t>Қ</w:t>
      </w:r>
      <w:r w:rsidRPr="002107C1">
        <w:rPr>
          <w:sz w:val="28"/>
          <w:szCs w:val="32"/>
          <w:lang w:val="x-none" w:eastAsia="x-none"/>
        </w:rPr>
        <w:t>одиров М. Ўзбек тили ўқитиш методикаси (маъруза</w:t>
      </w:r>
      <w:r w:rsidRPr="002107C1">
        <w:rPr>
          <w:sz w:val="28"/>
          <w:szCs w:val="32"/>
          <w:lang w:val="uz-Cyrl-UZ" w:eastAsia="x-none"/>
        </w:rPr>
        <w:t>лар</w:t>
      </w:r>
      <w:r w:rsidRPr="002107C1">
        <w:rPr>
          <w:sz w:val="28"/>
          <w:szCs w:val="32"/>
          <w:lang w:val="x-none" w:eastAsia="x-none"/>
        </w:rPr>
        <w:t xml:space="preserve"> матни). –Т., “Университет”, 2000.</w:t>
      </w:r>
    </w:p>
    <w:p w:rsidR="00525153" w:rsidRPr="002107C1" w:rsidRDefault="00F64004" w:rsidP="002107C1">
      <w:pPr>
        <w:pStyle w:val="a5"/>
        <w:numPr>
          <w:ilvl w:val="0"/>
          <w:numId w:val="48"/>
        </w:numPr>
        <w:tabs>
          <w:tab w:val="left" w:pos="1134"/>
        </w:tabs>
        <w:jc w:val="both"/>
        <w:rPr>
          <w:color w:val="000000"/>
          <w:sz w:val="28"/>
          <w:szCs w:val="32"/>
          <w:lang w:val="uz-Cyrl-UZ"/>
        </w:rPr>
      </w:pPr>
      <w:r w:rsidRPr="002107C1">
        <w:rPr>
          <w:sz w:val="28"/>
          <w:szCs w:val="32"/>
          <w:lang w:val="uz-Cyrl-UZ"/>
        </w:rPr>
        <w:t>Неъматов Ҳ., Ғуломов Н. Мактабда тил сатҳларини ўзаро боғлаб ўрганиш. –Тошкент</w:t>
      </w:r>
      <w:r w:rsidR="00101A8A" w:rsidRPr="002107C1">
        <w:rPr>
          <w:sz w:val="28"/>
          <w:szCs w:val="32"/>
          <w:lang w:val="uz-Cyrl-UZ"/>
        </w:rPr>
        <w:t>, 1992.</w:t>
      </w:r>
    </w:p>
    <w:p w:rsidR="00525153" w:rsidRPr="002107C1" w:rsidRDefault="00A977FA" w:rsidP="002107C1">
      <w:pPr>
        <w:pStyle w:val="a5"/>
        <w:numPr>
          <w:ilvl w:val="0"/>
          <w:numId w:val="48"/>
        </w:numPr>
        <w:tabs>
          <w:tab w:val="left" w:pos="1134"/>
        </w:tabs>
        <w:jc w:val="both"/>
        <w:rPr>
          <w:color w:val="000000"/>
          <w:sz w:val="28"/>
          <w:szCs w:val="32"/>
          <w:lang w:val="uz-Cyrl-UZ"/>
        </w:rPr>
      </w:pPr>
      <w:r w:rsidRPr="002107C1">
        <w:rPr>
          <w:sz w:val="28"/>
          <w:szCs w:val="32"/>
          <w:lang w:val="uz-Cyrl-UZ"/>
        </w:rPr>
        <w:t>Abdiyev M. O`zbek tili o`qitish metodikasi. –Samarqand: “Za”afshon DK". 2018.</w:t>
      </w:r>
    </w:p>
    <w:p w:rsidR="00F64004" w:rsidRPr="002107C1" w:rsidRDefault="00F64004" w:rsidP="002107C1">
      <w:pPr>
        <w:pStyle w:val="a5"/>
        <w:numPr>
          <w:ilvl w:val="0"/>
          <w:numId w:val="48"/>
        </w:numPr>
        <w:tabs>
          <w:tab w:val="left" w:pos="1134"/>
        </w:tabs>
        <w:jc w:val="both"/>
        <w:rPr>
          <w:color w:val="000000"/>
          <w:sz w:val="28"/>
          <w:szCs w:val="32"/>
          <w:lang w:val="uz-Cyrl-UZ"/>
        </w:rPr>
      </w:pPr>
      <w:r w:rsidRPr="002107C1">
        <w:rPr>
          <w:i/>
          <w:iCs/>
          <w:color w:val="000000"/>
          <w:sz w:val="28"/>
          <w:szCs w:val="32"/>
          <w:shd w:val="clear" w:color="auto" w:fill="FFFFFF"/>
          <w:lang w:val="en-US" w:bidi="ru-RU"/>
        </w:rPr>
        <w:t>Юсупов У.К.</w:t>
      </w:r>
      <w:r w:rsidRPr="002107C1">
        <w:rPr>
          <w:color w:val="000000"/>
          <w:sz w:val="28"/>
          <w:szCs w:val="32"/>
          <w:lang w:val="en-US" w:bidi="ru-RU"/>
        </w:rPr>
        <w:t xml:space="preserve"> </w:t>
      </w:r>
      <w:r w:rsidRPr="002107C1">
        <w:rPr>
          <w:color w:val="000000"/>
          <w:sz w:val="28"/>
          <w:szCs w:val="32"/>
          <w:lang w:val="en-US" w:bidi="en-US"/>
        </w:rPr>
        <w:t>Contrastive linguistics of the English and Uzbek languages. —</w:t>
      </w:r>
      <w:r w:rsidRPr="002107C1">
        <w:rPr>
          <w:color w:val="000000"/>
          <w:sz w:val="28"/>
          <w:szCs w:val="32"/>
          <w:lang w:bidi="ru-RU"/>
        </w:rPr>
        <w:t>Тошкент</w:t>
      </w:r>
      <w:r w:rsidRPr="002107C1">
        <w:rPr>
          <w:color w:val="000000"/>
          <w:sz w:val="28"/>
          <w:szCs w:val="32"/>
          <w:lang w:val="en-US" w:bidi="ru-RU"/>
        </w:rPr>
        <w:t xml:space="preserve">: </w:t>
      </w:r>
      <w:r w:rsidR="00101A8A" w:rsidRPr="002107C1">
        <w:rPr>
          <w:color w:val="000000"/>
          <w:sz w:val="28"/>
          <w:szCs w:val="32"/>
          <w:lang w:val="en-US" w:bidi="en-US"/>
        </w:rPr>
        <w:t xml:space="preserve">Akadem nashr, 2013. </w:t>
      </w:r>
    </w:p>
    <w:p w:rsidR="002107C1" w:rsidRDefault="00DE06BA" w:rsidP="002107C1">
      <w:pPr>
        <w:widowControl w:val="0"/>
        <w:tabs>
          <w:tab w:val="left" w:pos="1134"/>
        </w:tabs>
        <w:spacing w:after="0" w:line="240" w:lineRule="auto"/>
        <w:jc w:val="both"/>
        <w:rPr>
          <w:rFonts w:ascii="Times New Roman" w:eastAsia="Times New Roman" w:hAnsi="Times New Roman" w:cs="Times New Roman"/>
          <w:color w:val="000000"/>
          <w:sz w:val="32"/>
          <w:szCs w:val="32"/>
          <w:lang w:val="en-US" w:bidi="en-US"/>
        </w:rPr>
      </w:pPr>
      <w:r w:rsidRPr="00101A8A">
        <w:rPr>
          <w:rFonts w:ascii="Times New Roman" w:eastAsia="Times New Roman" w:hAnsi="Times New Roman" w:cs="Times New Roman"/>
          <w:color w:val="000000"/>
          <w:sz w:val="32"/>
          <w:szCs w:val="32"/>
          <w:lang w:val="en-US" w:bidi="en-US"/>
        </w:rPr>
        <w:t xml:space="preserve">                  </w:t>
      </w:r>
    </w:p>
    <w:p w:rsidR="00DE06BA" w:rsidRPr="00101A8A" w:rsidRDefault="00DE06BA" w:rsidP="002107C1">
      <w:pPr>
        <w:widowControl w:val="0"/>
        <w:tabs>
          <w:tab w:val="left" w:pos="1134"/>
        </w:tabs>
        <w:spacing w:after="0" w:line="240" w:lineRule="auto"/>
        <w:jc w:val="center"/>
        <w:rPr>
          <w:rFonts w:ascii="Times New Roman" w:eastAsia="Times New Roman" w:hAnsi="Times New Roman" w:cs="Times New Roman"/>
          <w:b/>
          <w:sz w:val="32"/>
          <w:szCs w:val="32"/>
          <w:lang w:val="en-US" w:eastAsia="ru-RU"/>
        </w:rPr>
      </w:pPr>
      <w:r w:rsidRPr="00101A8A">
        <w:rPr>
          <w:rFonts w:ascii="Times New Roman" w:eastAsia="Times New Roman" w:hAnsi="Times New Roman" w:cs="Times New Roman"/>
          <w:b/>
          <w:color w:val="000000"/>
          <w:sz w:val="32"/>
          <w:szCs w:val="32"/>
          <w:lang w:val="en-US" w:bidi="en-US"/>
        </w:rPr>
        <w:t>III. XORIJIY ADABIYOTLAR</w:t>
      </w:r>
    </w:p>
    <w:p w:rsidR="00F64004"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Brown H. D.</w:t>
      </w:r>
      <w:r w:rsidRPr="00525153">
        <w:rPr>
          <w:color w:val="000000"/>
          <w:sz w:val="28"/>
          <w:szCs w:val="28"/>
          <w:lang w:val="en-US" w:bidi="en-US"/>
        </w:rPr>
        <w:t xml:space="preserve"> Language Assessment. Principles and Classroom Practices. — New York: Pearson Education, Inc., 2004. - 400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Brumfit Ch.T.</w:t>
      </w:r>
      <w:r w:rsidRPr="00525153">
        <w:rPr>
          <w:color w:val="000000"/>
          <w:sz w:val="28"/>
          <w:szCs w:val="28"/>
          <w:lang w:val="en-US" w:bidi="en-US"/>
        </w:rPr>
        <w:t xml:space="preserve"> Communicative Methodology in Language Teaching. - Cambridge: Cambridge University Press, 1990. -176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Byram M.</w:t>
      </w:r>
      <w:r w:rsidRPr="00525153">
        <w:rPr>
          <w:color w:val="000000"/>
          <w:sz w:val="28"/>
          <w:szCs w:val="28"/>
          <w:lang w:val="en-US" w:bidi="en-US"/>
        </w:rPr>
        <w:t xml:space="preserve"> Encyclopedia of Language Teaching and Learning. - London: Routledge, 2000. —736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Cameron L.</w:t>
      </w:r>
      <w:r w:rsidRPr="00525153">
        <w:rPr>
          <w:color w:val="000000"/>
          <w:sz w:val="28"/>
          <w:szCs w:val="28"/>
          <w:lang w:val="en-US" w:bidi="en-US"/>
        </w:rPr>
        <w:t xml:space="preserve"> Teaching Languages to Young Learners. - Cambridge: Cambridge University Press, 2001. -274 p.</w:t>
      </w:r>
    </w:p>
    <w:p w:rsidR="00525153" w:rsidRPr="00525153" w:rsidRDefault="00A1406E" w:rsidP="002107C1">
      <w:pPr>
        <w:pStyle w:val="a5"/>
        <w:widowControl w:val="0"/>
        <w:numPr>
          <w:ilvl w:val="1"/>
          <w:numId w:val="49"/>
        </w:numPr>
        <w:tabs>
          <w:tab w:val="left" w:pos="1134"/>
        </w:tabs>
        <w:ind w:left="426" w:firstLine="283"/>
        <w:jc w:val="both"/>
        <w:rPr>
          <w:sz w:val="28"/>
          <w:szCs w:val="28"/>
          <w:lang w:val="en-US"/>
        </w:rPr>
      </w:pPr>
      <w:proofErr w:type="gramStart"/>
      <w:r w:rsidRPr="00525153">
        <w:rPr>
          <w:i/>
          <w:iCs/>
          <w:color w:val="000000"/>
          <w:sz w:val="28"/>
          <w:szCs w:val="28"/>
          <w:shd w:val="clear" w:color="auto" w:fill="FFFFFF"/>
          <w:lang w:val="en-US" w:bidi="en-US"/>
        </w:rPr>
        <w:t>.</w:t>
      </w:r>
      <w:r w:rsidR="00F64004" w:rsidRPr="00525153">
        <w:rPr>
          <w:i/>
          <w:iCs/>
          <w:color w:val="000000"/>
          <w:sz w:val="28"/>
          <w:szCs w:val="28"/>
          <w:shd w:val="clear" w:color="auto" w:fill="FFFFFF"/>
          <w:lang w:val="en-US" w:bidi="en-US"/>
        </w:rPr>
        <w:t>С</w:t>
      </w:r>
      <w:proofErr w:type="gramEnd"/>
      <w:r w:rsidR="00F64004" w:rsidRPr="00525153">
        <w:rPr>
          <w:i/>
          <w:iCs/>
          <w:color w:val="000000"/>
          <w:sz w:val="28"/>
          <w:szCs w:val="28"/>
          <w:shd w:val="clear" w:color="auto" w:fill="FFFFFF"/>
          <w:lang w:val="en-US" w:bidi="en-US"/>
        </w:rPr>
        <w:t>anale M., Swain M.</w:t>
      </w:r>
      <w:r w:rsidR="00F64004" w:rsidRPr="00525153">
        <w:rPr>
          <w:color w:val="000000"/>
          <w:sz w:val="28"/>
          <w:szCs w:val="28"/>
          <w:lang w:val="en-US" w:bidi="en-US"/>
        </w:rPr>
        <w:t xml:space="preserve"> Theoretical Bases of Communicative Approaches to Second Language Teaching and Testing// Applied Linguistics. 1980. 1 (1</w:t>
      </w:r>
      <w:proofErr w:type="gramStart"/>
      <w:r w:rsidR="00F64004" w:rsidRPr="00525153">
        <w:rPr>
          <w:color w:val="000000"/>
          <w:sz w:val="28"/>
          <w:szCs w:val="28"/>
          <w:lang w:val="en-US" w:bidi="en-US"/>
        </w:rPr>
        <w:t>).—</w:t>
      </w:r>
      <w:proofErr w:type="gramEnd"/>
      <w:r w:rsidR="00F64004" w:rsidRPr="00525153">
        <w:rPr>
          <w:color w:val="000000"/>
          <w:sz w:val="28"/>
          <w:szCs w:val="28"/>
          <w:lang w:val="en-US" w:bidi="en-US"/>
        </w:rPr>
        <w:t>Pp. 1-48.</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Celce-Murcia M. (Ed.).</w:t>
      </w:r>
      <w:r w:rsidRPr="00525153">
        <w:rPr>
          <w:color w:val="000000"/>
          <w:sz w:val="28"/>
          <w:szCs w:val="28"/>
          <w:lang w:val="en-US" w:bidi="en-US"/>
        </w:rPr>
        <w:t xml:space="preserve"> Teaching English as a Second and Foreign Language. 3</w:t>
      </w:r>
      <w:r w:rsidRPr="00525153">
        <w:rPr>
          <w:color w:val="000000"/>
          <w:sz w:val="28"/>
          <w:szCs w:val="28"/>
          <w:vertAlign w:val="superscript"/>
          <w:lang w:val="en-US" w:bidi="en-US"/>
        </w:rPr>
        <w:t>rd</w:t>
      </w:r>
      <w:r w:rsidRPr="00525153">
        <w:rPr>
          <w:color w:val="000000"/>
          <w:sz w:val="28"/>
          <w:szCs w:val="28"/>
          <w:lang w:val="en-US" w:bidi="en-US"/>
        </w:rPr>
        <w:t xml:space="preserve"> ed. - Boston (USA):</w:t>
      </w:r>
      <w:r w:rsidRPr="00525153">
        <w:rPr>
          <w:color w:val="000000"/>
          <w:sz w:val="28"/>
          <w:szCs w:val="28"/>
          <w:lang w:val="en-US" w:bidi="en-US"/>
        </w:rPr>
        <w:tab/>
        <w:t>Heinle &amp; Heinle</w:t>
      </w:r>
      <w:r w:rsidR="00A1406E" w:rsidRPr="00525153">
        <w:rPr>
          <w:sz w:val="28"/>
          <w:szCs w:val="28"/>
          <w:lang w:val="en-US"/>
        </w:rPr>
        <w:t xml:space="preserve"> </w:t>
      </w:r>
      <w:r w:rsidRPr="00525153">
        <w:rPr>
          <w:color w:val="000000"/>
          <w:sz w:val="28"/>
          <w:szCs w:val="28"/>
          <w:lang w:val="en-US" w:bidi="en-US"/>
        </w:rPr>
        <w:t>Publishers, 2001. - 584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Clark J.L.</w:t>
      </w:r>
      <w:r w:rsidRPr="00525153">
        <w:rPr>
          <w:color w:val="000000"/>
          <w:sz w:val="28"/>
          <w:szCs w:val="28"/>
          <w:lang w:val="en-US" w:bidi="en-US"/>
        </w:rPr>
        <w:t xml:space="preserve"> Curriculum Renewal in School. Foreign languages Learning. -Oxford University Press, 1987. -264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Common European Framework of Reference for Languages: Learning.</w:t>
      </w:r>
      <w:r w:rsidRPr="00525153">
        <w:rPr>
          <w:color w:val="000000"/>
          <w:sz w:val="28"/>
          <w:szCs w:val="28"/>
          <w:lang w:val="en-US" w:bidi="en-US"/>
        </w:rPr>
        <w:t xml:space="preserve"> Teaching. Assessment. The Council of Europe. — Strasbourg, 1996. The final draft was published in 2001. -260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Doff A.</w:t>
      </w:r>
      <w:r w:rsidRPr="00525153">
        <w:rPr>
          <w:color w:val="000000"/>
          <w:sz w:val="28"/>
          <w:szCs w:val="28"/>
          <w:lang w:val="en-US" w:bidi="en-US"/>
        </w:rPr>
        <w:t xml:space="preserve"> Teach English. A training course for teachers. - Cambridge University Press, 1988. —286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 xml:space="preserve"> Hinkel E. (ed.).</w:t>
      </w:r>
      <w:r w:rsidRPr="00525153">
        <w:rPr>
          <w:color w:val="000000"/>
          <w:sz w:val="28"/>
          <w:szCs w:val="28"/>
          <w:lang w:val="en-US" w:bidi="en-US"/>
        </w:rPr>
        <w:t xml:space="preserve"> Culture in Second Language Teaching and Learning. -Cambridge: CUP, 2007. -289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 xml:space="preserve"> Johnson K.</w:t>
      </w:r>
      <w:r w:rsidRPr="00525153">
        <w:rPr>
          <w:color w:val="000000"/>
          <w:sz w:val="28"/>
          <w:szCs w:val="28"/>
          <w:lang w:val="en-US" w:bidi="en-US"/>
        </w:rPr>
        <w:t xml:space="preserve"> An Introduction to Foreign Language Learning and Teaching. - Harlow: Longman/ Pearson, 2001. -336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Larsen-Freeman D.</w:t>
      </w:r>
      <w:r w:rsidRPr="00525153">
        <w:rPr>
          <w:color w:val="000000"/>
          <w:sz w:val="28"/>
          <w:szCs w:val="28"/>
          <w:lang w:val="en-US" w:bidi="en-US"/>
        </w:rPr>
        <w:t xml:space="preserve"> Techniques and Principles in Language Teaching. — Oxford: Oxford University Press, 2000. -189 </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 xml:space="preserve">  Lantolf J.R.</w:t>
      </w:r>
      <w:r w:rsidRPr="00525153">
        <w:rPr>
          <w:color w:val="000000"/>
          <w:sz w:val="28"/>
          <w:szCs w:val="28"/>
          <w:lang w:val="en-US" w:bidi="en-US"/>
        </w:rPr>
        <w:t xml:space="preserve"> (ed.). Socio-cultural Theory and Second Language Learning. — Oxford: OUP, 2000. —296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 xml:space="preserve"> Legutke M.K., Howard Th.</w:t>
      </w:r>
      <w:r w:rsidRPr="00525153">
        <w:rPr>
          <w:color w:val="000000"/>
          <w:sz w:val="28"/>
          <w:szCs w:val="28"/>
          <w:lang w:val="en-US" w:bidi="en-US"/>
        </w:rPr>
        <w:t xml:space="preserve"> Process and Experience in the</w:t>
      </w:r>
      <w:r w:rsidRPr="00525153">
        <w:rPr>
          <w:sz w:val="28"/>
          <w:szCs w:val="28"/>
          <w:lang w:val="en-US"/>
        </w:rPr>
        <w:t xml:space="preserve"> </w:t>
      </w:r>
      <w:r w:rsidRPr="00525153">
        <w:rPr>
          <w:color w:val="000000"/>
          <w:sz w:val="28"/>
          <w:szCs w:val="28"/>
          <w:lang w:val="en-US" w:bidi="en-US"/>
        </w:rPr>
        <w:t xml:space="preserve">  Language Classroom. - Harlow: Longman, 1993. -332 p. </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Littlewood W.</w:t>
      </w:r>
      <w:r w:rsidRPr="00525153">
        <w:rPr>
          <w:color w:val="000000"/>
          <w:sz w:val="28"/>
          <w:szCs w:val="28"/>
          <w:lang w:val="en-US" w:bidi="en-US"/>
        </w:rPr>
        <w:t xml:space="preserve"> Communicative Language leaching. — Cambridge: Cambridge University Press, 2007. - 108 </w:t>
      </w:r>
      <w:r w:rsidRPr="00525153">
        <w:rPr>
          <w:rFonts w:eastAsia="Arial Narrow"/>
          <w:b/>
          <w:bCs/>
          <w:color w:val="000000"/>
          <w:sz w:val="28"/>
          <w:szCs w:val="28"/>
          <w:shd w:val="clear" w:color="auto" w:fill="FFFFFF"/>
          <w:lang w:val="en-US" w:bidi="en-US"/>
        </w:rPr>
        <w:t>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 xml:space="preserve"> Oxford R.L.</w:t>
      </w:r>
      <w:r w:rsidRPr="00525153">
        <w:rPr>
          <w:color w:val="000000"/>
          <w:sz w:val="28"/>
          <w:szCs w:val="28"/>
          <w:lang w:val="en-US" w:bidi="en-US"/>
        </w:rPr>
        <w:t xml:space="preserve"> Language Learning Strategies: What Every Teacher Should Know. - Boston:</w:t>
      </w:r>
      <w:r w:rsidRPr="00525153">
        <w:rPr>
          <w:color w:val="000000"/>
          <w:sz w:val="28"/>
          <w:szCs w:val="28"/>
          <w:lang w:val="en-US" w:bidi="en-US"/>
        </w:rPr>
        <w:tab/>
        <w:t>Heinle &amp; Heinle Publishers, 1990.</w:t>
      </w:r>
      <w:r w:rsidRPr="00525153">
        <w:rPr>
          <w:sz w:val="28"/>
          <w:szCs w:val="28"/>
          <w:lang w:val="en-US"/>
        </w:rPr>
        <w:t xml:space="preserve"> </w:t>
      </w:r>
      <w:r w:rsidRPr="00525153">
        <w:rPr>
          <w:color w:val="000000"/>
          <w:sz w:val="28"/>
          <w:szCs w:val="28"/>
          <w:lang w:val="en-US" w:bidi="en-US"/>
        </w:rPr>
        <w:t>-342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Richards J.C., Rodgers Th. S.</w:t>
      </w:r>
      <w:r w:rsidRPr="00525153">
        <w:rPr>
          <w:color w:val="000000"/>
          <w:sz w:val="28"/>
          <w:szCs w:val="28"/>
          <w:lang w:val="en-US" w:bidi="en-US"/>
        </w:rPr>
        <w:t xml:space="preserve"> Approaches and Methods in Language Teaching. 2</w:t>
      </w:r>
      <w:r w:rsidRPr="00525153">
        <w:rPr>
          <w:color w:val="000000"/>
          <w:sz w:val="28"/>
          <w:szCs w:val="28"/>
          <w:vertAlign w:val="superscript"/>
          <w:lang w:val="en-US" w:bidi="en-US"/>
        </w:rPr>
        <w:t>nd</w:t>
      </w:r>
      <w:r w:rsidRPr="00525153">
        <w:rPr>
          <w:color w:val="000000"/>
          <w:sz w:val="28"/>
          <w:szCs w:val="28"/>
          <w:lang w:val="en-US" w:bidi="en-US"/>
        </w:rPr>
        <w:t xml:space="preserve"> ed. — Cambridge: Cambridge University Press, 2001. -278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Rimes A.</w:t>
      </w:r>
      <w:r w:rsidRPr="00525153">
        <w:rPr>
          <w:color w:val="000000"/>
          <w:sz w:val="28"/>
          <w:szCs w:val="28"/>
          <w:lang w:val="en-US" w:bidi="en-US"/>
        </w:rPr>
        <w:t xml:space="preserve"> Techniques in leaching Writing. -Oxford: OUP, 1983.- 164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color w:val="000000"/>
          <w:sz w:val="28"/>
          <w:szCs w:val="28"/>
          <w:lang w:val="en-US" w:bidi="en-US"/>
        </w:rPr>
        <w:t xml:space="preserve">V </w:t>
      </w:r>
      <w:r w:rsidRPr="00525153">
        <w:rPr>
          <w:i/>
          <w:iCs/>
          <w:color w:val="000000"/>
          <w:sz w:val="28"/>
          <w:szCs w:val="28"/>
          <w:shd w:val="clear" w:color="auto" w:fill="FFFFFF"/>
          <w:lang w:val="en-US" w:bidi="en-US"/>
        </w:rPr>
        <w:t>Rogova G. V.</w:t>
      </w:r>
      <w:r w:rsidRPr="00525153">
        <w:rPr>
          <w:color w:val="000000"/>
          <w:sz w:val="28"/>
          <w:szCs w:val="28"/>
          <w:lang w:val="en-US" w:bidi="en-US"/>
        </w:rPr>
        <w:t xml:space="preserve"> Methods of Teaching English. - JL: </w:t>
      </w:r>
      <w:r w:rsidRPr="00525153">
        <w:rPr>
          <w:color w:val="000000"/>
          <w:sz w:val="28"/>
          <w:szCs w:val="28"/>
          <w:lang w:bidi="ru-RU"/>
        </w:rPr>
        <w:t>Просвещение</w:t>
      </w:r>
      <w:r w:rsidRPr="00525153">
        <w:rPr>
          <w:color w:val="000000"/>
          <w:sz w:val="28"/>
          <w:szCs w:val="28"/>
          <w:lang w:val="en-US" w:bidi="ru-RU"/>
        </w:rPr>
        <w:t xml:space="preserve">, </w:t>
      </w:r>
      <w:r w:rsidRPr="00525153">
        <w:rPr>
          <w:color w:val="000000"/>
          <w:sz w:val="28"/>
          <w:szCs w:val="28"/>
          <w:lang w:val="en-US" w:bidi="en-US"/>
        </w:rPr>
        <w:t>1975. -312 c.</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color w:val="000000"/>
          <w:sz w:val="28"/>
          <w:szCs w:val="28"/>
          <w:lang w:val="en-US" w:bidi="ru-RU"/>
        </w:rPr>
        <w:t xml:space="preserve"> </w:t>
      </w:r>
      <w:r w:rsidRPr="00525153">
        <w:rPr>
          <w:i/>
          <w:iCs/>
          <w:color w:val="000000"/>
          <w:sz w:val="28"/>
          <w:szCs w:val="28"/>
          <w:shd w:val="clear" w:color="auto" w:fill="FFFFFF"/>
          <w:lang w:val="en-US" w:bidi="en-US"/>
        </w:rPr>
        <w:t>Senior R.</w:t>
      </w:r>
      <w:r w:rsidRPr="00525153">
        <w:rPr>
          <w:color w:val="000000"/>
          <w:sz w:val="28"/>
          <w:szCs w:val="28"/>
          <w:lang w:val="en-US" w:bidi="en-US"/>
        </w:rPr>
        <w:t xml:space="preserve"> The experience of language teaching. - New York: Cambridge University Press, 2006. — 192 p.</w:t>
      </w:r>
    </w:p>
    <w:p w:rsidR="00525153" w:rsidRPr="00525153" w:rsidRDefault="00F64004" w:rsidP="002107C1">
      <w:pPr>
        <w:pStyle w:val="a5"/>
        <w:widowControl w:val="0"/>
        <w:numPr>
          <w:ilvl w:val="1"/>
          <w:numId w:val="49"/>
        </w:numPr>
        <w:tabs>
          <w:tab w:val="left" w:pos="1134"/>
        </w:tabs>
        <w:ind w:left="426" w:firstLine="283"/>
        <w:jc w:val="both"/>
        <w:rPr>
          <w:sz w:val="28"/>
          <w:szCs w:val="28"/>
          <w:lang w:val="en-US"/>
        </w:rPr>
      </w:pPr>
      <w:r w:rsidRPr="00525153">
        <w:rPr>
          <w:i/>
          <w:iCs/>
          <w:color w:val="000000"/>
          <w:sz w:val="28"/>
          <w:szCs w:val="28"/>
          <w:shd w:val="clear" w:color="auto" w:fill="FFFFFF"/>
          <w:lang w:val="en-US" w:bidi="en-US"/>
        </w:rPr>
        <w:t xml:space="preserve">  Stern H.H.</w:t>
      </w:r>
      <w:r w:rsidRPr="00525153">
        <w:rPr>
          <w:color w:val="000000"/>
          <w:sz w:val="28"/>
          <w:szCs w:val="28"/>
          <w:lang w:val="en-US" w:bidi="en-US"/>
        </w:rPr>
        <w:t xml:space="preserve"> Fundamental Concepts of Language Teaching. - Oxford: Oxford University Press, 1991. -522 p.</w:t>
      </w:r>
    </w:p>
    <w:p w:rsidR="00525153" w:rsidRPr="00525153" w:rsidRDefault="00101A8A" w:rsidP="002107C1">
      <w:pPr>
        <w:pStyle w:val="a5"/>
        <w:widowControl w:val="0"/>
        <w:numPr>
          <w:ilvl w:val="1"/>
          <w:numId w:val="49"/>
        </w:numPr>
        <w:tabs>
          <w:tab w:val="left" w:pos="1134"/>
        </w:tabs>
        <w:ind w:left="426" w:firstLine="283"/>
        <w:jc w:val="both"/>
        <w:rPr>
          <w:sz w:val="28"/>
          <w:szCs w:val="28"/>
          <w:lang w:val="en-US"/>
        </w:rPr>
      </w:pPr>
      <w:proofErr w:type="gramStart"/>
      <w:r w:rsidRPr="00525153">
        <w:rPr>
          <w:i/>
          <w:iCs/>
          <w:color w:val="000000"/>
          <w:sz w:val="28"/>
          <w:szCs w:val="28"/>
          <w:shd w:val="clear" w:color="auto" w:fill="FFFFFF"/>
          <w:lang w:val="en-US" w:bidi="en-US"/>
        </w:rPr>
        <w:t>.</w:t>
      </w:r>
      <w:r w:rsidR="00F64004" w:rsidRPr="00525153">
        <w:rPr>
          <w:i/>
          <w:iCs/>
          <w:color w:val="000000"/>
          <w:sz w:val="28"/>
          <w:szCs w:val="28"/>
          <w:shd w:val="clear" w:color="auto" w:fill="FFFFFF"/>
          <w:lang w:val="en-US" w:bidi="en-US"/>
        </w:rPr>
        <w:t>Ur</w:t>
      </w:r>
      <w:proofErr w:type="gramEnd"/>
      <w:r w:rsidR="00F64004" w:rsidRPr="00525153">
        <w:rPr>
          <w:i/>
          <w:iCs/>
          <w:color w:val="000000"/>
          <w:sz w:val="28"/>
          <w:szCs w:val="28"/>
          <w:shd w:val="clear" w:color="auto" w:fill="FFFFFF"/>
          <w:lang w:val="en-US" w:bidi="en-US"/>
        </w:rPr>
        <w:t xml:space="preserve">  P.</w:t>
      </w:r>
      <w:r w:rsidR="00F64004" w:rsidRPr="00525153">
        <w:rPr>
          <w:color w:val="000000"/>
          <w:sz w:val="28"/>
          <w:szCs w:val="28"/>
          <w:lang w:val="en-US" w:bidi="en-US"/>
        </w:rPr>
        <w:t xml:space="preserve"> A Course in Language Teaching. -Cambridge: Cambridge University Press, 1996. -389 p.</w:t>
      </w:r>
    </w:p>
    <w:p w:rsidR="00F64004" w:rsidRPr="00525153" w:rsidRDefault="00101A8A" w:rsidP="002107C1">
      <w:pPr>
        <w:pStyle w:val="a5"/>
        <w:widowControl w:val="0"/>
        <w:numPr>
          <w:ilvl w:val="1"/>
          <w:numId w:val="49"/>
        </w:numPr>
        <w:tabs>
          <w:tab w:val="left" w:pos="1134"/>
        </w:tabs>
        <w:ind w:left="426" w:firstLine="283"/>
        <w:jc w:val="both"/>
        <w:rPr>
          <w:sz w:val="28"/>
          <w:szCs w:val="28"/>
          <w:lang w:val="en-US"/>
        </w:rPr>
      </w:pPr>
      <w:proofErr w:type="gramStart"/>
      <w:r w:rsidRPr="00525153">
        <w:rPr>
          <w:i/>
          <w:iCs/>
          <w:color w:val="000000"/>
          <w:sz w:val="28"/>
          <w:szCs w:val="28"/>
          <w:shd w:val="clear" w:color="auto" w:fill="FFFFFF"/>
          <w:lang w:val="en-US" w:bidi="en-US"/>
        </w:rPr>
        <w:t>.</w:t>
      </w:r>
      <w:r w:rsidR="00F64004" w:rsidRPr="00525153">
        <w:rPr>
          <w:i/>
          <w:iCs/>
          <w:color w:val="000000"/>
          <w:sz w:val="28"/>
          <w:szCs w:val="28"/>
          <w:shd w:val="clear" w:color="auto" w:fill="FFFFFF"/>
          <w:lang w:val="en-US" w:bidi="en-US"/>
        </w:rPr>
        <w:t>Widdowson</w:t>
      </w:r>
      <w:proofErr w:type="gramEnd"/>
      <w:r w:rsidR="00F64004" w:rsidRPr="00525153">
        <w:rPr>
          <w:i/>
          <w:iCs/>
          <w:color w:val="000000"/>
          <w:sz w:val="28"/>
          <w:szCs w:val="28"/>
          <w:shd w:val="clear" w:color="auto" w:fill="FFFFFF"/>
          <w:lang w:val="en-US" w:bidi="en-US"/>
        </w:rPr>
        <w:t xml:space="preserve"> H.G.</w:t>
      </w:r>
      <w:r w:rsidR="00F64004" w:rsidRPr="00525153">
        <w:rPr>
          <w:color w:val="000000"/>
          <w:sz w:val="28"/>
          <w:szCs w:val="28"/>
          <w:lang w:val="en-US" w:bidi="en-US"/>
        </w:rPr>
        <w:t xml:space="preserve"> Teaching Language as Communication. - Oxford: Oxford University Press, 2008. -168 p.</w:t>
      </w:r>
    </w:p>
    <w:p w:rsidR="00F64004" w:rsidRPr="00101A8A" w:rsidRDefault="00DE06BA" w:rsidP="002107C1">
      <w:pPr>
        <w:spacing w:after="0" w:line="240" w:lineRule="auto"/>
        <w:ind w:left="1134"/>
        <w:jc w:val="center"/>
        <w:rPr>
          <w:rFonts w:ascii="Times New Roman" w:eastAsia="Times New Roman" w:hAnsi="Times New Roman" w:cs="Times New Roman"/>
          <w:b/>
          <w:bCs/>
          <w:sz w:val="32"/>
          <w:szCs w:val="32"/>
          <w:lang w:val="sv-SE" w:eastAsia="ru-RU"/>
        </w:rPr>
      </w:pPr>
      <w:r w:rsidRPr="00101A8A">
        <w:rPr>
          <w:rFonts w:ascii="Times New Roman" w:eastAsia="Times New Roman" w:hAnsi="Times New Roman" w:cs="Times New Roman"/>
          <w:b/>
          <w:sz w:val="32"/>
          <w:szCs w:val="32"/>
          <w:lang w:val="en-US" w:eastAsia="ru-RU"/>
        </w:rPr>
        <w:t>IV.</w:t>
      </w:r>
      <w:r w:rsidR="00F64004" w:rsidRPr="00101A8A">
        <w:rPr>
          <w:rFonts w:ascii="Times New Roman" w:eastAsia="Times New Roman" w:hAnsi="Times New Roman" w:cs="Times New Roman"/>
          <w:b/>
          <w:bCs/>
          <w:sz w:val="32"/>
          <w:szCs w:val="32"/>
          <w:lang w:val="sv-SE" w:eastAsia="ru-RU"/>
        </w:rPr>
        <w:t>Internet va ZiyoNet saytlari</w:t>
      </w:r>
    </w:p>
    <w:p w:rsidR="00F64004" w:rsidRPr="00525153" w:rsidRDefault="00F64004" w:rsidP="002107C1">
      <w:pPr>
        <w:adjustRightInd w:val="0"/>
        <w:spacing w:after="0" w:line="240" w:lineRule="auto"/>
        <w:ind w:firstLine="705"/>
        <w:jc w:val="both"/>
        <w:rPr>
          <w:rFonts w:ascii="Times New Roman" w:eastAsia="Times New Roman" w:hAnsi="Times New Roman" w:cs="Times New Roman"/>
          <w:bCs/>
          <w:sz w:val="28"/>
          <w:szCs w:val="28"/>
          <w:lang w:val="sv-SE" w:eastAsia="ru-RU"/>
        </w:rPr>
      </w:pPr>
      <w:r w:rsidRPr="00525153">
        <w:rPr>
          <w:rFonts w:ascii="Times New Roman" w:eastAsia="Times New Roman" w:hAnsi="Times New Roman" w:cs="Times New Roman"/>
          <w:bCs/>
          <w:sz w:val="28"/>
          <w:szCs w:val="28"/>
          <w:lang w:val="sv-SE" w:eastAsia="ru-RU"/>
        </w:rPr>
        <w:t>1. http://www.google.uz./;</w:t>
      </w:r>
    </w:p>
    <w:p w:rsidR="00F64004" w:rsidRPr="00525153" w:rsidRDefault="00F64004" w:rsidP="002107C1">
      <w:pPr>
        <w:adjustRightInd w:val="0"/>
        <w:spacing w:after="0" w:line="240" w:lineRule="auto"/>
        <w:ind w:firstLine="705"/>
        <w:jc w:val="both"/>
        <w:rPr>
          <w:rFonts w:ascii="Times New Roman" w:eastAsia="Times New Roman" w:hAnsi="Times New Roman" w:cs="Times New Roman"/>
          <w:bCs/>
          <w:sz w:val="28"/>
          <w:szCs w:val="28"/>
          <w:lang w:val="sv-SE" w:eastAsia="ru-RU"/>
        </w:rPr>
      </w:pPr>
      <w:r w:rsidRPr="00525153">
        <w:rPr>
          <w:rFonts w:ascii="Times New Roman" w:eastAsia="Times New Roman" w:hAnsi="Times New Roman" w:cs="Times New Roman"/>
          <w:bCs/>
          <w:sz w:val="28"/>
          <w:szCs w:val="28"/>
          <w:lang w:val="sv-SE" w:eastAsia="ru-RU"/>
        </w:rPr>
        <w:t>2. http://www.msu.ru/;</w:t>
      </w:r>
    </w:p>
    <w:p w:rsidR="00A977FA" w:rsidRPr="00525153" w:rsidRDefault="00F64004" w:rsidP="002107C1">
      <w:pPr>
        <w:adjustRightInd w:val="0"/>
        <w:spacing w:after="0" w:line="240" w:lineRule="auto"/>
        <w:ind w:firstLine="705"/>
        <w:jc w:val="both"/>
        <w:rPr>
          <w:rFonts w:ascii="Times New Roman" w:hAnsi="Times New Roman" w:cs="Times New Roman"/>
          <w:color w:val="000000"/>
          <w:sz w:val="28"/>
          <w:szCs w:val="28"/>
          <w:lang w:val="sv-SE"/>
        </w:rPr>
      </w:pPr>
      <w:r w:rsidRPr="00525153">
        <w:rPr>
          <w:rFonts w:ascii="Times New Roman" w:eastAsia="Times New Roman" w:hAnsi="Times New Roman" w:cs="Times New Roman"/>
          <w:bCs/>
          <w:sz w:val="28"/>
          <w:szCs w:val="28"/>
          <w:lang w:val="sv-SE" w:eastAsia="ru-RU"/>
        </w:rPr>
        <w:t xml:space="preserve">3. </w:t>
      </w:r>
      <w:hyperlink r:id="rId5" w:history="1">
        <w:r w:rsidR="00A977FA" w:rsidRPr="00525153">
          <w:rPr>
            <w:rStyle w:val="aff0"/>
            <w:rFonts w:ascii="Times New Roman" w:eastAsia="Times New Roman" w:hAnsi="Times New Roman"/>
            <w:bCs/>
            <w:sz w:val="28"/>
            <w:szCs w:val="28"/>
            <w:lang w:val="sv-SE" w:eastAsia="ru-RU"/>
          </w:rPr>
          <w:t>http://www.nlr.ru/</w:t>
        </w:r>
      </w:hyperlink>
      <w:r w:rsidRPr="00525153">
        <w:rPr>
          <w:rFonts w:ascii="Times New Roman" w:eastAsia="Times New Roman" w:hAnsi="Times New Roman" w:cs="Times New Roman"/>
          <w:bCs/>
          <w:sz w:val="28"/>
          <w:szCs w:val="28"/>
          <w:lang w:val="sv-SE" w:eastAsia="ru-RU"/>
        </w:rPr>
        <w:t>;</w:t>
      </w:r>
      <w:r w:rsidR="00A977FA" w:rsidRPr="00525153">
        <w:rPr>
          <w:rFonts w:ascii="Times New Roman" w:hAnsi="Times New Roman" w:cs="Times New Roman"/>
          <w:color w:val="000000"/>
          <w:sz w:val="28"/>
          <w:szCs w:val="28"/>
          <w:lang w:val="sv-SE"/>
        </w:rPr>
        <w:t xml:space="preserve"> </w:t>
      </w:r>
    </w:p>
    <w:p w:rsidR="00A977FA" w:rsidRPr="00525153" w:rsidRDefault="00A977FA" w:rsidP="002107C1">
      <w:pPr>
        <w:adjustRightInd w:val="0"/>
        <w:spacing w:after="0" w:line="240" w:lineRule="auto"/>
        <w:ind w:firstLine="705"/>
        <w:jc w:val="both"/>
        <w:rPr>
          <w:rFonts w:ascii="Times New Roman" w:hAnsi="Times New Roman" w:cs="Times New Roman"/>
          <w:color w:val="000000"/>
          <w:sz w:val="28"/>
          <w:szCs w:val="28"/>
          <w:lang w:val="sv-SE"/>
        </w:rPr>
      </w:pPr>
      <w:r w:rsidRPr="00525153">
        <w:rPr>
          <w:rFonts w:ascii="Times New Roman" w:hAnsi="Times New Roman" w:cs="Times New Roman"/>
          <w:color w:val="000000"/>
          <w:sz w:val="28"/>
          <w:szCs w:val="28"/>
          <w:lang w:val="sv-SE"/>
        </w:rPr>
        <w:t xml:space="preserve">4.http://uza.uz/o7./documents/alisher-navoiv-noinidagi-toshkent-davlat-o`zbek-tili-vaadabiye-13-05-2016.   </w:t>
      </w:r>
    </w:p>
    <w:p w:rsidR="00F64004" w:rsidRPr="00525153" w:rsidRDefault="00A977FA" w:rsidP="002107C1">
      <w:pPr>
        <w:adjustRightInd w:val="0"/>
        <w:spacing w:after="0" w:line="240" w:lineRule="auto"/>
        <w:ind w:firstLine="705"/>
        <w:jc w:val="both"/>
        <w:rPr>
          <w:rFonts w:ascii="Times New Roman" w:hAnsi="Times New Roman" w:cs="Times New Roman"/>
          <w:color w:val="000000"/>
          <w:sz w:val="28"/>
          <w:szCs w:val="28"/>
          <w:lang w:val="sv-SE"/>
        </w:rPr>
      </w:pPr>
      <w:r w:rsidRPr="00525153">
        <w:rPr>
          <w:rFonts w:ascii="Times New Roman" w:hAnsi="Times New Roman" w:cs="Times New Roman"/>
          <w:color w:val="000000"/>
          <w:sz w:val="28"/>
          <w:szCs w:val="28"/>
          <w:lang w:val="sv-SE"/>
        </w:rPr>
        <w:t>5.http://www.ziyonet.uz/</w:t>
      </w:r>
      <w:r w:rsidRPr="00525153">
        <w:rPr>
          <w:rFonts w:ascii="Times New Roman" w:hAnsi="Times New Roman" w:cs="Times New Roman"/>
          <w:color w:val="000000"/>
          <w:sz w:val="28"/>
          <w:szCs w:val="28"/>
          <w:lang w:val="sv-SE"/>
        </w:rPr>
        <w:br/>
        <w:t xml:space="preserve">         6.http://www.pedai&gt;og.uz/</w:t>
      </w:r>
      <w:r w:rsidRPr="00525153">
        <w:rPr>
          <w:rFonts w:ascii="Times New Roman" w:hAnsi="Times New Roman" w:cs="Times New Roman"/>
          <w:color w:val="000000"/>
          <w:sz w:val="28"/>
          <w:szCs w:val="28"/>
          <w:lang w:val="sv-SE"/>
        </w:rPr>
        <w:br/>
        <w:t xml:space="preserve">        7.www.forum.uz</w:t>
      </w:r>
      <w:r w:rsidRPr="00525153">
        <w:rPr>
          <w:rFonts w:ascii="Times New Roman" w:hAnsi="Times New Roman" w:cs="Times New Roman"/>
          <w:color w:val="000000"/>
          <w:sz w:val="28"/>
          <w:szCs w:val="28"/>
          <w:lang w:val="sv-SE"/>
        </w:rPr>
        <w:br/>
        <w:t xml:space="preserve">        8.www.ilm.uz</w:t>
      </w:r>
      <w:r w:rsidRPr="00525153">
        <w:rPr>
          <w:rFonts w:ascii="Times New Roman" w:hAnsi="Times New Roman" w:cs="Times New Roman"/>
          <w:color w:val="000000"/>
          <w:sz w:val="28"/>
          <w:szCs w:val="28"/>
          <w:lang w:val="sv-SE"/>
        </w:rPr>
        <w:br/>
        <w:t xml:space="preserve">        9.www.insho.uz</w:t>
      </w:r>
    </w:p>
    <w:p w:rsidR="00A977FA" w:rsidRPr="00525153" w:rsidRDefault="00A977FA" w:rsidP="002107C1">
      <w:pPr>
        <w:adjustRightInd w:val="0"/>
        <w:spacing w:after="0" w:line="240" w:lineRule="auto"/>
        <w:jc w:val="both"/>
        <w:rPr>
          <w:rFonts w:ascii="Times New Roman" w:eastAsia="Times New Roman" w:hAnsi="Times New Roman" w:cs="Times New Roman"/>
          <w:sz w:val="28"/>
          <w:szCs w:val="28"/>
          <w:lang w:val="sv-SE" w:eastAsia="ru-RU"/>
        </w:rPr>
      </w:pPr>
      <w:r w:rsidRPr="00525153">
        <w:rPr>
          <w:rFonts w:ascii="Times New Roman" w:hAnsi="Times New Roman" w:cs="Times New Roman"/>
          <w:color w:val="000000"/>
          <w:sz w:val="28"/>
          <w:szCs w:val="28"/>
          <w:lang w:val="sv-SE"/>
        </w:rPr>
        <w:t xml:space="preserve">        10. samdu.uz</w:t>
      </w: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101A8A" w:rsidRDefault="00F64004" w:rsidP="00101A8A">
      <w:pPr>
        <w:widowControl w:val="0"/>
        <w:autoSpaceDE w:val="0"/>
        <w:autoSpaceDN w:val="0"/>
        <w:adjustRightInd w:val="0"/>
        <w:spacing w:after="0" w:line="360" w:lineRule="auto"/>
        <w:jc w:val="both"/>
        <w:rPr>
          <w:rFonts w:ascii="Times New Roman" w:eastAsia="Times New Roman" w:hAnsi="Times New Roman" w:cs="Times New Roman"/>
          <w:sz w:val="32"/>
          <w:szCs w:val="32"/>
          <w:lang w:val="sv-SE" w:eastAsia="ru-RU"/>
        </w:rPr>
      </w:pPr>
    </w:p>
    <w:p w:rsidR="00F64004" w:rsidRPr="00F64004" w:rsidRDefault="00F64004" w:rsidP="00F64004">
      <w:pPr>
        <w:widowControl w:val="0"/>
        <w:autoSpaceDE w:val="0"/>
        <w:autoSpaceDN w:val="0"/>
        <w:adjustRightInd w:val="0"/>
        <w:spacing w:after="0" w:line="36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F64004" w:rsidRPr="00F64004" w:rsidRDefault="00F64004" w:rsidP="00F64004">
      <w:pPr>
        <w:widowControl w:val="0"/>
        <w:autoSpaceDE w:val="0"/>
        <w:autoSpaceDN w:val="0"/>
        <w:adjustRightInd w:val="0"/>
        <w:spacing w:after="0" w:line="240" w:lineRule="auto"/>
        <w:jc w:val="both"/>
        <w:rPr>
          <w:rFonts w:ascii="Times New Roman" w:eastAsia="Times New Roman" w:hAnsi="Times New Roman" w:cs="Times New Roman"/>
          <w:sz w:val="28"/>
          <w:szCs w:val="28"/>
          <w:lang w:val="sv-SE" w:eastAsia="ru-RU"/>
        </w:rPr>
      </w:pPr>
    </w:p>
    <w:p w:rsidR="00507471" w:rsidRPr="00A977FA" w:rsidRDefault="00507471">
      <w:pPr>
        <w:rPr>
          <w:lang w:val="sv-SE"/>
        </w:rPr>
      </w:pPr>
    </w:p>
    <w:sectPr w:rsidR="00507471" w:rsidRPr="00A97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IRO">
    <w:altName w:val="Times New Roman"/>
    <w:charset w:val="CC"/>
    <w:family w:val="roman"/>
    <w:pitch w:val="variable"/>
    <w:sig w:usb0="00000203" w:usb1="00000000" w:usb2="00000000" w:usb3="00000000" w:csb0="0000009F" w:csb1="00000000"/>
  </w:font>
  <w:font w:name="PANDA Times UZ">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87"/>
    <w:multiLevelType w:val="multilevel"/>
    <w:tmpl w:val="955EA682"/>
    <w:lvl w:ilvl="0">
      <w:start w:val="1"/>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2055"/>
        </w:tabs>
        <w:ind w:left="2055" w:hanging="975"/>
      </w:pPr>
      <w:rPr>
        <w:rFonts w:cs="Times New Roman" w:hint="default"/>
      </w:rPr>
    </w:lvl>
    <w:lvl w:ilvl="2">
      <w:start w:val="5"/>
      <w:numFmt w:val="bullet"/>
      <w:lvlText w:val="-"/>
      <w:lvlJc w:val="left"/>
      <w:pPr>
        <w:tabs>
          <w:tab w:val="num" w:pos="3030"/>
        </w:tabs>
        <w:ind w:left="3030" w:hanging="105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890539"/>
    <w:multiLevelType w:val="hybridMultilevel"/>
    <w:tmpl w:val="882214C6"/>
    <w:lvl w:ilvl="0" w:tplc="ECD077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F09FF"/>
    <w:multiLevelType w:val="hybridMultilevel"/>
    <w:tmpl w:val="7736E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7FFAA"/>
    <w:multiLevelType w:val="multilevel"/>
    <w:tmpl w:val="755D1F87"/>
    <w:lvl w:ilvl="0">
      <w:numFmt w:val="bullet"/>
      <w:lvlText w:val="–"/>
      <w:lvlJc w:val="left"/>
      <w:pPr>
        <w:tabs>
          <w:tab w:val="num" w:pos="930"/>
        </w:tabs>
        <w:ind w:left="930" w:hanging="360"/>
      </w:pPr>
      <w:rPr>
        <w:rFonts w:ascii="Times New Roman" w:hAnsi="Times New Roman" w:cs="Times New Roman"/>
        <w:sz w:val="28"/>
        <w:szCs w:val="28"/>
      </w:rPr>
    </w:lvl>
    <w:lvl w:ilvl="1">
      <w:numFmt w:val="bullet"/>
      <w:lvlText w:val="o"/>
      <w:lvlJc w:val="left"/>
      <w:pPr>
        <w:tabs>
          <w:tab w:val="num" w:pos="1650"/>
        </w:tabs>
        <w:ind w:left="1650" w:hanging="360"/>
      </w:pPr>
      <w:rPr>
        <w:rFonts w:ascii="Courier New" w:hAnsi="Courier New" w:cs="Courier New"/>
        <w:sz w:val="24"/>
        <w:szCs w:val="24"/>
      </w:rPr>
    </w:lvl>
    <w:lvl w:ilvl="2">
      <w:numFmt w:val="bullet"/>
      <w:lvlText w:val="§"/>
      <w:lvlJc w:val="left"/>
      <w:pPr>
        <w:tabs>
          <w:tab w:val="num" w:pos="2370"/>
        </w:tabs>
        <w:ind w:left="2370" w:hanging="360"/>
      </w:pPr>
      <w:rPr>
        <w:rFonts w:ascii="Wingdings" w:hAnsi="Wingdings" w:cs="Wingdings"/>
        <w:sz w:val="24"/>
        <w:szCs w:val="24"/>
      </w:rPr>
    </w:lvl>
    <w:lvl w:ilvl="3">
      <w:numFmt w:val="bullet"/>
      <w:lvlText w:val="·"/>
      <w:lvlJc w:val="left"/>
      <w:pPr>
        <w:tabs>
          <w:tab w:val="num" w:pos="3090"/>
        </w:tabs>
        <w:ind w:left="3090" w:hanging="360"/>
      </w:pPr>
      <w:rPr>
        <w:rFonts w:ascii="Symbol" w:hAnsi="Symbol" w:cs="Symbol"/>
        <w:sz w:val="24"/>
        <w:szCs w:val="24"/>
      </w:rPr>
    </w:lvl>
    <w:lvl w:ilvl="4">
      <w:numFmt w:val="bullet"/>
      <w:lvlText w:val="o"/>
      <w:lvlJc w:val="left"/>
      <w:pPr>
        <w:tabs>
          <w:tab w:val="num" w:pos="3810"/>
        </w:tabs>
        <w:ind w:left="3810" w:hanging="360"/>
      </w:pPr>
      <w:rPr>
        <w:rFonts w:ascii="Courier New" w:hAnsi="Courier New" w:cs="Courier New"/>
        <w:sz w:val="24"/>
        <w:szCs w:val="24"/>
      </w:rPr>
    </w:lvl>
    <w:lvl w:ilvl="5">
      <w:numFmt w:val="bullet"/>
      <w:lvlText w:val="§"/>
      <w:lvlJc w:val="left"/>
      <w:pPr>
        <w:tabs>
          <w:tab w:val="num" w:pos="4530"/>
        </w:tabs>
        <w:ind w:left="4530" w:hanging="360"/>
      </w:pPr>
      <w:rPr>
        <w:rFonts w:ascii="Wingdings" w:hAnsi="Wingdings" w:cs="Wingdings"/>
        <w:sz w:val="24"/>
        <w:szCs w:val="24"/>
      </w:rPr>
    </w:lvl>
    <w:lvl w:ilvl="6">
      <w:numFmt w:val="bullet"/>
      <w:lvlText w:val="·"/>
      <w:lvlJc w:val="left"/>
      <w:pPr>
        <w:tabs>
          <w:tab w:val="num" w:pos="5250"/>
        </w:tabs>
        <w:ind w:left="5250" w:hanging="360"/>
      </w:pPr>
      <w:rPr>
        <w:rFonts w:ascii="Symbol" w:hAnsi="Symbol" w:cs="Symbol"/>
        <w:sz w:val="24"/>
        <w:szCs w:val="24"/>
      </w:rPr>
    </w:lvl>
    <w:lvl w:ilvl="7">
      <w:numFmt w:val="bullet"/>
      <w:lvlText w:val="o"/>
      <w:lvlJc w:val="left"/>
      <w:pPr>
        <w:tabs>
          <w:tab w:val="num" w:pos="5970"/>
        </w:tabs>
        <w:ind w:left="5970" w:hanging="360"/>
      </w:pPr>
      <w:rPr>
        <w:rFonts w:ascii="Courier New" w:hAnsi="Courier New" w:cs="Courier New"/>
        <w:sz w:val="24"/>
        <w:szCs w:val="24"/>
      </w:rPr>
    </w:lvl>
    <w:lvl w:ilvl="8">
      <w:numFmt w:val="bullet"/>
      <w:lvlText w:val="§"/>
      <w:lvlJc w:val="left"/>
      <w:pPr>
        <w:tabs>
          <w:tab w:val="num" w:pos="6690"/>
        </w:tabs>
        <w:ind w:left="6690" w:hanging="360"/>
      </w:pPr>
      <w:rPr>
        <w:rFonts w:ascii="Wingdings" w:hAnsi="Wingdings" w:cs="Wingdings"/>
        <w:sz w:val="24"/>
        <w:szCs w:val="24"/>
      </w:rPr>
    </w:lvl>
  </w:abstractNum>
  <w:abstractNum w:abstractNumId="4" w15:restartNumberingAfterBreak="0">
    <w:nsid w:val="106477A2"/>
    <w:multiLevelType w:val="multilevel"/>
    <w:tmpl w:val="ABBCD2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1E413C4"/>
    <w:multiLevelType w:val="hybridMultilevel"/>
    <w:tmpl w:val="FB348EDE"/>
    <w:lvl w:ilvl="0" w:tplc="F44CD25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25F0363"/>
    <w:multiLevelType w:val="hybridMultilevel"/>
    <w:tmpl w:val="D9680BA0"/>
    <w:lvl w:ilvl="0" w:tplc="76981CFC">
      <w:start w:val="1"/>
      <w:numFmt w:val="decimal"/>
      <w:lvlText w:val="%1."/>
      <w:lvlJc w:val="left"/>
      <w:pPr>
        <w:tabs>
          <w:tab w:val="num" w:pos="927"/>
        </w:tabs>
        <w:ind w:left="927" w:hanging="360"/>
      </w:pPr>
      <w:rPr>
        <w:rFonts w:hint="default"/>
      </w:rPr>
    </w:lvl>
    <w:lvl w:ilvl="1" w:tplc="7A4C2738">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3236943"/>
    <w:multiLevelType w:val="multilevel"/>
    <w:tmpl w:val="29E23AC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48970E3"/>
    <w:multiLevelType w:val="hybridMultilevel"/>
    <w:tmpl w:val="AD9CDF74"/>
    <w:lvl w:ilvl="0" w:tplc="ECD077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7A0C4A"/>
    <w:multiLevelType w:val="singleLevel"/>
    <w:tmpl w:val="82989FBC"/>
    <w:lvl w:ilvl="0">
      <w:start w:val="1"/>
      <w:numFmt w:val="decimal"/>
      <w:lvlText w:val="%1."/>
      <w:lvlJc w:val="left"/>
      <w:pPr>
        <w:tabs>
          <w:tab w:val="num" w:pos="786"/>
        </w:tabs>
        <w:ind w:left="786" w:hanging="360"/>
      </w:pPr>
      <w:rPr>
        <w:rFonts w:cs="Times New Roman"/>
        <w:b/>
        <w:bCs w:val="0"/>
      </w:rPr>
    </w:lvl>
  </w:abstractNum>
  <w:abstractNum w:abstractNumId="10" w15:restartNumberingAfterBreak="0">
    <w:nsid w:val="1D737157"/>
    <w:multiLevelType w:val="hybridMultilevel"/>
    <w:tmpl w:val="62A6F202"/>
    <w:lvl w:ilvl="0" w:tplc="B68833D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4E40D"/>
    <w:multiLevelType w:val="multilevel"/>
    <w:tmpl w:val="2138B4D2"/>
    <w:lvl w:ilvl="0">
      <w:start w:val="1"/>
      <w:numFmt w:val="decimal"/>
      <w:lvlText w:val="%1."/>
      <w:lvlJc w:val="left"/>
      <w:pPr>
        <w:tabs>
          <w:tab w:val="num" w:pos="990"/>
        </w:tabs>
        <w:ind w:left="990" w:hanging="570"/>
      </w:pPr>
      <w:rPr>
        <w:rFonts w:ascii="Times New Roman" w:hAnsi="Times New Roman" w:cs="Times New Roman"/>
        <w:b/>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1E654347"/>
    <w:multiLevelType w:val="hybridMultilevel"/>
    <w:tmpl w:val="7F008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140C2D"/>
    <w:multiLevelType w:val="multilevel"/>
    <w:tmpl w:val="82427D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23F05CF"/>
    <w:multiLevelType w:val="hybridMultilevel"/>
    <w:tmpl w:val="2620E854"/>
    <w:lvl w:ilvl="0" w:tplc="04190005">
      <w:start w:val="1"/>
      <w:numFmt w:val="bullet"/>
      <w:lvlText w:val=""/>
      <w:lvlJc w:val="left"/>
      <w:pPr>
        <w:tabs>
          <w:tab w:val="num" w:pos="1280"/>
        </w:tabs>
        <w:ind w:left="1280" w:hanging="360"/>
      </w:pPr>
      <w:rPr>
        <w:rFonts w:ascii="Wingdings" w:hAnsi="Wingdings" w:hint="default"/>
      </w:rPr>
    </w:lvl>
    <w:lvl w:ilvl="1" w:tplc="04190003">
      <w:start w:val="1"/>
      <w:numFmt w:val="bullet"/>
      <w:lvlText w:val="o"/>
      <w:lvlJc w:val="left"/>
      <w:pPr>
        <w:tabs>
          <w:tab w:val="num" w:pos="2000"/>
        </w:tabs>
        <w:ind w:left="2000" w:hanging="360"/>
      </w:pPr>
      <w:rPr>
        <w:rFonts w:ascii="Courier New" w:hAnsi="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5" w15:restartNumberingAfterBreak="0">
    <w:nsid w:val="22DFC1B1"/>
    <w:multiLevelType w:val="multilevel"/>
    <w:tmpl w:val="5214569A"/>
    <w:lvl w:ilvl="0">
      <w:start w:val="1"/>
      <w:numFmt w:val="decimal"/>
      <w:lvlText w:val="%1."/>
      <w:lvlJc w:val="left"/>
      <w:pPr>
        <w:tabs>
          <w:tab w:val="num" w:pos="1065"/>
        </w:tabs>
        <w:ind w:left="1065" w:hanging="360"/>
      </w:pPr>
      <w:rPr>
        <w:rFonts w:ascii="Times New Roman" w:hAnsi="Times New Roman" w:cs="Times New Roman"/>
        <w:b/>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6" w15:restartNumberingAfterBreak="0">
    <w:nsid w:val="2A21673F"/>
    <w:multiLevelType w:val="hybridMultilevel"/>
    <w:tmpl w:val="696A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BF20CF"/>
    <w:multiLevelType w:val="hybridMultilevel"/>
    <w:tmpl w:val="18688CA6"/>
    <w:lvl w:ilvl="0" w:tplc="07F827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D43C65"/>
    <w:multiLevelType w:val="hybridMultilevel"/>
    <w:tmpl w:val="3E9A1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885C81"/>
    <w:multiLevelType w:val="multilevel"/>
    <w:tmpl w:val="91E0E7BE"/>
    <w:lvl w:ilvl="0">
      <w:start w:val="1"/>
      <w:numFmt w:val="decimal"/>
      <w:lvlText w:val="%1."/>
      <w:lvlJc w:val="left"/>
      <w:pPr>
        <w:tabs>
          <w:tab w:val="num" w:pos="1065"/>
        </w:tabs>
        <w:ind w:left="1065" w:hanging="360"/>
      </w:pPr>
      <w:rPr>
        <w:rFonts w:ascii="Times New Roman" w:hAnsi="Times New Roman" w:cs="Times New Roman"/>
        <w:b/>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0" w15:restartNumberingAfterBreak="0">
    <w:nsid w:val="3264584E"/>
    <w:multiLevelType w:val="hybridMultilevel"/>
    <w:tmpl w:val="E2FA2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17769"/>
    <w:multiLevelType w:val="multilevel"/>
    <w:tmpl w:val="ABC0561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B71F78"/>
    <w:multiLevelType w:val="hybridMultilevel"/>
    <w:tmpl w:val="B30080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5A82306"/>
    <w:multiLevelType w:val="hybridMultilevel"/>
    <w:tmpl w:val="09E4DB34"/>
    <w:lvl w:ilvl="0" w:tplc="1C309E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BC107A"/>
    <w:multiLevelType w:val="hybridMultilevel"/>
    <w:tmpl w:val="5CF6D5A4"/>
    <w:lvl w:ilvl="0" w:tplc="F5A2D3A2">
      <w:start w:val="1"/>
      <w:numFmt w:val="decimal"/>
      <w:lvlText w:val="%1."/>
      <w:lvlJc w:val="left"/>
      <w:pPr>
        <w:ind w:left="1395" w:hanging="85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37CD766A"/>
    <w:multiLevelType w:val="multilevel"/>
    <w:tmpl w:val="F22629D6"/>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98C712A"/>
    <w:multiLevelType w:val="hybridMultilevel"/>
    <w:tmpl w:val="73E6A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EC31668"/>
    <w:multiLevelType w:val="multilevel"/>
    <w:tmpl w:val="47AD05AD"/>
    <w:lvl w:ilvl="0">
      <w:start w:val="1"/>
      <w:numFmt w:val="decimal"/>
      <w:lvlText w:val="%1."/>
      <w:lvlJc w:val="left"/>
      <w:pPr>
        <w:tabs>
          <w:tab w:val="num" w:pos="855"/>
        </w:tabs>
        <w:ind w:left="855" w:hanging="435"/>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15:restartNumberingAfterBreak="0">
    <w:nsid w:val="3F8A5964"/>
    <w:multiLevelType w:val="hybridMultilevel"/>
    <w:tmpl w:val="2FE25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90634"/>
    <w:multiLevelType w:val="multilevel"/>
    <w:tmpl w:val="78527B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CA50B7F"/>
    <w:multiLevelType w:val="hybridMultilevel"/>
    <w:tmpl w:val="86807972"/>
    <w:lvl w:ilvl="0" w:tplc="0419000F">
      <w:start w:val="1"/>
      <w:numFmt w:val="decimal"/>
      <w:lvlText w:val="%1."/>
      <w:lvlJc w:val="left"/>
      <w:pPr>
        <w:ind w:left="720" w:hanging="360"/>
      </w:pPr>
    </w:lvl>
    <w:lvl w:ilvl="1" w:tplc="892CDDF4">
      <w:start w:val="1"/>
      <w:numFmt w:val="decimal"/>
      <w:lvlText w:val="%2."/>
      <w:lvlJc w:val="left"/>
      <w:pPr>
        <w:ind w:left="1440" w:hanging="360"/>
      </w:pPr>
      <w:rPr>
        <w:rFonts w:asciiTheme="minorHAnsi" w:eastAsiaTheme="minorHAnsi" w:hAnsiTheme="minorHAnsi"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C1031D"/>
    <w:multiLevelType w:val="hybridMultilevel"/>
    <w:tmpl w:val="C53AD71C"/>
    <w:lvl w:ilvl="0" w:tplc="B5E6B4A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836F6F"/>
    <w:multiLevelType w:val="multilevel"/>
    <w:tmpl w:val="AEA691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A435069"/>
    <w:multiLevelType w:val="hybridMultilevel"/>
    <w:tmpl w:val="1D9AFB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AA32CB3"/>
    <w:multiLevelType w:val="multilevel"/>
    <w:tmpl w:val="DC54FD3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C640D72"/>
    <w:multiLevelType w:val="hybridMultilevel"/>
    <w:tmpl w:val="B15469A0"/>
    <w:lvl w:ilvl="0" w:tplc="3B3E2952">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15:restartNumberingAfterBreak="0">
    <w:nsid w:val="73043CCD"/>
    <w:multiLevelType w:val="multilevel"/>
    <w:tmpl w:val="2A182E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68CB041"/>
    <w:multiLevelType w:val="multilevel"/>
    <w:tmpl w:val="1534E1F4"/>
    <w:lvl w:ilvl="0">
      <w:start w:val="1"/>
      <w:numFmt w:val="decimal"/>
      <w:lvlText w:val="%1."/>
      <w:lvlJc w:val="left"/>
      <w:pPr>
        <w:tabs>
          <w:tab w:val="num" w:pos="1065"/>
        </w:tabs>
        <w:ind w:firstLine="705"/>
      </w:pPr>
      <w:rPr>
        <w:rFonts w:ascii="Times New Roman" w:hAnsi="Times New Roman" w:cs="Times New Roman"/>
        <w:b/>
        <w:bCs/>
        <w:sz w:val="28"/>
        <w:szCs w:val="2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b/>
        <w:sz w:val="28"/>
        <w:szCs w:val="28"/>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38" w15:restartNumberingAfterBreak="0">
    <w:nsid w:val="782F0C80"/>
    <w:multiLevelType w:val="singleLevel"/>
    <w:tmpl w:val="65AA8AD6"/>
    <w:lvl w:ilvl="0">
      <w:start w:val="1"/>
      <w:numFmt w:val="decimal"/>
      <w:lvlText w:val="%1."/>
      <w:lvlJc w:val="left"/>
      <w:pPr>
        <w:tabs>
          <w:tab w:val="num" w:pos="900"/>
        </w:tabs>
        <w:ind w:firstLine="540"/>
      </w:pPr>
      <w:rPr>
        <w:rFonts w:ascii="Times New Roman" w:hAnsi="Times New Roman" w:cs="Times New Roman"/>
        <w:b/>
        <w:sz w:val="28"/>
        <w:szCs w:val="28"/>
      </w:rPr>
    </w:lvl>
  </w:abstractNum>
  <w:abstractNum w:abstractNumId="39" w15:restartNumberingAfterBreak="0">
    <w:nsid w:val="79DF42A5"/>
    <w:multiLevelType w:val="hybridMultilevel"/>
    <w:tmpl w:val="412A416E"/>
    <w:lvl w:ilvl="0" w:tplc="9AEE2234">
      <w:start w:val="1"/>
      <w:numFmt w:val="decimal"/>
      <w:lvlText w:val="%1."/>
      <w:lvlJc w:val="left"/>
      <w:pPr>
        <w:ind w:left="64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9FC12DA"/>
    <w:multiLevelType w:val="multilevel"/>
    <w:tmpl w:val="2327FCF8"/>
    <w:lvl w:ilvl="0">
      <w:numFmt w:val="bullet"/>
      <w:lvlText w:val="§"/>
      <w:lvlJc w:val="left"/>
      <w:pPr>
        <w:tabs>
          <w:tab w:val="num" w:pos="0"/>
        </w:tabs>
        <w:ind w:firstLine="705"/>
      </w:pPr>
      <w:rPr>
        <w:rFonts w:ascii="Wingdings" w:hAnsi="Wingdings" w:cs="Wingdings"/>
        <w:sz w:val="28"/>
        <w:szCs w:val="28"/>
      </w:rPr>
    </w:lvl>
    <w:lvl w:ilvl="1">
      <w:numFmt w:val="bullet"/>
      <w:lvlText w:val="o"/>
      <w:lvlJc w:val="left"/>
      <w:pPr>
        <w:tabs>
          <w:tab w:val="num" w:pos="1995"/>
        </w:tabs>
        <w:ind w:left="1995" w:hanging="360"/>
      </w:pPr>
      <w:rPr>
        <w:rFonts w:ascii="Courier New" w:hAnsi="Courier New" w:cs="Courier New"/>
        <w:sz w:val="24"/>
        <w:szCs w:val="24"/>
      </w:rPr>
    </w:lvl>
    <w:lvl w:ilvl="2">
      <w:numFmt w:val="bullet"/>
      <w:lvlText w:val="§"/>
      <w:lvlJc w:val="left"/>
      <w:pPr>
        <w:tabs>
          <w:tab w:val="num" w:pos="2715"/>
        </w:tabs>
        <w:ind w:left="2715" w:hanging="360"/>
      </w:pPr>
      <w:rPr>
        <w:rFonts w:ascii="Wingdings" w:hAnsi="Wingdings" w:cs="Wingdings"/>
        <w:sz w:val="24"/>
        <w:szCs w:val="24"/>
      </w:rPr>
    </w:lvl>
    <w:lvl w:ilvl="3">
      <w:numFmt w:val="bullet"/>
      <w:lvlText w:val="·"/>
      <w:lvlJc w:val="left"/>
      <w:pPr>
        <w:tabs>
          <w:tab w:val="num" w:pos="3435"/>
        </w:tabs>
        <w:ind w:left="3435" w:hanging="360"/>
      </w:pPr>
      <w:rPr>
        <w:rFonts w:ascii="Symbol" w:hAnsi="Symbol" w:cs="Symbol"/>
        <w:sz w:val="24"/>
        <w:szCs w:val="24"/>
      </w:rPr>
    </w:lvl>
    <w:lvl w:ilvl="4">
      <w:numFmt w:val="bullet"/>
      <w:lvlText w:val="o"/>
      <w:lvlJc w:val="left"/>
      <w:pPr>
        <w:tabs>
          <w:tab w:val="num" w:pos="4155"/>
        </w:tabs>
        <w:ind w:left="4155" w:hanging="360"/>
      </w:pPr>
      <w:rPr>
        <w:rFonts w:ascii="Courier New" w:hAnsi="Courier New" w:cs="Courier New"/>
        <w:sz w:val="24"/>
        <w:szCs w:val="24"/>
      </w:rPr>
    </w:lvl>
    <w:lvl w:ilvl="5">
      <w:numFmt w:val="bullet"/>
      <w:lvlText w:val="§"/>
      <w:lvlJc w:val="left"/>
      <w:pPr>
        <w:tabs>
          <w:tab w:val="num" w:pos="4875"/>
        </w:tabs>
        <w:ind w:left="4875" w:hanging="360"/>
      </w:pPr>
      <w:rPr>
        <w:rFonts w:ascii="Wingdings" w:hAnsi="Wingdings" w:cs="Wingdings"/>
        <w:sz w:val="24"/>
        <w:szCs w:val="24"/>
      </w:rPr>
    </w:lvl>
    <w:lvl w:ilvl="6">
      <w:numFmt w:val="bullet"/>
      <w:lvlText w:val="·"/>
      <w:lvlJc w:val="left"/>
      <w:pPr>
        <w:tabs>
          <w:tab w:val="num" w:pos="5595"/>
        </w:tabs>
        <w:ind w:left="5595" w:hanging="360"/>
      </w:pPr>
      <w:rPr>
        <w:rFonts w:ascii="Symbol" w:hAnsi="Symbol" w:cs="Symbol"/>
        <w:sz w:val="24"/>
        <w:szCs w:val="24"/>
      </w:rPr>
    </w:lvl>
    <w:lvl w:ilvl="7">
      <w:numFmt w:val="bullet"/>
      <w:lvlText w:val="o"/>
      <w:lvlJc w:val="left"/>
      <w:pPr>
        <w:tabs>
          <w:tab w:val="num" w:pos="6315"/>
        </w:tabs>
        <w:ind w:left="6315" w:hanging="360"/>
      </w:pPr>
      <w:rPr>
        <w:rFonts w:ascii="Courier New" w:hAnsi="Courier New" w:cs="Courier New"/>
        <w:sz w:val="24"/>
        <w:szCs w:val="24"/>
      </w:rPr>
    </w:lvl>
    <w:lvl w:ilvl="8">
      <w:numFmt w:val="bullet"/>
      <w:lvlText w:val="§"/>
      <w:lvlJc w:val="left"/>
      <w:pPr>
        <w:tabs>
          <w:tab w:val="num" w:pos="7035"/>
        </w:tabs>
        <w:ind w:left="7035" w:hanging="360"/>
      </w:pPr>
      <w:rPr>
        <w:rFonts w:ascii="Wingdings" w:hAnsi="Wingdings" w:cs="Wingdings"/>
        <w:sz w:val="24"/>
        <w:szCs w:val="24"/>
      </w:rPr>
    </w:lvl>
  </w:abstractNum>
  <w:abstractNum w:abstractNumId="41" w15:restartNumberingAfterBreak="0">
    <w:nsid w:val="7A4E6391"/>
    <w:multiLevelType w:val="multilevel"/>
    <w:tmpl w:val="5E2B8BE9"/>
    <w:lvl w:ilvl="0">
      <w:start w:val="1"/>
      <w:numFmt w:val="upperRoman"/>
      <w:lvlText w:val="%1."/>
      <w:lvlJc w:val="left"/>
      <w:pPr>
        <w:tabs>
          <w:tab w:val="num" w:pos="1080"/>
        </w:tabs>
        <w:ind w:left="1080" w:hanging="720"/>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15:restartNumberingAfterBreak="0">
    <w:nsid w:val="7B52A42B"/>
    <w:multiLevelType w:val="multilevel"/>
    <w:tmpl w:val="727E573B"/>
    <w:lvl w:ilvl="0">
      <w:numFmt w:val="bullet"/>
      <w:lvlText w:val="·"/>
      <w:lvlJc w:val="left"/>
      <w:pPr>
        <w:tabs>
          <w:tab w:val="num" w:pos="0"/>
        </w:tabs>
        <w:ind w:firstLine="540"/>
      </w:pPr>
      <w:rPr>
        <w:rFonts w:ascii="Symbol" w:hAnsi="Symbol"/>
        <w:sz w:val="28"/>
      </w:rPr>
    </w:lvl>
    <w:lvl w:ilvl="1">
      <w:numFmt w:val="bullet"/>
      <w:lvlText w:val="o"/>
      <w:lvlJc w:val="left"/>
      <w:pPr>
        <w:tabs>
          <w:tab w:val="num" w:pos="1995"/>
        </w:tabs>
        <w:ind w:left="1995" w:hanging="360"/>
      </w:pPr>
      <w:rPr>
        <w:rFonts w:ascii="Courier New" w:hAnsi="Courier New"/>
        <w:sz w:val="24"/>
      </w:rPr>
    </w:lvl>
    <w:lvl w:ilvl="2">
      <w:numFmt w:val="bullet"/>
      <w:lvlText w:val="§"/>
      <w:lvlJc w:val="left"/>
      <w:pPr>
        <w:tabs>
          <w:tab w:val="num" w:pos="2715"/>
        </w:tabs>
        <w:ind w:left="2715" w:hanging="360"/>
      </w:pPr>
      <w:rPr>
        <w:rFonts w:ascii="Wingdings" w:hAnsi="Wingdings"/>
        <w:sz w:val="24"/>
      </w:rPr>
    </w:lvl>
    <w:lvl w:ilvl="3">
      <w:numFmt w:val="bullet"/>
      <w:lvlText w:val="·"/>
      <w:lvlJc w:val="left"/>
      <w:pPr>
        <w:tabs>
          <w:tab w:val="num" w:pos="3435"/>
        </w:tabs>
        <w:ind w:left="3435" w:hanging="360"/>
      </w:pPr>
      <w:rPr>
        <w:rFonts w:ascii="Symbol" w:hAnsi="Symbol"/>
        <w:sz w:val="24"/>
      </w:rPr>
    </w:lvl>
    <w:lvl w:ilvl="4">
      <w:numFmt w:val="bullet"/>
      <w:lvlText w:val="o"/>
      <w:lvlJc w:val="left"/>
      <w:pPr>
        <w:tabs>
          <w:tab w:val="num" w:pos="4155"/>
        </w:tabs>
        <w:ind w:left="4155" w:hanging="360"/>
      </w:pPr>
      <w:rPr>
        <w:rFonts w:ascii="Courier New" w:hAnsi="Courier New"/>
        <w:sz w:val="24"/>
      </w:rPr>
    </w:lvl>
    <w:lvl w:ilvl="5">
      <w:numFmt w:val="bullet"/>
      <w:lvlText w:val="§"/>
      <w:lvlJc w:val="left"/>
      <w:pPr>
        <w:tabs>
          <w:tab w:val="num" w:pos="4875"/>
        </w:tabs>
        <w:ind w:left="4875" w:hanging="360"/>
      </w:pPr>
      <w:rPr>
        <w:rFonts w:ascii="Wingdings" w:hAnsi="Wingdings"/>
        <w:sz w:val="24"/>
      </w:rPr>
    </w:lvl>
    <w:lvl w:ilvl="6">
      <w:numFmt w:val="bullet"/>
      <w:lvlText w:val="·"/>
      <w:lvlJc w:val="left"/>
      <w:pPr>
        <w:tabs>
          <w:tab w:val="num" w:pos="5595"/>
        </w:tabs>
        <w:ind w:left="5595" w:hanging="360"/>
      </w:pPr>
      <w:rPr>
        <w:rFonts w:ascii="Symbol" w:hAnsi="Symbol"/>
        <w:sz w:val="24"/>
      </w:rPr>
    </w:lvl>
    <w:lvl w:ilvl="7">
      <w:numFmt w:val="bullet"/>
      <w:lvlText w:val="o"/>
      <w:lvlJc w:val="left"/>
      <w:pPr>
        <w:tabs>
          <w:tab w:val="num" w:pos="6315"/>
        </w:tabs>
        <w:ind w:left="6315" w:hanging="360"/>
      </w:pPr>
      <w:rPr>
        <w:rFonts w:ascii="Courier New" w:hAnsi="Courier New"/>
        <w:sz w:val="24"/>
      </w:rPr>
    </w:lvl>
    <w:lvl w:ilvl="8">
      <w:numFmt w:val="bullet"/>
      <w:lvlText w:val="§"/>
      <w:lvlJc w:val="left"/>
      <w:pPr>
        <w:tabs>
          <w:tab w:val="num" w:pos="7035"/>
        </w:tabs>
        <w:ind w:left="7035" w:hanging="360"/>
      </w:pPr>
      <w:rPr>
        <w:rFonts w:ascii="Wingdings" w:hAnsi="Wingdings"/>
        <w:sz w:val="24"/>
      </w:rPr>
    </w:lvl>
  </w:abstractNum>
  <w:abstractNum w:abstractNumId="43" w15:restartNumberingAfterBreak="0">
    <w:nsid w:val="7B7623F0"/>
    <w:multiLevelType w:val="multilevel"/>
    <w:tmpl w:val="CCDCC5E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DE35008"/>
    <w:multiLevelType w:val="multilevel"/>
    <w:tmpl w:val="48CACBBA"/>
    <w:lvl w:ilvl="0">
      <w:start w:val="1"/>
      <w:numFmt w:val="decimal"/>
      <w:lvlText w:val="%1."/>
      <w:lvlJc w:val="left"/>
      <w:pPr>
        <w:tabs>
          <w:tab w:val="num" w:pos="900"/>
        </w:tabs>
        <w:ind w:left="900" w:hanging="720"/>
      </w:pPr>
      <w:rPr>
        <w:rFonts w:cs="Times New Roman" w:hint="default"/>
      </w:rPr>
    </w:lvl>
    <w:lvl w:ilvl="1">
      <w:start w:val="1"/>
      <w:numFmt w:val="decimal"/>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5" w15:restartNumberingAfterBreak="0">
    <w:nsid w:val="7F3559B2"/>
    <w:multiLevelType w:val="hybridMultilevel"/>
    <w:tmpl w:val="8FC88EA4"/>
    <w:lvl w:ilvl="0" w:tplc="ECD077CA">
      <w:start w:val="1"/>
      <w:numFmt w:val="decimal"/>
      <w:lvlText w:val="%1."/>
      <w:lvlJc w:val="left"/>
      <w:pPr>
        <w:ind w:left="1284" w:hanging="360"/>
      </w:pPr>
      <w:rPr>
        <w:b/>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6" w15:restartNumberingAfterBreak="0">
    <w:nsid w:val="7FD43982"/>
    <w:multiLevelType w:val="hybridMultilevel"/>
    <w:tmpl w:val="F2C4EF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8"/>
  </w:num>
  <w:num w:numId="3">
    <w:abstractNumId w:val="2"/>
  </w:num>
  <w:num w:numId="4">
    <w:abstractNumId w:val="1"/>
  </w:num>
  <w:num w:numId="5">
    <w:abstractNumId w:val="10"/>
  </w:num>
  <w:num w:numId="6">
    <w:abstractNumId w:val="33"/>
  </w:num>
  <w:num w:numId="7">
    <w:abstractNumId w:val="45"/>
  </w:num>
  <w:num w:numId="8">
    <w:abstractNumId w:val="41"/>
  </w:num>
  <w:num w:numId="9">
    <w:abstractNumId w:val="37"/>
  </w:num>
  <w:num w:numId="10">
    <w:abstractNumId w:val="19"/>
    <w:lvlOverride w:ilvl="0">
      <w:startOverride w:val="1"/>
    </w:lvlOverride>
  </w:num>
  <w:num w:numId="11">
    <w:abstractNumId w:val="19"/>
  </w:num>
  <w:num w:numId="12">
    <w:abstractNumId w:val="11"/>
  </w:num>
  <w:num w:numId="13">
    <w:abstractNumId w:val="42"/>
  </w:num>
  <w:num w:numId="14">
    <w:abstractNumId w:val="15"/>
  </w:num>
  <w:num w:numId="15">
    <w:abstractNumId w:val="31"/>
  </w:num>
  <w:num w:numId="16">
    <w:abstractNumId w:val="5"/>
  </w:num>
  <w:num w:numId="17">
    <w:abstractNumId w:val="13"/>
  </w:num>
  <w:num w:numId="18">
    <w:abstractNumId w:val="32"/>
  </w:num>
  <w:num w:numId="19">
    <w:abstractNumId w:val="44"/>
  </w:num>
  <w:num w:numId="20">
    <w:abstractNumId w:val="0"/>
  </w:num>
  <w:num w:numId="21">
    <w:abstractNumId w:val="29"/>
  </w:num>
  <w:num w:numId="22">
    <w:abstractNumId w:val="34"/>
  </w:num>
  <w:num w:numId="23">
    <w:abstractNumId w:val="4"/>
  </w:num>
  <w:num w:numId="24">
    <w:abstractNumId w:val="25"/>
  </w:num>
  <w:num w:numId="25">
    <w:abstractNumId w:val="36"/>
  </w:num>
  <w:num w:numId="26">
    <w:abstractNumId w:val="12"/>
  </w:num>
  <w:num w:numId="27">
    <w:abstractNumId w:val="14"/>
  </w:num>
  <w:num w:numId="28">
    <w:abstractNumId w:val="7"/>
  </w:num>
  <w:num w:numId="29">
    <w:abstractNumId w:val="22"/>
  </w:num>
  <w:num w:numId="30">
    <w:abstractNumId w:val="6"/>
  </w:num>
  <w:num w:numId="31">
    <w:abstractNumId w:val="9"/>
  </w:num>
  <w:num w:numId="32">
    <w:abstractNumId w:val="39"/>
  </w:num>
  <w:num w:numId="33">
    <w:abstractNumId w:val="3"/>
  </w:num>
  <w:num w:numId="34">
    <w:abstractNumId w:val="40"/>
  </w:num>
  <w:num w:numId="35">
    <w:abstractNumId w:val="38"/>
  </w:num>
  <w:num w:numId="36">
    <w:abstractNumId w:val="38"/>
    <w:lvlOverride w:ilvl="0">
      <w:startOverride w:val="1"/>
    </w:lvlOverride>
  </w:num>
  <w:num w:numId="37">
    <w:abstractNumId w:val="27"/>
  </w:num>
  <w:num w:numId="38">
    <w:abstractNumId w:val="8"/>
  </w:num>
  <w:num w:numId="39">
    <w:abstractNumId w:val="23"/>
  </w:num>
  <w:num w:numId="40">
    <w:abstractNumId w:val="16"/>
  </w:num>
  <w:num w:numId="41">
    <w:abstractNumId w:val="21"/>
  </w:num>
  <w:num w:numId="42">
    <w:abstractNumId w:val="24"/>
  </w:num>
  <w:num w:numId="43">
    <w:abstractNumId w:val="46"/>
  </w:num>
  <w:num w:numId="44">
    <w:abstractNumId w:val="43"/>
  </w:num>
  <w:num w:numId="45">
    <w:abstractNumId w:val="17"/>
  </w:num>
  <w:num w:numId="46">
    <w:abstractNumId w:val="18"/>
  </w:num>
  <w:num w:numId="47">
    <w:abstractNumId w:val="35"/>
  </w:num>
  <w:num w:numId="48">
    <w:abstractNumId w:val="2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CD"/>
    <w:rsid w:val="00101A8A"/>
    <w:rsid w:val="00126E31"/>
    <w:rsid w:val="001F39BD"/>
    <w:rsid w:val="002107C1"/>
    <w:rsid w:val="00217320"/>
    <w:rsid w:val="0029585F"/>
    <w:rsid w:val="002A0C1A"/>
    <w:rsid w:val="002D2B3C"/>
    <w:rsid w:val="00467418"/>
    <w:rsid w:val="004A73E8"/>
    <w:rsid w:val="00507471"/>
    <w:rsid w:val="00525153"/>
    <w:rsid w:val="00600A03"/>
    <w:rsid w:val="006D46CD"/>
    <w:rsid w:val="006F090C"/>
    <w:rsid w:val="007B5CCE"/>
    <w:rsid w:val="00961642"/>
    <w:rsid w:val="00A1406E"/>
    <w:rsid w:val="00A977FA"/>
    <w:rsid w:val="00AC2C6A"/>
    <w:rsid w:val="00B724B0"/>
    <w:rsid w:val="00C531BF"/>
    <w:rsid w:val="00DE06BA"/>
    <w:rsid w:val="00E075E5"/>
    <w:rsid w:val="00EA47EC"/>
    <w:rsid w:val="00F17318"/>
    <w:rsid w:val="00F64004"/>
    <w:rsid w:val="00F6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5125"/>
  <w15:docId w15:val="{D0467CFE-B584-4C48-8C6E-23576835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64004"/>
    <w:pPr>
      <w:keepNext/>
      <w:spacing w:after="0" w:line="240" w:lineRule="auto"/>
      <w:jc w:val="center"/>
      <w:outlineLvl w:val="0"/>
    </w:pPr>
    <w:rPr>
      <w:rFonts w:ascii="Times New Roman IRO" w:eastAsia="Times New Roman" w:hAnsi="Times New Roman IRO" w:cs="Times New Roman"/>
      <w:b/>
      <w:bCs/>
      <w:sz w:val="24"/>
      <w:szCs w:val="24"/>
      <w:lang w:val="x-none" w:eastAsia="x-none"/>
    </w:rPr>
  </w:style>
  <w:style w:type="paragraph" w:styleId="2">
    <w:name w:val="heading 2"/>
    <w:basedOn w:val="a"/>
    <w:next w:val="a"/>
    <w:link w:val="20"/>
    <w:uiPriority w:val="9"/>
    <w:qFormat/>
    <w:rsid w:val="00F64004"/>
    <w:pPr>
      <w:keepNext/>
      <w:spacing w:after="0" w:line="240" w:lineRule="auto"/>
      <w:jc w:val="both"/>
      <w:outlineLvl w:val="1"/>
    </w:pPr>
    <w:rPr>
      <w:rFonts w:ascii="Times New Roman IRO" w:eastAsia="Times New Roman" w:hAnsi="Times New Roman IRO" w:cs="Times New Roman"/>
      <w:sz w:val="24"/>
      <w:szCs w:val="24"/>
      <w:lang w:val="x-none" w:eastAsia="x-none"/>
    </w:rPr>
  </w:style>
  <w:style w:type="paragraph" w:styleId="3">
    <w:name w:val="heading 3"/>
    <w:basedOn w:val="a"/>
    <w:next w:val="a"/>
    <w:link w:val="30"/>
    <w:uiPriority w:val="99"/>
    <w:qFormat/>
    <w:rsid w:val="00F64004"/>
    <w:pPr>
      <w:keepNext/>
      <w:spacing w:after="0" w:line="240" w:lineRule="auto"/>
      <w:jc w:val="center"/>
      <w:outlineLvl w:val="2"/>
    </w:pPr>
    <w:rPr>
      <w:rFonts w:ascii="Times New Roman IRO" w:eastAsia="Times New Roman" w:hAnsi="Times New Roman IRO" w:cs="Times New Roman"/>
      <w:b/>
      <w:bCs/>
      <w:sz w:val="36"/>
      <w:szCs w:val="36"/>
      <w:lang w:val="x-none" w:eastAsia="x-none"/>
    </w:rPr>
  </w:style>
  <w:style w:type="paragraph" w:styleId="4">
    <w:name w:val="heading 4"/>
    <w:basedOn w:val="a"/>
    <w:next w:val="a"/>
    <w:link w:val="40"/>
    <w:uiPriority w:val="99"/>
    <w:qFormat/>
    <w:rsid w:val="00F64004"/>
    <w:pPr>
      <w:keepNext/>
      <w:spacing w:after="0" w:line="240" w:lineRule="auto"/>
      <w:ind w:left="720"/>
      <w:jc w:val="center"/>
      <w:outlineLvl w:val="3"/>
    </w:pPr>
    <w:rPr>
      <w:rFonts w:ascii="Times New Roman IRO" w:eastAsia="Times New Roman" w:hAnsi="Times New Roman IRO" w:cs="Times New Roman"/>
      <w:b/>
      <w:bCs/>
      <w:sz w:val="24"/>
      <w:szCs w:val="24"/>
      <w:lang w:val="x-none" w:eastAsia="x-none"/>
    </w:rPr>
  </w:style>
  <w:style w:type="paragraph" w:styleId="5">
    <w:name w:val="heading 5"/>
    <w:basedOn w:val="a"/>
    <w:next w:val="a"/>
    <w:link w:val="50"/>
    <w:uiPriority w:val="9"/>
    <w:qFormat/>
    <w:rsid w:val="00F64004"/>
    <w:pPr>
      <w:keepNext/>
      <w:spacing w:after="0" w:line="240" w:lineRule="auto"/>
      <w:ind w:firstLine="851"/>
      <w:jc w:val="both"/>
      <w:outlineLvl w:val="4"/>
    </w:pPr>
    <w:rPr>
      <w:rFonts w:ascii="Times New Roman IRO" w:eastAsia="Times New Roman" w:hAnsi="Times New Roman IRO" w:cs="Times New Roman"/>
      <w:b/>
      <w:bCs/>
      <w:sz w:val="24"/>
      <w:szCs w:val="24"/>
      <w:lang w:val="x-none" w:eastAsia="x-none"/>
    </w:rPr>
  </w:style>
  <w:style w:type="paragraph" w:styleId="6">
    <w:name w:val="heading 6"/>
    <w:basedOn w:val="a"/>
    <w:next w:val="a"/>
    <w:link w:val="60"/>
    <w:uiPriority w:val="99"/>
    <w:qFormat/>
    <w:rsid w:val="00F64004"/>
    <w:pPr>
      <w:keepNext/>
      <w:spacing w:after="0" w:line="240" w:lineRule="auto"/>
      <w:ind w:firstLine="720"/>
      <w:jc w:val="both"/>
      <w:outlineLvl w:val="5"/>
    </w:pPr>
    <w:rPr>
      <w:rFonts w:ascii="Times New Roman IRO" w:eastAsia="Times New Roman" w:hAnsi="Times New Roman IRO" w:cs="Times New Roman"/>
      <w:b/>
      <w:bCs/>
      <w:sz w:val="24"/>
      <w:szCs w:val="24"/>
      <w:lang w:val="x-none" w:eastAsia="x-none"/>
    </w:rPr>
  </w:style>
  <w:style w:type="paragraph" w:styleId="7">
    <w:name w:val="heading 7"/>
    <w:basedOn w:val="a"/>
    <w:next w:val="a"/>
    <w:link w:val="70"/>
    <w:uiPriority w:val="99"/>
    <w:qFormat/>
    <w:rsid w:val="00F64004"/>
    <w:pPr>
      <w:keepNext/>
      <w:spacing w:after="0" w:line="240" w:lineRule="auto"/>
      <w:ind w:firstLine="567"/>
      <w:jc w:val="center"/>
      <w:outlineLvl w:val="6"/>
    </w:pPr>
    <w:rPr>
      <w:rFonts w:ascii="Times New Roman IRO" w:eastAsia="Times New Roman" w:hAnsi="Times New Roman IRO" w:cs="Times New Roman"/>
      <w:b/>
      <w:bCs/>
      <w:sz w:val="24"/>
      <w:szCs w:val="24"/>
      <w:lang w:val="x-none" w:eastAsia="x-none"/>
    </w:rPr>
  </w:style>
  <w:style w:type="paragraph" w:styleId="8">
    <w:name w:val="heading 8"/>
    <w:basedOn w:val="a"/>
    <w:next w:val="a"/>
    <w:link w:val="80"/>
    <w:uiPriority w:val="99"/>
    <w:qFormat/>
    <w:rsid w:val="00F64004"/>
    <w:pPr>
      <w:keepNext/>
      <w:spacing w:after="0" w:line="240" w:lineRule="auto"/>
      <w:ind w:left="2880"/>
      <w:jc w:val="center"/>
      <w:outlineLvl w:val="7"/>
    </w:pPr>
    <w:rPr>
      <w:rFonts w:ascii="Times New Roman IRO" w:eastAsia="Times New Roman" w:hAnsi="Times New Roman IRO" w:cs="Times New Roman"/>
      <w:b/>
      <w:bCs/>
      <w:sz w:val="24"/>
      <w:szCs w:val="24"/>
      <w:lang w:val="x-none" w:eastAsia="x-none"/>
    </w:rPr>
  </w:style>
  <w:style w:type="paragraph" w:styleId="9">
    <w:name w:val="heading 9"/>
    <w:basedOn w:val="a"/>
    <w:next w:val="a"/>
    <w:link w:val="90"/>
    <w:uiPriority w:val="99"/>
    <w:qFormat/>
    <w:rsid w:val="00F64004"/>
    <w:pPr>
      <w:keepNext/>
      <w:spacing w:after="0" w:line="240" w:lineRule="auto"/>
      <w:ind w:left="2124" w:firstLine="708"/>
      <w:jc w:val="both"/>
      <w:outlineLvl w:val="8"/>
    </w:pPr>
    <w:rPr>
      <w:rFonts w:ascii="PANDA Times UZ" w:eastAsia="Times New Roman" w:hAnsi="PANDA Times UZ"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004"/>
    <w:rPr>
      <w:rFonts w:ascii="Times New Roman IRO" w:eastAsia="Times New Roman" w:hAnsi="Times New Roman IRO" w:cs="Times New Roman"/>
      <w:b/>
      <w:bCs/>
      <w:sz w:val="24"/>
      <w:szCs w:val="24"/>
      <w:lang w:val="x-none" w:eastAsia="x-none"/>
    </w:rPr>
  </w:style>
  <w:style w:type="character" w:customStyle="1" w:styleId="20">
    <w:name w:val="Заголовок 2 Знак"/>
    <w:basedOn w:val="a0"/>
    <w:link w:val="2"/>
    <w:uiPriority w:val="9"/>
    <w:rsid w:val="00F64004"/>
    <w:rPr>
      <w:rFonts w:ascii="Times New Roman IRO" w:eastAsia="Times New Roman" w:hAnsi="Times New Roman IRO" w:cs="Times New Roman"/>
      <w:sz w:val="24"/>
      <w:szCs w:val="24"/>
      <w:lang w:val="x-none" w:eastAsia="x-none"/>
    </w:rPr>
  </w:style>
  <w:style w:type="character" w:customStyle="1" w:styleId="30">
    <w:name w:val="Заголовок 3 Знак"/>
    <w:basedOn w:val="a0"/>
    <w:link w:val="3"/>
    <w:uiPriority w:val="99"/>
    <w:rsid w:val="00F64004"/>
    <w:rPr>
      <w:rFonts w:ascii="Times New Roman IRO" w:eastAsia="Times New Roman" w:hAnsi="Times New Roman IRO" w:cs="Times New Roman"/>
      <w:b/>
      <w:bCs/>
      <w:sz w:val="36"/>
      <w:szCs w:val="36"/>
      <w:lang w:val="x-none" w:eastAsia="x-none"/>
    </w:rPr>
  </w:style>
  <w:style w:type="character" w:customStyle="1" w:styleId="40">
    <w:name w:val="Заголовок 4 Знак"/>
    <w:basedOn w:val="a0"/>
    <w:link w:val="4"/>
    <w:uiPriority w:val="99"/>
    <w:rsid w:val="00F64004"/>
    <w:rPr>
      <w:rFonts w:ascii="Times New Roman IRO" w:eastAsia="Times New Roman" w:hAnsi="Times New Roman IRO" w:cs="Times New Roman"/>
      <w:b/>
      <w:bCs/>
      <w:sz w:val="24"/>
      <w:szCs w:val="24"/>
      <w:lang w:val="x-none" w:eastAsia="x-none"/>
    </w:rPr>
  </w:style>
  <w:style w:type="character" w:customStyle="1" w:styleId="50">
    <w:name w:val="Заголовок 5 Знак"/>
    <w:basedOn w:val="a0"/>
    <w:link w:val="5"/>
    <w:uiPriority w:val="9"/>
    <w:rsid w:val="00F64004"/>
    <w:rPr>
      <w:rFonts w:ascii="Times New Roman IRO" w:eastAsia="Times New Roman" w:hAnsi="Times New Roman IRO" w:cs="Times New Roman"/>
      <w:b/>
      <w:bCs/>
      <w:sz w:val="24"/>
      <w:szCs w:val="24"/>
      <w:lang w:val="x-none" w:eastAsia="x-none"/>
    </w:rPr>
  </w:style>
  <w:style w:type="character" w:customStyle="1" w:styleId="60">
    <w:name w:val="Заголовок 6 Знак"/>
    <w:basedOn w:val="a0"/>
    <w:link w:val="6"/>
    <w:uiPriority w:val="99"/>
    <w:rsid w:val="00F64004"/>
    <w:rPr>
      <w:rFonts w:ascii="Times New Roman IRO" w:eastAsia="Times New Roman" w:hAnsi="Times New Roman IRO" w:cs="Times New Roman"/>
      <w:b/>
      <w:bCs/>
      <w:sz w:val="24"/>
      <w:szCs w:val="24"/>
      <w:lang w:val="x-none" w:eastAsia="x-none"/>
    </w:rPr>
  </w:style>
  <w:style w:type="character" w:customStyle="1" w:styleId="70">
    <w:name w:val="Заголовок 7 Знак"/>
    <w:basedOn w:val="a0"/>
    <w:link w:val="7"/>
    <w:uiPriority w:val="99"/>
    <w:rsid w:val="00F64004"/>
    <w:rPr>
      <w:rFonts w:ascii="Times New Roman IRO" w:eastAsia="Times New Roman" w:hAnsi="Times New Roman IRO" w:cs="Times New Roman"/>
      <w:b/>
      <w:bCs/>
      <w:sz w:val="24"/>
      <w:szCs w:val="24"/>
      <w:lang w:val="x-none" w:eastAsia="x-none"/>
    </w:rPr>
  </w:style>
  <w:style w:type="character" w:customStyle="1" w:styleId="80">
    <w:name w:val="Заголовок 8 Знак"/>
    <w:basedOn w:val="a0"/>
    <w:link w:val="8"/>
    <w:uiPriority w:val="99"/>
    <w:rsid w:val="00F64004"/>
    <w:rPr>
      <w:rFonts w:ascii="Times New Roman IRO" w:eastAsia="Times New Roman" w:hAnsi="Times New Roman IRO" w:cs="Times New Roman"/>
      <w:b/>
      <w:bCs/>
      <w:sz w:val="24"/>
      <w:szCs w:val="24"/>
      <w:lang w:val="x-none" w:eastAsia="x-none"/>
    </w:rPr>
  </w:style>
  <w:style w:type="character" w:customStyle="1" w:styleId="90">
    <w:name w:val="Заголовок 9 Знак"/>
    <w:basedOn w:val="a0"/>
    <w:link w:val="9"/>
    <w:uiPriority w:val="99"/>
    <w:rsid w:val="00F64004"/>
    <w:rPr>
      <w:rFonts w:ascii="PANDA Times UZ" w:eastAsia="Times New Roman" w:hAnsi="PANDA Times UZ" w:cs="Times New Roman"/>
      <w:b/>
      <w:bCs/>
      <w:sz w:val="24"/>
      <w:szCs w:val="24"/>
      <w:lang w:val="x-none" w:eastAsia="x-none"/>
    </w:rPr>
  </w:style>
  <w:style w:type="numbering" w:customStyle="1" w:styleId="11">
    <w:name w:val="Нет списка1"/>
    <w:next w:val="a2"/>
    <w:uiPriority w:val="99"/>
    <w:semiHidden/>
    <w:unhideWhenUsed/>
    <w:rsid w:val="00F64004"/>
  </w:style>
  <w:style w:type="character" w:customStyle="1" w:styleId="a3">
    <w:name w:val="Текст сноски Знак"/>
    <w:aliases w:val="Footnote Text Char Знак Знак Знак Знак,Знак Знак"/>
    <w:link w:val="a4"/>
    <w:uiPriority w:val="99"/>
    <w:semiHidden/>
    <w:rsid w:val="00F64004"/>
    <w:rPr>
      <w:rFonts w:ascii="Times New Roman" w:eastAsia="Times New Roman" w:hAnsi="Times New Roman" w:cs="Times New Roman"/>
      <w:sz w:val="20"/>
      <w:szCs w:val="20"/>
    </w:rPr>
  </w:style>
  <w:style w:type="paragraph" w:styleId="a4">
    <w:name w:val="footnote text"/>
    <w:aliases w:val="Footnote Text Char Знак Знак Знак,Знак"/>
    <w:basedOn w:val="a"/>
    <w:link w:val="a3"/>
    <w:uiPriority w:val="99"/>
    <w:semiHidden/>
    <w:rsid w:val="00F64004"/>
    <w:pPr>
      <w:autoSpaceDE w:val="0"/>
      <w:autoSpaceDN w:val="0"/>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F64004"/>
    <w:rPr>
      <w:sz w:val="20"/>
      <w:szCs w:val="20"/>
    </w:rPr>
  </w:style>
  <w:style w:type="paragraph" w:styleId="a5">
    <w:name w:val="List Paragraph"/>
    <w:basedOn w:val="a"/>
    <w:uiPriority w:val="99"/>
    <w:qFormat/>
    <w:rsid w:val="00F64004"/>
    <w:pPr>
      <w:autoSpaceDE w:val="0"/>
      <w:autoSpaceDN w:val="0"/>
      <w:spacing w:after="0" w:line="240" w:lineRule="auto"/>
      <w:ind w:left="720"/>
    </w:pPr>
    <w:rPr>
      <w:rFonts w:ascii="Times New Roman" w:eastAsia="Times New Roman" w:hAnsi="Times New Roman" w:cs="Times New Roman"/>
      <w:sz w:val="20"/>
      <w:szCs w:val="20"/>
      <w:lang w:eastAsia="ru-RU"/>
    </w:rPr>
  </w:style>
  <w:style w:type="character" w:styleId="a6">
    <w:name w:val="footnote reference"/>
    <w:uiPriority w:val="99"/>
    <w:semiHidden/>
    <w:rsid w:val="00F64004"/>
    <w:rPr>
      <w:rFonts w:cs="Times New Roman"/>
      <w:vertAlign w:val="superscript"/>
    </w:rPr>
  </w:style>
  <w:style w:type="paragraph" w:styleId="a7">
    <w:name w:val="Body Text"/>
    <w:basedOn w:val="a"/>
    <w:link w:val="a8"/>
    <w:uiPriority w:val="99"/>
    <w:rsid w:val="00F64004"/>
    <w:pPr>
      <w:autoSpaceDE w:val="0"/>
      <w:autoSpaceDN w:val="0"/>
      <w:spacing w:after="0" w:line="240" w:lineRule="auto"/>
      <w:jc w:val="both"/>
    </w:pPr>
    <w:rPr>
      <w:rFonts w:ascii="PANDA Times UZ" w:eastAsia="Times New Roman" w:hAnsi="PANDA Times UZ" w:cs="Times New Roman"/>
      <w:sz w:val="28"/>
      <w:szCs w:val="28"/>
      <w:lang w:val="x-none" w:eastAsia="x-none"/>
    </w:rPr>
  </w:style>
  <w:style w:type="character" w:customStyle="1" w:styleId="a8">
    <w:name w:val="Основной текст Знак"/>
    <w:basedOn w:val="a0"/>
    <w:link w:val="a7"/>
    <w:uiPriority w:val="99"/>
    <w:rsid w:val="00F64004"/>
    <w:rPr>
      <w:rFonts w:ascii="PANDA Times UZ" w:eastAsia="Times New Roman" w:hAnsi="PANDA Times UZ" w:cs="Times New Roman"/>
      <w:sz w:val="28"/>
      <w:szCs w:val="28"/>
      <w:lang w:val="x-none" w:eastAsia="x-none"/>
    </w:rPr>
  </w:style>
  <w:style w:type="paragraph" w:styleId="a9">
    <w:name w:val="Body Text Indent"/>
    <w:basedOn w:val="a"/>
    <w:link w:val="aa"/>
    <w:uiPriority w:val="99"/>
    <w:rsid w:val="00F64004"/>
    <w:pPr>
      <w:spacing w:after="0" w:line="240" w:lineRule="auto"/>
      <w:ind w:firstLine="567"/>
      <w:jc w:val="both"/>
    </w:pPr>
    <w:rPr>
      <w:rFonts w:ascii="Times New Roman IRO" w:eastAsia="Times New Roman" w:hAnsi="Times New Roman IRO" w:cs="Times New Roman"/>
      <w:sz w:val="24"/>
      <w:szCs w:val="24"/>
      <w:lang w:val="x-none" w:eastAsia="x-none"/>
    </w:rPr>
  </w:style>
  <w:style w:type="character" w:customStyle="1" w:styleId="aa">
    <w:name w:val="Основной текст с отступом Знак"/>
    <w:basedOn w:val="a0"/>
    <w:link w:val="a9"/>
    <w:uiPriority w:val="99"/>
    <w:rsid w:val="00F64004"/>
    <w:rPr>
      <w:rFonts w:ascii="Times New Roman IRO" w:eastAsia="Times New Roman" w:hAnsi="Times New Roman IRO" w:cs="Times New Roman"/>
      <w:sz w:val="24"/>
      <w:szCs w:val="24"/>
      <w:lang w:val="x-none" w:eastAsia="x-none"/>
    </w:rPr>
  </w:style>
  <w:style w:type="paragraph" w:styleId="21">
    <w:name w:val="Body Text Indent 2"/>
    <w:basedOn w:val="a"/>
    <w:link w:val="22"/>
    <w:uiPriority w:val="99"/>
    <w:rsid w:val="00F64004"/>
    <w:pPr>
      <w:spacing w:after="0" w:line="240" w:lineRule="auto"/>
      <w:ind w:firstLine="720"/>
      <w:jc w:val="both"/>
    </w:pPr>
    <w:rPr>
      <w:rFonts w:ascii="Times New Roman IRO" w:eastAsia="Times New Roman" w:hAnsi="Times New Roman IRO" w:cs="Times New Roman"/>
      <w:sz w:val="24"/>
      <w:szCs w:val="24"/>
      <w:lang w:val="x-none" w:eastAsia="x-none"/>
    </w:rPr>
  </w:style>
  <w:style w:type="character" w:customStyle="1" w:styleId="22">
    <w:name w:val="Основной текст с отступом 2 Знак"/>
    <w:basedOn w:val="a0"/>
    <w:link w:val="21"/>
    <w:uiPriority w:val="99"/>
    <w:rsid w:val="00F64004"/>
    <w:rPr>
      <w:rFonts w:ascii="Times New Roman IRO" w:eastAsia="Times New Roman" w:hAnsi="Times New Roman IRO" w:cs="Times New Roman"/>
      <w:sz w:val="24"/>
      <w:szCs w:val="24"/>
      <w:lang w:val="x-none" w:eastAsia="x-none"/>
    </w:rPr>
  </w:style>
  <w:style w:type="paragraph" w:styleId="31">
    <w:name w:val="Body Text Indent 3"/>
    <w:basedOn w:val="a"/>
    <w:link w:val="32"/>
    <w:uiPriority w:val="99"/>
    <w:rsid w:val="00F64004"/>
    <w:pPr>
      <w:spacing w:after="0" w:line="240" w:lineRule="auto"/>
      <w:ind w:firstLine="851"/>
      <w:jc w:val="both"/>
    </w:pPr>
    <w:rPr>
      <w:rFonts w:ascii="Times New Roman IRO" w:eastAsia="Times New Roman" w:hAnsi="Times New Roman IRO" w:cs="Times New Roman"/>
      <w:sz w:val="24"/>
      <w:szCs w:val="24"/>
      <w:lang w:val="x-none" w:eastAsia="x-none"/>
    </w:rPr>
  </w:style>
  <w:style w:type="character" w:customStyle="1" w:styleId="32">
    <w:name w:val="Основной текст с отступом 3 Знак"/>
    <w:basedOn w:val="a0"/>
    <w:link w:val="31"/>
    <w:uiPriority w:val="99"/>
    <w:rsid w:val="00F64004"/>
    <w:rPr>
      <w:rFonts w:ascii="Times New Roman IRO" w:eastAsia="Times New Roman" w:hAnsi="Times New Roman IRO" w:cs="Times New Roman"/>
      <w:sz w:val="24"/>
      <w:szCs w:val="24"/>
      <w:lang w:val="x-none" w:eastAsia="x-none"/>
    </w:rPr>
  </w:style>
  <w:style w:type="paragraph" w:styleId="33">
    <w:name w:val="Body Text 3"/>
    <w:basedOn w:val="a"/>
    <w:link w:val="34"/>
    <w:uiPriority w:val="99"/>
    <w:rsid w:val="00F64004"/>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F64004"/>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F64004"/>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rsid w:val="00F64004"/>
    <w:rPr>
      <w:rFonts w:ascii="Times New Roman" w:eastAsia="Times New Roman" w:hAnsi="Times New Roman" w:cs="Times New Roman"/>
      <w:sz w:val="20"/>
      <w:szCs w:val="20"/>
      <w:lang w:val="x-none" w:eastAsia="x-none"/>
    </w:rPr>
  </w:style>
  <w:style w:type="paragraph" w:styleId="ab">
    <w:name w:val="footer"/>
    <w:basedOn w:val="a"/>
    <w:link w:val="ac"/>
    <w:uiPriority w:val="99"/>
    <w:rsid w:val="00F640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F64004"/>
    <w:rPr>
      <w:rFonts w:ascii="Times New Roman" w:eastAsia="Times New Roman" w:hAnsi="Times New Roman" w:cs="Times New Roman"/>
      <w:sz w:val="24"/>
      <w:szCs w:val="24"/>
      <w:lang w:val="x-none" w:eastAsia="x-none"/>
    </w:rPr>
  </w:style>
  <w:style w:type="character" w:styleId="ad">
    <w:name w:val="page number"/>
    <w:uiPriority w:val="99"/>
    <w:rsid w:val="00F64004"/>
    <w:rPr>
      <w:rFonts w:cs="Times New Roman"/>
    </w:rPr>
  </w:style>
  <w:style w:type="paragraph" w:styleId="ae">
    <w:name w:val="header"/>
    <w:basedOn w:val="a"/>
    <w:link w:val="af"/>
    <w:uiPriority w:val="99"/>
    <w:rsid w:val="00F640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F64004"/>
    <w:rPr>
      <w:rFonts w:ascii="Times New Roman" w:eastAsia="Times New Roman" w:hAnsi="Times New Roman" w:cs="Times New Roman"/>
      <w:sz w:val="24"/>
      <w:szCs w:val="24"/>
      <w:lang w:val="x-none" w:eastAsia="x-none"/>
    </w:rPr>
  </w:style>
  <w:style w:type="paragraph" w:styleId="af0">
    <w:name w:val="Title"/>
    <w:basedOn w:val="a"/>
    <w:link w:val="af1"/>
    <w:uiPriority w:val="10"/>
    <w:qFormat/>
    <w:rsid w:val="00F64004"/>
    <w:pPr>
      <w:spacing w:after="0" w:line="240" w:lineRule="auto"/>
      <w:jc w:val="center"/>
    </w:pPr>
    <w:rPr>
      <w:rFonts w:ascii="PANDA Times UZ" w:eastAsia="Times New Roman" w:hAnsi="PANDA Times UZ" w:cs="Times New Roman"/>
      <w:b/>
      <w:bCs/>
      <w:sz w:val="28"/>
      <w:szCs w:val="28"/>
      <w:lang w:val="x-none" w:eastAsia="x-none"/>
    </w:rPr>
  </w:style>
  <w:style w:type="character" w:customStyle="1" w:styleId="af1">
    <w:name w:val="Заголовок Знак"/>
    <w:basedOn w:val="a0"/>
    <w:link w:val="af0"/>
    <w:uiPriority w:val="10"/>
    <w:rsid w:val="00F64004"/>
    <w:rPr>
      <w:rFonts w:ascii="PANDA Times UZ" w:eastAsia="Times New Roman" w:hAnsi="PANDA Times UZ" w:cs="Times New Roman"/>
      <w:b/>
      <w:bCs/>
      <w:sz w:val="28"/>
      <w:szCs w:val="28"/>
      <w:lang w:val="x-none" w:eastAsia="x-none"/>
    </w:rPr>
  </w:style>
  <w:style w:type="table" w:styleId="af2">
    <w:name w:val="Table Grid"/>
    <w:basedOn w:val="a1"/>
    <w:uiPriority w:val="59"/>
    <w:rsid w:val="00F6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rsid w:val="00F64004"/>
    <w:rPr>
      <w:rFonts w:cs="Times New Roman"/>
      <w:sz w:val="16"/>
      <w:szCs w:val="16"/>
    </w:rPr>
  </w:style>
  <w:style w:type="character" w:customStyle="1" w:styleId="af4">
    <w:name w:val="Текст примечания Знак"/>
    <w:link w:val="af5"/>
    <w:uiPriority w:val="99"/>
    <w:semiHidden/>
    <w:rsid w:val="00F64004"/>
    <w:rPr>
      <w:rFonts w:ascii="Times New Roman" w:eastAsia="Times New Roman" w:hAnsi="Times New Roman" w:cs="Times New Roman"/>
      <w:sz w:val="20"/>
      <w:szCs w:val="20"/>
    </w:rPr>
  </w:style>
  <w:style w:type="paragraph" w:styleId="af5">
    <w:name w:val="annotation text"/>
    <w:basedOn w:val="a"/>
    <w:link w:val="af4"/>
    <w:uiPriority w:val="99"/>
    <w:semiHidden/>
    <w:rsid w:val="00F64004"/>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F64004"/>
    <w:rPr>
      <w:sz w:val="20"/>
      <w:szCs w:val="20"/>
    </w:rPr>
  </w:style>
  <w:style w:type="character" w:customStyle="1" w:styleId="af6">
    <w:name w:val="Тема примечания Знак"/>
    <w:link w:val="af7"/>
    <w:uiPriority w:val="99"/>
    <w:semiHidden/>
    <w:rsid w:val="00F64004"/>
    <w:rPr>
      <w:rFonts w:ascii="Times New Roman" w:eastAsia="Times New Roman" w:hAnsi="Times New Roman" w:cs="Times New Roman"/>
      <w:b/>
      <w:bCs/>
      <w:sz w:val="20"/>
      <w:szCs w:val="20"/>
    </w:rPr>
  </w:style>
  <w:style w:type="paragraph" w:styleId="af7">
    <w:name w:val="annotation subject"/>
    <w:basedOn w:val="af5"/>
    <w:next w:val="af5"/>
    <w:link w:val="af6"/>
    <w:uiPriority w:val="99"/>
    <w:semiHidden/>
    <w:rsid w:val="00F64004"/>
    <w:rPr>
      <w:b/>
      <w:bCs/>
    </w:rPr>
  </w:style>
  <w:style w:type="character" w:customStyle="1" w:styleId="14">
    <w:name w:val="Тема примечания Знак1"/>
    <w:basedOn w:val="13"/>
    <w:uiPriority w:val="99"/>
    <w:semiHidden/>
    <w:rsid w:val="00F64004"/>
    <w:rPr>
      <w:b/>
      <w:bCs/>
      <w:sz w:val="20"/>
      <w:szCs w:val="20"/>
    </w:rPr>
  </w:style>
  <w:style w:type="character" w:customStyle="1" w:styleId="af8">
    <w:name w:val="Текст выноски Знак"/>
    <w:link w:val="af9"/>
    <w:uiPriority w:val="99"/>
    <w:semiHidden/>
    <w:rsid w:val="00F64004"/>
    <w:rPr>
      <w:rFonts w:ascii="Tahoma" w:eastAsia="Times New Roman" w:hAnsi="Tahoma" w:cs="Tahoma"/>
      <w:sz w:val="16"/>
      <w:szCs w:val="16"/>
    </w:rPr>
  </w:style>
  <w:style w:type="paragraph" w:styleId="af9">
    <w:name w:val="Balloon Text"/>
    <w:basedOn w:val="a"/>
    <w:link w:val="af8"/>
    <w:uiPriority w:val="99"/>
    <w:semiHidden/>
    <w:rsid w:val="00F64004"/>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F64004"/>
    <w:rPr>
      <w:rFonts w:ascii="Tahoma" w:hAnsi="Tahoma" w:cs="Tahoma"/>
      <w:sz w:val="16"/>
      <w:szCs w:val="16"/>
    </w:rPr>
  </w:style>
  <w:style w:type="paragraph" w:styleId="afa">
    <w:name w:val="List"/>
    <w:basedOn w:val="a"/>
    <w:uiPriority w:val="99"/>
    <w:rsid w:val="00F64004"/>
    <w:pPr>
      <w:autoSpaceDE w:val="0"/>
      <w:autoSpaceDN w:val="0"/>
      <w:spacing w:after="0" w:line="240" w:lineRule="auto"/>
      <w:ind w:left="283" w:hanging="283"/>
    </w:pPr>
    <w:rPr>
      <w:rFonts w:ascii="Times New Roman" w:eastAsia="Times New Roman" w:hAnsi="Times New Roman" w:cs="Times New Roman"/>
      <w:sz w:val="20"/>
      <w:szCs w:val="20"/>
      <w:lang w:eastAsia="ru-RU"/>
    </w:rPr>
  </w:style>
  <w:style w:type="paragraph" w:styleId="25">
    <w:name w:val="List 2"/>
    <w:basedOn w:val="a"/>
    <w:uiPriority w:val="99"/>
    <w:rsid w:val="00F64004"/>
    <w:pPr>
      <w:autoSpaceDE w:val="0"/>
      <w:autoSpaceDN w:val="0"/>
      <w:spacing w:after="0" w:line="240" w:lineRule="auto"/>
      <w:ind w:left="566" w:hanging="283"/>
    </w:pPr>
    <w:rPr>
      <w:rFonts w:ascii="Times New Roman" w:eastAsia="Times New Roman" w:hAnsi="Times New Roman" w:cs="Times New Roman"/>
      <w:sz w:val="20"/>
      <w:szCs w:val="20"/>
      <w:lang w:eastAsia="ru-RU"/>
    </w:rPr>
  </w:style>
  <w:style w:type="paragraph" w:styleId="35">
    <w:name w:val="List 3"/>
    <w:basedOn w:val="a"/>
    <w:uiPriority w:val="99"/>
    <w:rsid w:val="00F64004"/>
    <w:pPr>
      <w:autoSpaceDE w:val="0"/>
      <w:autoSpaceDN w:val="0"/>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uiPriority w:val="99"/>
    <w:rsid w:val="00F64004"/>
    <w:pPr>
      <w:autoSpaceDE w:val="0"/>
      <w:autoSpaceDN w:val="0"/>
      <w:spacing w:after="0" w:line="240" w:lineRule="auto"/>
      <w:ind w:left="1132" w:hanging="283"/>
    </w:pPr>
    <w:rPr>
      <w:rFonts w:ascii="Times New Roman" w:eastAsia="Times New Roman" w:hAnsi="Times New Roman" w:cs="Times New Roman"/>
      <w:sz w:val="20"/>
      <w:szCs w:val="20"/>
      <w:lang w:eastAsia="ru-RU"/>
    </w:rPr>
  </w:style>
  <w:style w:type="paragraph" w:styleId="26">
    <w:name w:val="List Bullet 2"/>
    <w:basedOn w:val="a"/>
    <w:uiPriority w:val="99"/>
    <w:rsid w:val="00F64004"/>
    <w:pPr>
      <w:tabs>
        <w:tab w:val="num" w:pos="643"/>
        <w:tab w:val="num" w:pos="720"/>
      </w:tabs>
      <w:autoSpaceDE w:val="0"/>
      <w:autoSpaceDN w:val="0"/>
      <w:spacing w:after="0" w:line="240" w:lineRule="auto"/>
      <w:ind w:left="643" w:hanging="360"/>
    </w:pPr>
    <w:rPr>
      <w:rFonts w:ascii="Times New Roman" w:eastAsia="Times New Roman" w:hAnsi="Times New Roman" w:cs="Times New Roman"/>
      <w:sz w:val="20"/>
      <w:szCs w:val="20"/>
      <w:lang w:eastAsia="ru-RU"/>
    </w:rPr>
  </w:style>
  <w:style w:type="paragraph" w:styleId="36">
    <w:name w:val="List Bullet 3"/>
    <w:basedOn w:val="a"/>
    <w:uiPriority w:val="99"/>
    <w:rsid w:val="00F64004"/>
    <w:pPr>
      <w:tabs>
        <w:tab w:val="num" w:pos="750"/>
        <w:tab w:val="num" w:pos="926"/>
      </w:tabs>
      <w:autoSpaceDE w:val="0"/>
      <w:autoSpaceDN w:val="0"/>
      <w:spacing w:after="0" w:line="240" w:lineRule="auto"/>
      <w:ind w:left="926" w:hanging="360"/>
    </w:pPr>
    <w:rPr>
      <w:rFonts w:ascii="Times New Roman" w:eastAsia="Times New Roman" w:hAnsi="Times New Roman" w:cs="Times New Roman"/>
      <w:sz w:val="20"/>
      <w:szCs w:val="20"/>
      <w:lang w:eastAsia="ru-RU"/>
    </w:rPr>
  </w:style>
  <w:style w:type="paragraph" w:styleId="42">
    <w:name w:val="List Bullet 4"/>
    <w:basedOn w:val="a"/>
    <w:uiPriority w:val="99"/>
    <w:rsid w:val="00F64004"/>
    <w:pPr>
      <w:tabs>
        <w:tab w:val="num" w:pos="720"/>
        <w:tab w:val="num" w:pos="1209"/>
      </w:tabs>
      <w:autoSpaceDE w:val="0"/>
      <w:autoSpaceDN w:val="0"/>
      <w:spacing w:after="0" w:line="240" w:lineRule="auto"/>
      <w:ind w:left="1209" w:hanging="360"/>
    </w:pPr>
    <w:rPr>
      <w:rFonts w:ascii="Times New Roman" w:eastAsia="Times New Roman" w:hAnsi="Times New Roman" w:cs="Times New Roman"/>
      <w:sz w:val="20"/>
      <w:szCs w:val="20"/>
      <w:lang w:eastAsia="ru-RU"/>
    </w:rPr>
  </w:style>
  <w:style w:type="paragraph" w:styleId="27">
    <w:name w:val="List Continue 2"/>
    <w:basedOn w:val="a"/>
    <w:uiPriority w:val="99"/>
    <w:rsid w:val="00F64004"/>
    <w:pPr>
      <w:autoSpaceDE w:val="0"/>
      <w:autoSpaceDN w:val="0"/>
      <w:spacing w:after="120" w:line="240" w:lineRule="auto"/>
      <w:ind w:left="566"/>
    </w:pPr>
    <w:rPr>
      <w:rFonts w:ascii="Times New Roman" w:eastAsia="Times New Roman" w:hAnsi="Times New Roman" w:cs="Times New Roman"/>
      <w:sz w:val="20"/>
      <w:szCs w:val="20"/>
      <w:lang w:eastAsia="ru-RU"/>
    </w:rPr>
  </w:style>
  <w:style w:type="paragraph" w:styleId="37">
    <w:name w:val="List Continue 3"/>
    <w:basedOn w:val="a"/>
    <w:uiPriority w:val="99"/>
    <w:rsid w:val="00F64004"/>
    <w:pPr>
      <w:autoSpaceDE w:val="0"/>
      <w:autoSpaceDN w:val="0"/>
      <w:spacing w:after="120" w:line="240" w:lineRule="auto"/>
      <w:ind w:left="849"/>
    </w:pPr>
    <w:rPr>
      <w:rFonts w:ascii="Times New Roman" w:eastAsia="Times New Roman" w:hAnsi="Times New Roman" w:cs="Times New Roman"/>
      <w:sz w:val="20"/>
      <w:szCs w:val="20"/>
      <w:lang w:eastAsia="ru-RU"/>
    </w:rPr>
  </w:style>
  <w:style w:type="paragraph" w:styleId="afb">
    <w:name w:val="Subtitle"/>
    <w:basedOn w:val="a"/>
    <w:link w:val="afc"/>
    <w:uiPriority w:val="99"/>
    <w:qFormat/>
    <w:rsid w:val="00F64004"/>
    <w:pPr>
      <w:autoSpaceDE w:val="0"/>
      <w:autoSpaceDN w:val="0"/>
      <w:spacing w:after="60" w:line="240" w:lineRule="auto"/>
      <w:jc w:val="center"/>
      <w:outlineLvl w:val="1"/>
    </w:pPr>
    <w:rPr>
      <w:rFonts w:ascii="Arial" w:eastAsia="Times New Roman" w:hAnsi="Arial" w:cs="Times New Roman"/>
      <w:sz w:val="24"/>
      <w:szCs w:val="24"/>
      <w:lang w:val="x-none" w:eastAsia="x-none"/>
    </w:rPr>
  </w:style>
  <w:style w:type="character" w:customStyle="1" w:styleId="afc">
    <w:name w:val="Подзаголовок Знак"/>
    <w:basedOn w:val="a0"/>
    <w:link w:val="afb"/>
    <w:uiPriority w:val="99"/>
    <w:rsid w:val="00F64004"/>
    <w:rPr>
      <w:rFonts w:ascii="Arial" w:eastAsia="Times New Roman" w:hAnsi="Arial" w:cs="Times New Roman"/>
      <w:sz w:val="24"/>
      <w:szCs w:val="24"/>
      <w:lang w:val="x-none" w:eastAsia="x-none"/>
    </w:rPr>
  </w:style>
  <w:style w:type="paragraph" w:styleId="afd">
    <w:name w:val="Normal Indent"/>
    <w:basedOn w:val="a"/>
    <w:uiPriority w:val="99"/>
    <w:rsid w:val="00F64004"/>
    <w:pPr>
      <w:autoSpaceDE w:val="0"/>
      <w:autoSpaceDN w:val="0"/>
      <w:spacing w:after="0" w:line="240" w:lineRule="auto"/>
      <w:ind w:left="708"/>
    </w:pPr>
    <w:rPr>
      <w:rFonts w:ascii="Times New Roman" w:eastAsia="Times New Roman" w:hAnsi="Times New Roman" w:cs="Times New Roman"/>
      <w:sz w:val="20"/>
      <w:szCs w:val="20"/>
      <w:lang w:eastAsia="ru-RU"/>
    </w:rPr>
  </w:style>
  <w:style w:type="paragraph" w:styleId="afe">
    <w:name w:val="Body Text First Indent"/>
    <w:basedOn w:val="a7"/>
    <w:link w:val="aff"/>
    <w:uiPriority w:val="99"/>
    <w:rsid w:val="00F64004"/>
    <w:pPr>
      <w:spacing w:after="120"/>
      <w:ind w:firstLine="210"/>
      <w:jc w:val="left"/>
    </w:pPr>
    <w:rPr>
      <w:rFonts w:ascii="Times New Roman" w:hAnsi="Times New Roman"/>
      <w:sz w:val="20"/>
      <w:szCs w:val="20"/>
    </w:rPr>
  </w:style>
  <w:style w:type="character" w:customStyle="1" w:styleId="aff">
    <w:name w:val="Красная строка Знак"/>
    <w:basedOn w:val="a8"/>
    <w:link w:val="afe"/>
    <w:uiPriority w:val="99"/>
    <w:rsid w:val="00F64004"/>
    <w:rPr>
      <w:rFonts w:ascii="Times New Roman" w:eastAsia="Times New Roman" w:hAnsi="Times New Roman" w:cs="Times New Roman"/>
      <w:sz w:val="20"/>
      <w:szCs w:val="20"/>
      <w:lang w:val="x-none" w:eastAsia="x-none"/>
    </w:rPr>
  </w:style>
  <w:style w:type="paragraph" w:styleId="28">
    <w:name w:val="Body Text First Indent 2"/>
    <w:basedOn w:val="a9"/>
    <w:link w:val="29"/>
    <w:uiPriority w:val="99"/>
    <w:rsid w:val="00F64004"/>
    <w:pPr>
      <w:autoSpaceDE w:val="0"/>
      <w:autoSpaceDN w:val="0"/>
      <w:spacing w:after="120"/>
      <w:ind w:left="283" w:firstLine="210"/>
      <w:jc w:val="left"/>
    </w:pPr>
    <w:rPr>
      <w:rFonts w:ascii="Times New Roman" w:hAnsi="Times New Roman"/>
      <w:sz w:val="20"/>
      <w:szCs w:val="20"/>
    </w:rPr>
  </w:style>
  <w:style w:type="character" w:customStyle="1" w:styleId="29">
    <w:name w:val="Красная строка 2 Знак"/>
    <w:basedOn w:val="aa"/>
    <w:link w:val="28"/>
    <w:uiPriority w:val="99"/>
    <w:rsid w:val="00F64004"/>
    <w:rPr>
      <w:rFonts w:ascii="Times New Roman" w:eastAsia="Times New Roman" w:hAnsi="Times New Roman" w:cs="Times New Roman"/>
      <w:sz w:val="20"/>
      <w:szCs w:val="20"/>
      <w:lang w:val="x-none" w:eastAsia="x-none"/>
    </w:rPr>
  </w:style>
  <w:style w:type="paragraph" w:customStyle="1" w:styleId="msonormalbullet2gif">
    <w:name w:val="msonormalbullet2.gif"/>
    <w:basedOn w:val="a"/>
    <w:uiPriority w:val="99"/>
    <w:rsid w:val="00F6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uiPriority w:val="99"/>
    <w:rsid w:val="00F64004"/>
    <w:rPr>
      <w:rFonts w:cs="Times New Roman"/>
      <w:color w:val="0000FF"/>
      <w:u w:val="single"/>
    </w:rPr>
  </w:style>
  <w:style w:type="character" w:customStyle="1" w:styleId="2a">
    <w:name w:val="Основной текст (2)_"/>
    <w:link w:val="2b"/>
    <w:rsid w:val="00F64004"/>
    <w:rPr>
      <w:sz w:val="17"/>
      <w:szCs w:val="17"/>
      <w:shd w:val="clear" w:color="auto" w:fill="FFFFFF"/>
    </w:rPr>
  </w:style>
  <w:style w:type="character" w:customStyle="1" w:styleId="29pt">
    <w:name w:val="Основной текст (2) + 9 pt;Курсив"/>
    <w:rsid w:val="00F64004"/>
    <w:rPr>
      <w:i/>
      <w:iCs/>
      <w:color w:val="000000"/>
      <w:spacing w:val="0"/>
      <w:w w:val="100"/>
      <w:position w:val="0"/>
      <w:sz w:val="18"/>
      <w:szCs w:val="18"/>
      <w:shd w:val="clear" w:color="auto" w:fill="FFFFFF"/>
      <w:lang w:val="en-US" w:eastAsia="en-US" w:bidi="en-US"/>
    </w:rPr>
  </w:style>
  <w:style w:type="paragraph" w:customStyle="1" w:styleId="2b">
    <w:name w:val="Основной текст (2)"/>
    <w:basedOn w:val="a"/>
    <w:link w:val="2a"/>
    <w:rsid w:val="00F64004"/>
    <w:pPr>
      <w:widowControl w:val="0"/>
      <w:shd w:val="clear" w:color="auto" w:fill="FFFFFF"/>
      <w:spacing w:after="0" w:line="210" w:lineRule="exact"/>
    </w:pPr>
    <w:rPr>
      <w:sz w:val="17"/>
      <w:szCs w:val="17"/>
    </w:rPr>
  </w:style>
  <w:style w:type="character" w:customStyle="1" w:styleId="2ArialNarrow9pt">
    <w:name w:val="Основной текст (2) + Arial Narrow;9 pt;Полужирный"/>
    <w:rsid w:val="00F6400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eastAsia="en-US" w:bidi="en-US"/>
    </w:rPr>
  </w:style>
  <w:style w:type="numbering" w:customStyle="1" w:styleId="110">
    <w:name w:val="Нет списка11"/>
    <w:next w:val="a2"/>
    <w:uiPriority w:val="99"/>
    <w:semiHidden/>
    <w:unhideWhenUsed/>
    <w:rsid w:val="00F64004"/>
  </w:style>
  <w:style w:type="table" w:customStyle="1" w:styleId="16">
    <w:name w:val="Сетка таблицы1"/>
    <w:basedOn w:val="a1"/>
    <w:next w:val="af2"/>
    <w:uiPriority w:val="59"/>
    <w:rsid w:val="00F6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6400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7">
    <w:name w:val="Обычный1"/>
    <w:rsid w:val="00F64004"/>
    <w:pPr>
      <w:widowControl w:val="0"/>
      <w:spacing w:after="0" w:line="480" w:lineRule="auto"/>
      <w:ind w:firstLine="740"/>
    </w:pPr>
    <w:rPr>
      <w:rFonts w:ascii="Courier New" w:eastAsia="Times New Roman" w:hAnsi="Courier New"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6913</Words>
  <Characters>39409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Элбек</dc:creator>
  <cp:lastModifiedBy>Пользователь</cp:lastModifiedBy>
  <cp:revision>4</cp:revision>
  <dcterms:created xsi:type="dcterms:W3CDTF">2019-07-04T18:32:00Z</dcterms:created>
  <dcterms:modified xsi:type="dcterms:W3CDTF">2019-07-05T22:16:00Z</dcterms:modified>
</cp:coreProperties>
</file>